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195D" w14:textId="272F10CD" w:rsidR="0093626C" w:rsidRPr="0002533E" w:rsidRDefault="0093626C" w:rsidP="0002533E">
      <w:pPr>
        <w:tabs>
          <w:tab w:val="left" w:pos="8647"/>
          <w:tab w:val="left" w:pos="9624"/>
        </w:tabs>
        <w:spacing w:line="240" w:lineRule="auto"/>
        <w:ind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ПУБЛИЧНЫЙ ОТЧЕТ                                                                                                       муниципального казённого общеобразовательного учреждения                                                «Средняя школа № 2 города Жирновска» Жирновского муниципального района Волгоградской области за 202</w:t>
      </w:r>
      <w:r w:rsidR="00F41FC4" w:rsidRPr="0002533E">
        <w:rPr>
          <w:rFonts w:ascii="Times New Roman" w:hAnsi="Times New Roman" w:cs="Times New Roman"/>
          <w:b/>
          <w:sz w:val="24"/>
          <w:szCs w:val="24"/>
        </w:rPr>
        <w:t>1</w:t>
      </w:r>
      <w:r w:rsidRPr="0002533E">
        <w:rPr>
          <w:rFonts w:ascii="Times New Roman" w:hAnsi="Times New Roman" w:cs="Times New Roman"/>
          <w:b/>
          <w:sz w:val="24"/>
          <w:szCs w:val="24"/>
        </w:rPr>
        <w:t>-2</w:t>
      </w:r>
      <w:r w:rsidR="00F41FC4" w:rsidRPr="0002533E">
        <w:rPr>
          <w:rFonts w:ascii="Times New Roman" w:hAnsi="Times New Roman" w:cs="Times New Roman"/>
          <w:b/>
          <w:sz w:val="24"/>
          <w:szCs w:val="24"/>
        </w:rPr>
        <w:t>2</w:t>
      </w:r>
      <w:r w:rsidRPr="000253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F53EFE7" w14:textId="7FBB1275" w:rsidR="00FC43C1" w:rsidRPr="0002533E" w:rsidRDefault="00FC43C1" w:rsidP="0002533E">
      <w:pPr>
        <w:pStyle w:val="a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2533E">
        <w:rPr>
          <w:shd w:val="clear" w:color="auto" w:fill="FFFFFF"/>
        </w:rPr>
        <w:t>Отличительные особенности 202</w:t>
      </w:r>
      <w:r w:rsidR="00F41FC4" w:rsidRPr="0002533E">
        <w:rPr>
          <w:shd w:val="clear" w:color="auto" w:fill="FFFFFF"/>
        </w:rPr>
        <w:t>1</w:t>
      </w:r>
      <w:r w:rsidRPr="0002533E">
        <w:rPr>
          <w:shd w:val="clear" w:color="auto" w:fill="FFFFFF"/>
        </w:rPr>
        <w:t>-2</w:t>
      </w:r>
      <w:r w:rsidR="00F41FC4" w:rsidRPr="0002533E">
        <w:rPr>
          <w:shd w:val="clear" w:color="auto" w:fill="FFFFFF"/>
        </w:rPr>
        <w:t>2</w:t>
      </w:r>
      <w:r w:rsidRPr="0002533E">
        <w:rPr>
          <w:shd w:val="clear" w:color="auto" w:fill="FFFFFF"/>
        </w:rPr>
        <w:t xml:space="preserve"> учебного года обусловлены коронавирусной инфекцией и рядом нововведений. Роспотребнадзор письмом от 22.07.2021 «О подготовке образовательных организаций к новому 2021</w:t>
      </w:r>
      <w:r w:rsidR="00F41FC4" w:rsidRPr="0002533E">
        <w:rPr>
          <w:shd w:val="clear" w:color="auto" w:fill="FFFFFF"/>
        </w:rPr>
        <w:t>/</w:t>
      </w:r>
      <w:r w:rsidRPr="0002533E">
        <w:rPr>
          <w:shd w:val="clear" w:color="auto" w:fill="FFFFFF"/>
        </w:rPr>
        <w:t xml:space="preserve">22 учебному году» продлил на 2022 год действие своих рекомендаций от 2020 года. </w:t>
      </w:r>
      <w:r w:rsidR="0085224D" w:rsidRPr="0002533E">
        <w:rPr>
          <w:shd w:val="clear" w:color="auto" w:fill="FFFFFF"/>
        </w:rPr>
        <w:t xml:space="preserve">Лишь в апреле 2022 года мы смогли перейти на обычный режим работы. </w:t>
      </w:r>
      <w:proofErr w:type="spellStart"/>
      <w:r w:rsidRPr="0002533E">
        <w:rPr>
          <w:shd w:val="clear" w:color="auto" w:fill="FFFFFF"/>
        </w:rPr>
        <w:t>Минпросвещения</w:t>
      </w:r>
      <w:proofErr w:type="spellEnd"/>
      <w:r w:rsidRPr="0002533E">
        <w:rPr>
          <w:shd w:val="clear" w:color="auto" w:fill="FFFFFF"/>
        </w:rPr>
        <w:t xml:space="preserve"> и Роспотребнадзор настойчиво советовал педагогам пройти вакцинацию при сохранении принципа добровольности.</w:t>
      </w:r>
    </w:p>
    <w:p w14:paraId="1165E6A4" w14:textId="77777777" w:rsidR="0002533E" w:rsidRDefault="00FC43C1" w:rsidP="000253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обновленные ФГОС. Они </w:t>
      </w:r>
      <w:r w:rsidR="00077933"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 в</w:t>
      </w: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1 сентября 2022 года. Согласно ФГОС, вводится </w:t>
      </w:r>
      <w:r w:rsidR="00077933"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финансовой</w:t>
      </w: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процессе преподавания учебных предметов, второй иностранный язык является необязательным и может вводиться по согласованию с родителями.</w:t>
      </w:r>
      <w:r w:rsid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A0EB55" w14:textId="04D8EF6D" w:rsidR="00FC43C1" w:rsidRPr="0002533E" w:rsidRDefault="00FC43C1" w:rsidP="000253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 порядок организации оценочных процедур федерального, регионального и школьного уровней (письмо </w:t>
      </w:r>
      <w:proofErr w:type="spellStart"/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Рособрнадзора России от 06.08.2021): оценочные процедуры (ВПР, контрольные, диагностические работы)  рекомендуется проводить не чаще 1 раза в 2,5 недели; не проводить их на первом и последнем уроках и  более 1 оценочной процедуры в день в одном классе;  исключить «натаскивание» обучающихся перед планируемой датой проведения оценочной процедуры; в школе обязательно должен быть составлен единый график всех оценочных процедур на год или полугодие и размещен  на сайте школы.</w:t>
      </w:r>
    </w:p>
    <w:p w14:paraId="2A70DFC4" w14:textId="6FAD64D9" w:rsidR="00FC43C1" w:rsidRPr="0002533E" w:rsidRDefault="00FC43C1" w:rsidP="000253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Рособрнадзора от 16.08.2021 N 1139 утвержден график ВПР на 2022 год.</w:t>
      </w:r>
    </w:p>
    <w:p w14:paraId="4C221D4A" w14:textId="1F7BE178" w:rsidR="00FC43C1" w:rsidRPr="0002533E" w:rsidRDefault="00316DE7" w:rsidP="000253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на Украине (февраль 2022).</w:t>
      </w:r>
    </w:p>
    <w:p w14:paraId="291404FF" w14:textId="77777777" w:rsidR="002A799A" w:rsidRPr="0002533E" w:rsidRDefault="002A799A" w:rsidP="0002533E">
      <w:pPr>
        <w:pStyle w:val="a7"/>
        <w:numPr>
          <w:ilvl w:val="0"/>
          <w:numId w:val="14"/>
        </w:numPr>
        <w:tabs>
          <w:tab w:val="left" w:pos="284"/>
        </w:tabs>
        <w:ind w:left="142" w:right="-57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Система управления школой</w:t>
      </w:r>
    </w:p>
    <w:p w14:paraId="171CD64C" w14:textId="35945910" w:rsidR="00275D2F" w:rsidRPr="0002533E" w:rsidRDefault="00275D2F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На педагогическом совете 30.08.2021</w:t>
      </w:r>
      <w:r w:rsidR="0002533E" w:rsidRPr="0002533E">
        <w:rPr>
          <w:rFonts w:ascii="Times New Roman" w:hAnsi="Times New Roman" w:cs="Times New Roman"/>
          <w:sz w:val="24"/>
          <w:szCs w:val="24"/>
        </w:rPr>
        <w:t>, протокол</w:t>
      </w:r>
      <w:r w:rsidRPr="0002533E">
        <w:rPr>
          <w:rFonts w:ascii="Times New Roman" w:hAnsi="Times New Roman" w:cs="Times New Roman"/>
          <w:sz w:val="24"/>
          <w:szCs w:val="24"/>
        </w:rPr>
        <w:t xml:space="preserve"> № 1</w:t>
      </w:r>
      <w:r w:rsidR="00F41FC4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 xml:space="preserve">были поставлены следующие задачи.                                                                                                               </w:t>
      </w:r>
      <w:r w:rsidRPr="0002533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855E7BE" w14:textId="0F5A34C1" w:rsidR="00275D2F" w:rsidRPr="0002533E" w:rsidRDefault="00275D2F" w:rsidP="0002533E">
      <w:pPr>
        <w:pStyle w:val="a7"/>
        <w:numPr>
          <w:ilvl w:val="0"/>
          <w:numId w:val="12"/>
        </w:numPr>
        <w:shd w:val="clear" w:color="auto" w:fill="FFFFFF"/>
        <w:tabs>
          <w:tab w:val="num" w:pos="0"/>
        </w:tabs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получения всеми учащимися качественного общего </w:t>
      </w:r>
      <w:r w:rsidR="0002533E"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развития</w:t>
      </w: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ключевых компетенций </w:t>
      </w:r>
    </w:p>
    <w:p w14:paraId="22A83E77" w14:textId="77777777" w:rsidR="00275D2F" w:rsidRPr="0002533E" w:rsidRDefault="00275D2F" w:rsidP="0002533E">
      <w:pPr>
        <w:pStyle w:val="a7"/>
        <w:numPr>
          <w:ilvl w:val="0"/>
          <w:numId w:val="12"/>
        </w:numPr>
        <w:shd w:val="clear" w:color="auto" w:fill="FFFFFF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педагогических кадров к решению перспективных проблем развития образования в школе</w:t>
      </w:r>
    </w:p>
    <w:p w14:paraId="2B7117ED" w14:textId="77777777" w:rsidR="00275D2F" w:rsidRPr="0002533E" w:rsidRDefault="00275D2F" w:rsidP="0002533E">
      <w:pPr>
        <w:pStyle w:val="a7"/>
        <w:numPr>
          <w:ilvl w:val="0"/>
          <w:numId w:val="12"/>
        </w:numPr>
        <w:shd w:val="clear" w:color="auto" w:fill="FFFFFF"/>
        <w:tabs>
          <w:tab w:val="num" w:pos="0"/>
        </w:tabs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практике работы школы эффективные образовательные программы            и технологии, в том числе информационные и дистанционные</w:t>
      </w:r>
    </w:p>
    <w:p w14:paraId="2CAF9785" w14:textId="3F925A52" w:rsidR="00275D2F" w:rsidRPr="0002533E" w:rsidRDefault="00275D2F" w:rsidP="0002533E">
      <w:pPr>
        <w:pStyle w:val="a7"/>
        <w:numPr>
          <w:ilvl w:val="0"/>
          <w:numId w:val="12"/>
        </w:numPr>
        <w:shd w:val="clear" w:color="auto" w:fill="FFFFFF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школе условия для формирования у школьников гражданской ответственности и принятия норм, принципов и идеалов добра, </w:t>
      </w:r>
      <w:r w:rsidR="00CE7967"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справедливости, толерантности</w:t>
      </w:r>
      <w:r w:rsidRPr="0002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чести, достоинства</w:t>
      </w:r>
    </w:p>
    <w:p w14:paraId="67549A89" w14:textId="77777777" w:rsidR="00275D2F" w:rsidRPr="0002533E" w:rsidRDefault="00275D2F" w:rsidP="0002533E">
      <w:pPr>
        <w:pStyle w:val="a7"/>
        <w:shd w:val="clear" w:color="auto" w:fill="FFFFFF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4DB8E" w14:textId="6357B296" w:rsidR="00275D2F" w:rsidRPr="0002533E" w:rsidRDefault="00275D2F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33E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F41FC4" w:rsidRPr="0002533E">
        <w:rPr>
          <w:rFonts w:ascii="Times New Roman" w:hAnsi="Times New Roman" w:cs="Times New Roman"/>
          <w:b/>
          <w:i/>
          <w:sz w:val="24"/>
          <w:szCs w:val="24"/>
        </w:rPr>
        <w:t>оведены тематические</w:t>
      </w:r>
      <w:r w:rsidRPr="0002533E">
        <w:rPr>
          <w:rFonts w:ascii="Times New Roman" w:hAnsi="Times New Roman" w:cs="Times New Roman"/>
          <w:b/>
          <w:i/>
          <w:sz w:val="24"/>
          <w:szCs w:val="24"/>
        </w:rPr>
        <w:t xml:space="preserve"> педсоветы:  </w:t>
      </w:r>
    </w:p>
    <w:p w14:paraId="3715825E" w14:textId="0DD42962" w:rsidR="00AD249B" w:rsidRPr="0002533E" w:rsidRDefault="00275D2F" w:rsidP="0002533E">
      <w:pPr>
        <w:spacing w:line="240" w:lineRule="auto"/>
        <w:ind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>24.11.2021</w:t>
      </w:r>
      <w:r w:rsidR="00F41FC4" w:rsidRPr="0002533E">
        <w:rPr>
          <w:rFonts w:ascii="Times New Roman" w:hAnsi="Times New Roman" w:cs="Times New Roman"/>
          <w:i/>
          <w:iCs/>
          <w:sz w:val="24"/>
          <w:szCs w:val="24"/>
        </w:rPr>
        <w:t>. Докладчик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Красовская</w:t>
      </w:r>
      <w:r w:rsidR="00F41FC4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С.М.</w:t>
      </w:r>
      <w:r w:rsidR="00AB63B7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Новая программа воспитания.</w:t>
      </w:r>
    </w:p>
    <w:p w14:paraId="4F371BC0" w14:textId="1250042D" w:rsidR="00AD249B" w:rsidRPr="0002533E" w:rsidRDefault="00AD249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31.07.2020 принят закон № 304-ФЗ </w:t>
      </w:r>
      <w:r w:rsidR="001F1662" w:rsidRPr="0002533E">
        <w:rPr>
          <w:rFonts w:ascii="Times New Roman" w:hAnsi="Times New Roman" w:cs="Times New Roman"/>
          <w:sz w:val="24"/>
          <w:szCs w:val="24"/>
        </w:rPr>
        <w:t>«</w:t>
      </w:r>
      <w:r w:rsidRPr="0002533E">
        <w:rPr>
          <w:rFonts w:ascii="Times New Roman" w:hAnsi="Times New Roman" w:cs="Times New Roman"/>
          <w:sz w:val="24"/>
          <w:szCs w:val="24"/>
        </w:rPr>
        <w:t>О внесении изменений в ФЗ «Об образовании в РФ» по вопросам воспитания учащихся</w:t>
      </w:r>
      <w:r w:rsidR="001F1662" w:rsidRPr="0002533E">
        <w:rPr>
          <w:rFonts w:ascii="Times New Roman" w:hAnsi="Times New Roman" w:cs="Times New Roman"/>
          <w:sz w:val="24"/>
          <w:szCs w:val="24"/>
        </w:rPr>
        <w:t>»</w:t>
      </w:r>
      <w:r w:rsidRPr="0002533E">
        <w:rPr>
          <w:rFonts w:ascii="Times New Roman" w:hAnsi="Times New Roman" w:cs="Times New Roman"/>
          <w:sz w:val="24"/>
          <w:szCs w:val="24"/>
        </w:rPr>
        <w:t>. Смысл в том, чтобы «укрепить, акцентировать воспитательную составляющую отечественной образовательной системы». Новшества: расширение направлений воспитательной работы, введение документов «рабочая программа воспитания» и «календарный план воспитательной работы», право школы на самостоятельную разработку документов.</w:t>
      </w:r>
    </w:p>
    <w:p w14:paraId="2EA4B64B" w14:textId="020A03AD" w:rsidR="00AD249B" w:rsidRPr="0002533E" w:rsidRDefault="00AD249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Из опыта работы выступили Олейник С.А. о роли классного часа, Беляевская А.В. о развитии личности ребенка в системе предметных уроков «Говорящие карточки». Принято решение об изучении </w:t>
      </w:r>
      <w:r w:rsidR="00077933" w:rsidRPr="0002533E">
        <w:rPr>
          <w:rFonts w:ascii="Times New Roman" w:hAnsi="Times New Roman" w:cs="Times New Roman"/>
          <w:sz w:val="24"/>
          <w:szCs w:val="24"/>
        </w:rPr>
        <w:t>и применении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современных технологий в работе классного руководителя. </w:t>
      </w:r>
    </w:p>
    <w:p w14:paraId="09028925" w14:textId="181B29A0" w:rsidR="00AD249B" w:rsidRPr="0002533E" w:rsidRDefault="00AB63B7" w:rsidP="0002533E">
      <w:pPr>
        <w:spacing w:line="240" w:lineRule="auto"/>
        <w:ind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>10.02.2022</w:t>
      </w:r>
      <w:r w:rsidRPr="0002533E">
        <w:rPr>
          <w:rFonts w:ascii="Times New Roman" w:hAnsi="Times New Roman" w:cs="Times New Roman"/>
          <w:i/>
          <w:iCs/>
          <w:sz w:val="24"/>
          <w:szCs w:val="24"/>
        </w:rPr>
        <w:t>. Докладчик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Любчик</w:t>
      </w:r>
      <w:r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Н.С.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>Обновленные ФГОС: обсуждаем, готовимся к внедрению</w:t>
      </w:r>
    </w:p>
    <w:p w14:paraId="4153F814" w14:textId="446EF3BF" w:rsidR="00AD249B" w:rsidRPr="0002533E" w:rsidRDefault="00AD249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lastRenderedPageBreak/>
        <w:t>Любчик</w:t>
      </w:r>
      <w:r w:rsidR="00AB63B7" w:rsidRPr="0002533E">
        <w:rPr>
          <w:rFonts w:ascii="Times New Roman" w:hAnsi="Times New Roman" w:cs="Times New Roman"/>
          <w:sz w:val="24"/>
          <w:szCs w:val="24"/>
        </w:rPr>
        <w:t xml:space="preserve"> Н.С.</w:t>
      </w:r>
      <w:r w:rsidRPr="0002533E">
        <w:rPr>
          <w:rFonts w:ascii="Times New Roman" w:hAnsi="Times New Roman" w:cs="Times New Roman"/>
          <w:sz w:val="24"/>
          <w:szCs w:val="24"/>
        </w:rPr>
        <w:t xml:space="preserve"> рассказала о ключевых приоритетах системы образования РФ, закрепленных в обновленных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ФГОСах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>, о реализации ФГОС в контексте показателей НП «Образование»  на 2022 год.</w:t>
      </w:r>
    </w:p>
    <w:p w14:paraId="1B8FC4AA" w14:textId="67DC8322" w:rsidR="00AD249B" w:rsidRPr="0002533E" w:rsidRDefault="00AD249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Выступили Беляевская А.В. о модернизации системы воспитания,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Т.Ю. и Сидельникова А.В. об учебно-методическом обеспечении для достижения личностных результатов, Иванова Ю.Н</w:t>
      </w:r>
      <w:r w:rsidR="00AB63B7" w:rsidRPr="0002533E">
        <w:rPr>
          <w:rFonts w:ascii="Times New Roman" w:hAnsi="Times New Roman" w:cs="Times New Roman"/>
          <w:sz w:val="24"/>
          <w:szCs w:val="24"/>
        </w:rPr>
        <w:t>.</w:t>
      </w:r>
      <w:r w:rsidRPr="0002533E">
        <w:rPr>
          <w:rFonts w:ascii="Times New Roman" w:hAnsi="Times New Roman" w:cs="Times New Roman"/>
          <w:sz w:val="24"/>
          <w:szCs w:val="24"/>
        </w:rPr>
        <w:t xml:space="preserve"> о достижении планируемых результатов освоения программ общего образования.</w:t>
      </w:r>
      <w:r w:rsidR="00AB63B7"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О.И. и Николаева Е.В. рассказали об обеспечении требований к условиям реализации ФГОС НОО, Крюкова И.А. о наличии цифровых сервисов для дальнейшей работы.</w:t>
      </w:r>
    </w:p>
    <w:p w14:paraId="30A0DE6C" w14:textId="1077E245" w:rsidR="00AD249B" w:rsidRPr="0002533E" w:rsidRDefault="00AB63B7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>31.03.2022</w:t>
      </w:r>
      <w:r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Проектирование современного урока в свете внедрения ФГОС 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="00AD249B" w:rsidRPr="0002533E">
        <w:rPr>
          <w:rFonts w:ascii="Times New Roman" w:hAnsi="Times New Roman" w:cs="Times New Roman"/>
          <w:i/>
          <w:iCs/>
          <w:sz w:val="24"/>
          <w:szCs w:val="24"/>
        </w:rPr>
        <w:t xml:space="preserve"> поколения.</w:t>
      </w:r>
    </w:p>
    <w:p w14:paraId="328F5829" w14:textId="641A9ED4" w:rsidR="00A14D6F" w:rsidRPr="0002533E" w:rsidRDefault="00AD249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В рамках программы по менторству выступили коллеги МКОУ «СШ № 1 г. Жирновска».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Покрепа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Е.В. познакомила с особенностями современного урока. Ширшикова Е.Р. сообщила о точных требованиях к предмету, его воспитывающем аспекте. Захарова И.И. свое выступление посвятила функциональной грамотности, в которую входит естественно-научная, математическая и читательская грамотность. Зеленская О.А. напомнила о структуре уроков по ФГОС: открытие новых знаний, рефлексия</w:t>
      </w:r>
      <w:r w:rsidR="00AB63B7" w:rsidRPr="0002533E">
        <w:rPr>
          <w:rFonts w:ascii="Times New Roman" w:hAnsi="Times New Roman" w:cs="Times New Roman"/>
          <w:sz w:val="24"/>
          <w:szCs w:val="24"/>
        </w:rPr>
        <w:t>, р</w:t>
      </w:r>
      <w:r w:rsidRPr="0002533E">
        <w:rPr>
          <w:rFonts w:ascii="Times New Roman" w:hAnsi="Times New Roman" w:cs="Times New Roman"/>
          <w:sz w:val="24"/>
          <w:szCs w:val="24"/>
        </w:rPr>
        <w:t xml:space="preserve">азвивающий контроль, систематизация знаний.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Карижская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К.В. рассказала об условиях построения эффективного урока. Абрамова Т.Ю. проанализировала Примерную программу воспитания.</w:t>
      </w:r>
    </w:p>
    <w:p w14:paraId="2252EBD3" w14:textId="649B850A" w:rsidR="008F279A" w:rsidRPr="0002533E" w:rsidRDefault="00636883" w:rsidP="0002533E">
      <w:pPr>
        <w:spacing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33E">
        <w:rPr>
          <w:rFonts w:ascii="Times New Roman" w:hAnsi="Times New Roman" w:cs="Times New Roman"/>
          <w:b/>
          <w:i/>
          <w:sz w:val="24"/>
          <w:szCs w:val="24"/>
        </w:rPr>
        <w:t>Новшества в отчетный период:</w:t>
      </w:r>
    </w:p>
    <w:p w14:paraId="12FFD952" w14:textId="0B21B449" w:rsidR="0085224D" w:rsidRPr="0002533E" w:rsidRDefault="00450D97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нацпроекта «Образование» н</w:t>
      </w:r>
      <w:r w:rsidR="00AB63B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базе школы в сентябре 2021 был открыт образовательный центр естественно-научной и технологической направленности «Точка роста». В его работе приняли участие Любчик Н.С., Красовская С.М.,  Крюкова И.А.,  Черных А.С., руководитель </w:t>
      </w:r>
      <w:proofErr w:type="spellStart"/>
      <w:r w:rsidR="00AB63B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Кулевацкая</w:t>
      </w:r>
      <w:proofErr w:type="spellEnd"/>
      <w:r w:rsidR="00AB63B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Н.Н. </w:t>
      </w:r>
    </w:p>
    <w:p w14:paraId="77A215FE" w14:textId="08AE992A" w:rsidR="0085224D" w:rsidRPr="0002533E" w:rsidRDefault="0085224D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предложению Президента для молодых людей в возрасте 14-22 лет создали «пушкинскую карту», которая позволила им бесплатно посещать культурные учреждения, в частности, концертные и выставочные залы, музеи. </w:t>
      </w:r>
    </w:p>
    <w:p w14:paraId="5E1E5145" w14:textId="227FF6E4" w:rsidR="00860191" w:rsidRPr="0002533E" w:rsidRDefault="00450D97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марте 2022 провели муниципальный семинар «Повышение качества образования в школах с низкими результатами», в апреле </w:t>
      </w:r>
      <w:r w:rsidR="00860191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по развитию речи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B02845" w14:textId="172E0265" w:rsidR="005D6C31" w:rsidRPr="0002533E" w:rsidRDefault="00450D97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Вошли в программу 500+ как школа с низкими образовательными результатами (</w:t>
      </w:r>
      <w:r w:rsidR="00501D22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ШНОР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1F1662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разработали концепцию и программу развития, 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составили с</w:t>
      </w:r>
      <w:r w:rsidR="005D6C31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оглашение о менторстве с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</w:t>
      </w:r>
      <w:r w:rsidR="005D6C31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олой №</w:t>
      </w:r>
      <w:r w:rsidR="005D6C31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(ноябрь 2021)</w:t>
      </w:r>
      <w:r w:rsidR="001F1662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7860A7" w14:textId="6D1799DC" w:rsidR="00450D97" w:rsidRPr="0002533E" w:rsidRDefault="00501D22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чали работу по на</w:t>
      </w: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ставничеств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у (</w:t>
      </w:r>
      <w:r w:rsidR="00077933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разработали положение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составили программы стажировки).</w:t>
      </w:r>
    </w:p>
    <w:p w14:paraId="2E1C7836" w14:textId="5F085EE5" w:rsidR="00450D97" w:rsidRPr="0002533E" w:rsidRDefault="00450D97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В отчетный период для руководителей школ ввели Директорский час.</w:t>
      </w:r>
    </w:p>
    <w:p w14:paraId="04271ADF" w14:textId="7D43C8E7" w:rsidR="00501D22" w:rsidRPr="0002533E" w:rsidRDefault="00501D22" w:rsidP="0002533E">
      <w:pPr>
        <w:spacing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DCA38A" w14:textId="77777777" w:rsidR="0093626C" w:rsidRPr="0002533E" w:rsidRDefault="002A799A" w:rsidP="0002533E">
      <w:pPr>
        <w:pStyle w:val="a7"/>
        <w:numPr>
          <w:ilvl w:val="0"/>
          <w:numId w:val="14"/>
        </w:numPr>
        <w:ind w:left="142" w:right="0" w:hanging="142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Обеспечение доступности качественного общего образования</w:t>
      </w:r>
    </w:p>
    <w:p w14:paraId="187AD694" w14:textId="325F26FB" w:rsidR="00295F33" w:rsidRPr="0002533E" w:rsidRDefault="00AE7FCB" w:rsidP="0002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обучалось </w:t>
      </w:r>
      <w:r w:rsidRPr="0002533E">
        <w:rPr>
          <w:rFonts w:ascii="Times New Roman" w:hAnsi="Times New Roman" w:cs="Times New Roman"/>
          <w:sz w:val="24"/>
          <w:szCs w:val="24"/>
        </w:rPr>
        <w:t>3</w:t>
      </w:r>
      <w:r w:rsidR="0085224D" w:rsidRPr="0002533E">
        <w:rPr>
          <w:rFonts w:ascii="Times New Roman" w:hAnsi="Times New Roman" w:cs="Times New Roman"/>
          <w:sz w:val="24"/>
          <w:szCs w:val="24"/>
        </w:rPr>
        <w:t>13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2533E">
        <w:rPr>
          <w:rFonts w:ascii="Times New Roman" w:hAnsi="Times New Roman" w:cs="Times New Roman"/>
          <w:sz w:val="24"/>
          <w:szCs w:val="24"/>
        </w:rPr>
        <w:t xml:space="preserve">, конец года 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- </w:t>
      </w:r>
      <w:r w:rsidR="001F1662" w:rsidRPr="0002533E">
        <w:rPr>
          <w:rFonts w:ascii="Times New Roman" w:hAnsi="Times New Roman" w:cs="Times New Roman"/>
          <w:sz w:val="24"/>
          <w:szCs w:val="24"/>
        </w:rPr>
        <w:t>313</w:t>
      </w:r>
      <w:r w:rsidR="00112A8E" w:rsidRPr="0002533E">
        <w:rPr>
          <w:rFonts w:ascii="Times New Roman" w:hAnsi="Times New Roman" w:cs="Times New Roman"/>
          <w:sz w:val="24"/>
          <w:szCs w:val="24"/>
        </w:rPr>
        <w:t>, в течение года прибыло</w:t>
      </w:r>
      <w:r w:rsidR="00136894" w:rsidRPr="0002533E">
        <w:rPr>
          <w:rFonts w:ascii="Times New Roman" w:hAnsi="Times New Roman" w:cs="Times New Roman"/>
          <w:sz w:val="24"/>
          <w:szCs w:val="24"/>
        </w:rPr>
        <w:t xml:space="preserve"> 12</w:t>
      </w:r>
      <w:r w:rsidR="00112A8E" w:rsidRPr="0002533E">
        <w:rPr>
          <w:rFonts w:ascii="Times New Roman" w:hAnsi="Times New Roman" w:cs="Times New Roman"/>
          <w:sz w:val="24"/>
          <w:szCs w:val="24"/>
        </w:rPr>
        <w:t xml:space="preserve">, выбыло </w:t>
      </w:r>
      <w:r w:rsidR="00136894" w:rsidRPr="0002533E">
        <w:rPr>
          <w:rFonts w:ascii="Times New Roman" w:hAnsi="Times New Roman" w:cs="Times New Roman"/>
          <w:sz w:val="24"/>
          <w:szCs w:val="24"/>
        </w:rPr>
        <w:t>12</w:t>
      </w:r>
      <w:r w:rsidRPr="0002533E">
        <w:rPr>
          <w:rFonts w:ascii="Times New Roman" w:hAnsi="Times New Roman" w:cs="Times New Roman"/>
          <w:sz w:val="24"/>
          <w:szCs w:val="24"/>
        </w:rPr>
        <w:t xml:space="preserve">. </w:t>
      </w:r>
      <w:r w:rsidR="00112A8E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Абсолютное большинство обучалось очно. На индивидуальном обучении </w:t>
      </w:r>
      <w:proofErr w:type="spellStart"/>
      <w:r w:rsidR="00956067" w:rsidRPr="0002533E"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 w:rsidR="00956067" w:rsidRPr="0002533E">
        <w:rPr>
          <w:rFonts w:ascii="Times New Roman" w:hAnsi="Times New Roman" w:cs="Times New Roman"/>
          <w:sz w:val="24"/>
          <w:szCs w:val="24"/>
        </w:rPr>
        <w:t xml:space="preserve"> М., </w:t>
      </w:r>
      <w:r w:rsidR="0085224D" w:rsidRPr="0002533E">
        <w:rPr>
          <w:rFonts w:ascii="Times New Roman" w:hAnsi="Times New Roman" w:cs="Times New Roman"/>
          <w:sz w:val="24"/>
          <w:szCs w:val="24"/>
        </w:rPr>
        <w:t>3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а и Сметанин И., </w:t>
      </w:r>
      <w:r w:rsidR="0085224D" w:rsidRPr="0002533E">
        <w:rPr>
          <w:rFonts w:ascii="Times New Roman" w:hAnsi="Times New Roman" w:cs="Times New Roman"/>
          <w:sz w:val="24"/>
          <w:szCs w:val="24"/>
        </w:rPr>
        <w:t>6</w:t>
      </w:r>
      <w:r w:rsidR="00956067" w:rsidRPr="0002533E">
        <w:rPr>
          <w:rFonts w:ascii="Times New Roman" w:hAnsi="Times New Roman" w:cs="Times New Roman"/>
          <w:sz w:val="24"/>
          <w:szCs w:val="24"/>
        </w:rPr>
        <w:t xml:space="preserve">а. </w:t>
      </w:r>
      <w:r w:rsidR="0085224D" w:rsidRPr="0002533E">
        <w:rPr>
          <w:rFonts w:ascii="Times New Roman" w:hAnsi="Times New Roman" w:cs="Times New Roman"/>
          <w:sz w:val="24"/>
          <w:szCs w:val="24"/>
        </w:rPr>
        <w:t xml:space="preserve">Затем добавились Коваль У., 2а и </w:t>
      </w:r>
      <w:proofErr w:type="spellStart"/>
      <w:r w:rsidR="0085224D" w:rsidRPr="0002533E">
        <w:rPr>
          <w:rFonts w:ascii="Times New Roman" w:hAnsi="Times New Roman" w:cs="Times New Roman"/>
          <w:sz w:val="24"/>
          <w:szCs w:val="24"/>
        </w:rPr>
        <w:t>Писеуков</w:t>
      </w:r>
      <w:proofErr w:type="spellEnd"/>
      <w:r w:rsidR="0085224D" w:rsidRPr="0002533E">
        <w:rPr>
          <w:rFonts w:ascii="Times New Roman" w:hAnsi="Times New Roman" w:cs="Times New Roman"/>
          <w:sz w:val="24"/>
          <w:szCs w:val="24"/>
        </w:rPr>
        <w:t xml:space="preserve"> С., 3а</w:t>
      </w:r>
      <w:r w:rsidR="00622197" w:rsidRPr="0002533E">
        <w:rPr>
          <w:rFonts w:ascii="Times New Roman" w:hAnsi="Times New Roman" w:cs="Times New Roman"/>
          <w:sz w:val="24"/>
          <w:szCs w:val="24"/>
        </w:rPr>
        <w:t xml:space="preserve">. </w:t>
      </w:r>
      <w:r w:rsidR="00136894" w:rsidRPr="0002533E">
        <w:rPr>
          <w:rFonts w:ascii="Times New Roman" w:hAnsi="Times New Roman" w:cs="Times New Roman"/>
          <w:sz w:val="24"/>
          <w:szCs w:val="24"/>
        </w:rPr>
        <w:t>На семейном образовании Зайцев Д., затем выбыл в неизвестном направлении. У</w:t>
      </w:r>
      <w:r w:rsidR="00112A8E" w:rsidRPr="0002533E">
        <w:rPr>
          <w:rFonts w:ascii="Times New Roman" w:hAnsi="Times New Roman" w:cs="Times New Roman"/>
          <w:sz w:val="24"/>
          <w:szCs w:val="24"/>
        </w:rPr>
        <w:t xml:space="preserve">спешность обучения </w:t>
      </w:r>
      <w:r w:rsidR="0002533E" w:rsidRPr="0002533E">
        <w:rPr>
          <w:rFonts w:ascii="Times New Roman" w:hAnsi="Times New Roman" w:cs="Times New Roman"/>
          <w:sz w:val="24"/>
          <w:szCs w:val="24"/>
        </w:rPr>
        <w:t>100 %</w:t>
      </w:r>
      <w:r w:rsidR="00112A8E" w:rsidRPr="0002533E">
        <w:rPr>
          <w:rFonts w:ascii="Times New Roman" w:hAnsi="Times New Roman" w:cs="Times New Roman"/>
          <w:sz w:val="24"/>
          <w:szCs w:val="24"/>
        </w:rPr>
        <w:t xml:space="preserve">, качество знаний </w:t>
      </w:r>
      <w:r w:rsidR="00077933" w:rsidRPr="0002533E">
        <w:rPr>
          <w:rFonts w:ascii="Times New Roman" w:hAnsi="Times New Roman" w:cs="Times New Roman"/>
          <w:sz w:val="24"/>
          <w:szCs w:val="24"/>
        </w:rPr>
        <w:t>52.2</w:t>
      </w:r>
      <w:r w:rsidR="00112A8E" w:rsidRPr="0002533E">
        <w:rPr>
          <w:rFonts w:ascii="Times New Roman" w:hAnsi="Times New Roman" w:cs="Times New Roman"/>
          <w:sz w:val="24"/>
          <w:szCs w:val="24"/>
        </w:rPr>
        <w:t xml:space="preserve">%, </w:t>
      </w:r>
      <w:r w:rsidR="0088313F" w:rsidRPr="0002533E">
        <w:rPr>
          <w:rFonts w:ascii="Times New Roman" w:hAnsi="Times New Roman" w:cs="Times New Roman"/>
          <w:sz w:val="24"/>
          <w:szCs w:val="24"/>
        </w:rPr>
        <w:t>(по сравнению с</w:t>
      </w:r>
      <w:r w:rsidR="001A2ADA" w:rsidRPr="0002533E">
        <w:rPr>
          <w:rFonts w:ascii="Times New Roman" w:hAnsi="Times New Roman" w:cs="Times New Roman"/>
          <w:sz w:val="24"/>
          <w:szCs w:val="24"/>
        </w:rPr>
        <w:t xml:space="preserve"> прошлым годом </w:t>
      </w:r>
      <w:r w:rsidR="0085224D" w:rsidRPr="0002533E">
        <w:rPr>
          <w:rFonts w:ascii="Times New Roman" w:hAnsi="Times New Roman" w:cs="Times New Roman"/>
          <w:sz w:val="24"/>
          <w:szCs w:val="24"/>
        </w:rPr>
        <w:t>100% - 61</w:t>
      </w:r>
      <w:r w:rsidR="0002366C" w:rsidRPr="0002533E">
        <w:rPr>
          <w:rFonts w:ascii="Times New Roman" w:hAnsi="Times New Roman" w:cs="Times New Roman"/>
          <w:sz w:val="24"/>
          <w:szCs w:val="24"/>
        </w:rPr>
        <w:t>%</w:t>
      </w:r>
      <w:r w:rsidR="00112A8E" w:rsidRPr="0002533E">
        <w:rPr>
          <w:rFonts w:ascii="Times New Roman" w:hAnsi="Times New Roman" w:cs="Times New Roman"/>
          <w:sz w:val="24"/>
          <w:szCs w:val="24"/>
        </w:rPr>
        <w:t>).</w:t>
      </w:r>
    </w:p>
    <w:p w14:paraId="3B869F64" w14:textId="6ADAF658" w:rsidR="00A34129" w:rsidRDefault="00B22EDA" w:rsidP="0002533E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Начальная школа</w:t>
      </w:r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1277"/>
        <w:gridCol w:w="1022"/>
        <w:gridCol w:w="1405"/>
        <w:gridCol w:w="1498"/>
        <w:gridCol w:w="1441"/>
        <w:gridCol w:w="1535"/>
      </w:tblGrid>
      <w:tr w:rsidR="00753E5D" w:rsidRPr="009A3C8D" w14:paraId="3AC32DAE" w14:textId="77777777" w:rsidTr="00753E5D">
        <w:trPr>
          <w:trHeight w:val="422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357C1" w14:textId="77777777" w:rsidR="00753E5D" w:rsidRPr="009A3C8D" w:rsidRDefault="00753E5D" w:rsidP="00753E5D">
            <w:pPr>
              <w:ind w:right="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36FF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C8ABC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</w:p>
        </w:tc>
      </w:tr>
      <w:tr w:rsidR="00753E5D" w:rsidRPr="009A3C8D" w14:paraId="1C219260" w14:textId="77777777" w:rsidTr="00753E5D">
        <w:trPr>
          <w:trHeight w:val="422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C4ED0" w14:textId="77777777" w:rsidR="00753E5D" w:rsidRPr="009A3C8D" w:rsidRDefault="00753E5D" w:rsidP="00753E5D">
            <w:pPr>
              <w:ind w:right="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88344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08B5E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4972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753E5D" w:rsidRPr="009A3C8D" w14:paraId="63AC50D3" w14:textId="77777777" w:rsidTr="00753E5D">
        <w:trPr>
          <w:trHeight w:val="483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93F4C" w14:textId="77777777" w:rsidR="00753E5D" w:rsidRPr="009A3C8D" w:rsidRDefault="00753E5D" w:rsidP="00753E5D">
            <w:pPr>
              <w:ind w:right="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E18F5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03A63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C911A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"5"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6192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"4", "5”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F0B0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"3”</w:t>
            </w:r>
          </w:p>
        </w:tc>
      </w:tr>
      <w:tr w:rsidR="00753E5D" w:rsidRPr="009A3C8D" w14:paraId="45115383" w14:textId="77777777" w:rsidTr="00753E5D">
        <w:trPr>
          <w:trHeight w:val="490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59407" w14:textId="77777777" w:rsidR="00753E5D" w:rsidRPr="009A3C8D" w:rsidRDefault="00753E5D" w:rsidP="00753E5D">
            <w:pPr>
              <w:ind w:right="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2CC788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F70F7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D954B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4FE65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193E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"4"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5456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5D" w:rsidRPr="009A3C8D" w14:paraId="72F2F6FD" w14:textId="77777777" w:rsidTr="00753E5D">
        <w:trPr>
          <w:trHeight w:val="4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B47D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1E877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FFAE3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8D89D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AEC82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FF93D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73F9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53E5D" w:rsidRPr="009A3C8D" w14:paraId="3445EAD5" w14:textId="77777777" w:rsidTr="00753E5D">
        <w:trPr>
          <w:trHeight w:val="3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3873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48D63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E14F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08570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0F8C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636C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FFEC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5D" w:rsidRPr="009A3C8D" w14:paraId="400B92D1" w14:textId="77777777" w:rsidTr="00753E5D">
        <w:trPr>
          <w:trHeight w:val="3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ECF02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87390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6549F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3485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CD93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5287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BB84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E5D" w:rsidRPr="009A3C8D" w14:paraId="74DB58A1" w14:textId="77777777" w:rsidTr="00753E5D">
        <w:trPr>
          <w:trHeight w:val="3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29EE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1464F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31D0A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DE864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9236A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0603D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EFFA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E5D" w:rsidRPr="009A3C8D" w14:paraId="087686C7" w14:textId="77777777" w:rsidTr="00753E5D">
        <w:trPr>
          <w:trHeight w:val="3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20C9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A8214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D28E9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73ED9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2DA42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color w:val="2A1E3B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DE22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951F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E5D" w:rsidRPr="009A3C8D" w14:paraId="4CD7D4D4" w14:textId="77777777" w:rsidTr="00753E5D">
        <w:trPr>
          <w:trHeight w:val="4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D42D5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1-4 </w:t>
            </w:r>
            <w:proofErr w:type="spellStart"/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B29E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52BC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0A92D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6E3A4" w14:textId="77777777" w:rsidR="00753E5D" w:rsidRPr="009A3C8D" w:rsidRDefault="00753E5D" w:rsidP="00753E5D">
            <w:pPr>
              <w:ind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7CF36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3324" w14:textId="77777777" w:rsidR="00753E5D" w:rsidRPr="009A3C8D" w:rsidRDefault="00753E5D" w:rsidP="007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55538FE6" w14:textId="2C5999C3" w:rsidR="00B14130" w:rsidRPr="0002533E" w:rsidRDefault="00B14130" w:rsidP="0002533E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136894" w:rsidRPr="0002533E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02533E">
        <w:rPr>
          <w:rFonts w:ascii="Times New Roman" w:hAnsi="Times New Roman" w:cs="Times New Roman"/>
          <w:sz w:val="24"/>
          <w:szCs w:val="24"/>
        </w:rPr>
        <w:t>контрольная работа по русскому языку</w:t>
      </w:r>
      <w:r w:rsidR="00136894" w:rsidRPr="0002533E">
        <w:rPr>
          <w:rFonts w:ascii="Times New Roman" w:hAnsi="Times New Roman" w:cs="Times New Roman"/>
          <w:sz w:val="24"/>
          <w:szCs w:val="24"/>
        </w:rPr>
        <w:t xml:space="preserve"> по текстам РОНО</w:t>
      </w:r>
      <w:r w:rsidRPr="0002533E">
        <w:rPr>
          <w:rFonts w:ascii="Times New Roman" w:hAnsi="Times New Roman" w:cs="Times New Roman"/>
          <w:sz w:val="24"/>
          <w:szCs w:val="24"/>
        </w:rPr>
        <w:t>.</w:t>
      </w:r>
    </w:p>
    <w:p w14:paraId="7E4A8A9B" w14:textId="46F01CA4" w:rsidR="00AA3B85" w:rsidRPr="0002533E" w:rsidRDefault="00AA3B85" w:rsidP="00025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Результаты КР </w:t>
      </w:r>
    </w:p>
    <w:tbl>
      <w:tblPr>
        <w:tblStyle w:val="12"/>
        <w:tblW w:w="9747" w:type="dxa"/>
        <w:jc w:val="center"/>
        <w:tblLook w:val="04A0" w:firstRow="1" w:lastRow="0" w:firstColumn="1" w:lastColumn="0" w:noHBand="0" w:noVBand="1"/>
      </w:tblPr>
      <w:tblGrid>
        <w:gridCol w:w="743"/>
        <w:gridCol w:w="1016"/>
        <w:gridCol w:w="1102"/>
        <w:gridCol w:w="933"/>
        <w:gridCol w:w="933"/>
        <w:gridCol w:w="933"/>
        <w:gridCol w:w="1240"/>
        <w:gridCol w:w="928"/>
        <w:gridCol w:w="905"/>
        <w:gridCol w:w="1404"/>
      </w:tblGrid>
      <w:tr w:rsidR="0002533E" w:rsidRPr="0002533E" w14:paraId="08A23B38" w14:textId="77777777" w:rsidTr="0002533E">
        <w:trPr>
          <w:jc w:val="center"/>
        </w:trPr>
        <w:tc>
          <w:tcPr>
            <w:tcW w:w="710" w:type="dxa"/>
          </w:tcPr>
          <w:p w14:paraId="0CB44570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948" w:type="dxa"/>
          </w:tcPr>
          <w:p w14:paraId="7AD8872A" w14:textId="5D76D14F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Учащих-</w:t>
            </w: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ся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 xml:space="preserve"> по списку</w:t>
            </w:r>
          </w:p>
        </w:tc>
        <w:tc>
          <w:tcPr>
            <w:tcW w:w="1015" w:type="dxa"/>
          </w:tcPr>
          <w:p w14:paraId="5FC66046" w14:textId="3248B5F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Выполня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>-ли работу</w:t>
            </w:r>
          </w:p>
        </w:tc>
        <w:tc>
          <w:tcPr>
            <w:tcW w:w="867" w:type="dxa"/>
          </w:tcPr>
          <w:p w14:paraId="58684DBF" w14:textId="2A799EA5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Высо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>-кий уровень</w:t>
            </w:r>
          </w:p>
        </w:tc>
        <w:tc>
          <w:tcPr>
            <w:tcW w:w="867" w:type="dxa"/>
          </w:tcPr>
          <w:p w14:paraId="347B7CF1" w14:textId="16C7F896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Сред-</w:t>
            </w: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ний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 xml:space="preserve"> уровень</w:t>
            </w:r>
          </w:p>
        </w:tc>
        <w:tc>
          <w:tcPr>
            <w:tcW w:w="867" w:type="dxa"/>
          </w:tcPr>
          <w:p w14:paraId="0074FA41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Низкий уровень</w:t>
            </w:r>
          </w:p>
        </w:tc>
        <w:tc>
          <w:tcPr>
            <w:tcW w:w="1153" w:type="dxa"/>
          </w:tcPr>
          <w:p w14:paraId="22B134C8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Не справились с работой</w:t>
            </w:r>
          </w:p>
        </w:tc>
        <w:tc>
          <w:tcPr>
            <w:tcW w:w="878" w:type="dxa"/>
          </w:tcPr>
          <w:p w14:paraId="034293BC" w14:textId="04CF8BA5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Успева-емость</w:t>
            </w:r>
            <w:proofErr w:type="spellEnd"/>
          </w:p>
        </w:tc>
        <w:tc>
          <w:tcPr>
            <w:tcW w:w="928" w:type="dxa"/>
          </w:tcPr>
          <w:p w14:paraId="2C2A3F52" w14:textId="1098416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Качест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>-во знаний</w:t>
            </w:r>
          </w:p>
        </w:tc>
        <w:tc>
          <w:tcPr>
            <w:tcW w:w="1514" w:type="dxa"/>
          </w:tcPr>
          <w:p w14:paraId="6BCBE878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</w:tr>
      <w:tr w:rsidR="0002533E" w:rsidRPr="0002533E" w14:paraId="03458A85" w14:textId="77777777" w:rsidTr="0002533E">
        <w:trPr>
          <w:jc w:val="center"/>
        </w:trPr>
        <w:tc>
          <w:tcPr>
            <w:tcW w:w="710" w:type="dxa"/>
          </w:tcPr>
          <w:p w14:paraId="52C699B3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1а</w:t>
            </w:r>
          </w:p>
        </w:tc>
        <w:tc>
          <w:tcPr>
            <w:tcW w:w="948" w:type="dxa"/>
          </w:tcPr>
          <w:p w14:paraId="2803575F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15" w:type="dxa"/>
          </w:tcPr>
          <w:p w14:paraId="233BAE35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867" w:type="dxa"/>
          </w:tcPr>
          <w:p w14:paraId="4396E0CD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67" w:type="dxa"/>
          </w:tcPr>
          <w:p w14:paraId="0E3ADF2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67" w:type="dxa"/>
          </w:tcPr>
          <w:p w14:paraId="038ED9D9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53" w:type="dxa"/>
          </w:tcPr>
          <w:p w14:paraId="1A47F9AE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8" w:type="dxa"/>
          </w:tcPr>
          <w:p w14:paraId="56424341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</w:tcPr>
          <w:p w14:paraId="471AF38C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4" w:type="dxa"/>
          </w:tcPr>
          <w:p w14:paraId="6FFE2104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Клименко Н.С.</w:t>
            </w:r>
          </w:p>
        </w:tc>
      </w:tr>
      <w:tr w:rsidR="0002533E" w:rsidRPr="0002533E" w14:paraId="0F42C5D8" w14:textId="77777777" w:rsidTr="0002533E">
        <w:trPr>
          <w:jc w:val="center"/>
        </w:trPr>
        <w:tc>
          <w:tcPr>
            <w:tcW w:w="710" w:type="dxa"/>
          </w:tcPr>
          <w:p w14:paraId="1DDFD1BB" w14:textId="2B5F0FAF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948" w:type="dxa"/>
          </w:tcPr>
          <w:p w14:paraId="2E7DBC5E" w14:textId="32C8D3EC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Учащих-</w:t>
            </w: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ся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 xml:space="preserve"> по списку</w:t>
            </w:r>
          </w:p>
        </w:tc>
        <w:tc>
          <w:tcPr>
            <w:tcW w:w="1015" w:type="dxa"/>
          </w:tcPr>
          <w:p w14:paraId="28B02CEE" w14:textId="421B779F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Выполня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>-ли работу</w:t>
            </w:r>
          </w:p>
        </w:tc>
        <w:tc>
          <w:tcPr>
            <w:tcW w:w="867" w:type="dxa"/>
          </w:tcPr>
          <w:p w14:paraId="09B86495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67" w:type="dxa"/>
          </w:tcPr>
          <w:p w14:paraId="01F74B80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67" w:type="dxa"/>
          </w:tcPr>
          <w:p w14:paraId="071816CA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53" w:type="dxa"/>
          </w:tcPr>
          <w:p w14:paraId="422EFA15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8" w:type="dxa"/>
          </w:tcPr>
          <w:p w14:paraId="1F3CD907" w14:textId="6FF9A53E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Успева-емость</w:t>
            </w:r>
            <w:proofErr w:type="spellEnd"/>
          </w:p>
        </w:tc>
        <w:tc>
          <w:tcPr>
            <w:tcW w:w="928" w:type="dxa"/>
          </w:tcPr>
          <w:p w14:paraId="7C5EB130" w14:textId="3C11B4A8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Качест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>-во знаний</w:t>
            </w:r>
          </w:p>
        </w:tc>
        <w:tc>
          <w:tcPr>
            <w:tcW w:w="1514" w:type="dxa"/>
          </w:tcPr>
          <w:p w14:paraId="57C081DC" w14:textId="139E7C83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</w:tr>
      <w:tr w:rsidR="0002533E" w:rsidRPr="0002533E" w14:paraId="6C58F3FE" w14:textId="77777777" w:rsidTr="0002533E">
        <w:trPr>
          <w:jc w:val="center"/>
        </w:trPr>
        <w:tc>
          <w:tcPr>
            <w:tcW w:w="710" w:type="dxa"/>
          </w:tcPr>
          <w:p w14:paraId="0FAC98AF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2а</w:t>
            </w:r>
          </w:p>
        </w:tc>
        <w:tc>
          <w:tcPr>
            <w:tcW w:w="948" w:type="dxa"/>
          </w:tcPr>
          <w:p w14:paraId="6B6A214D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15" w:type="dxa"/>
          </w:tcPr>
          <w:p w14:paraId="618C7BDC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67" w:type="dxa"/>
          </w:tcPr>
          <w:p w14:paraId="65788E8C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67" w:type="dxa"/>
          </w:tcPr>
          <w:p w14:paraId="5D0172B7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67" w:type="dxa"/>
          </w:tcPr>
          <w:p w14:paraId="1B9AB8DD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53" w:type="dxa"/>
          </w:tcPr>
          <w:p w14:paraId="19B2BCB8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8" w:type="dxa"/>
          </w:tcPr>
          <w:p w14:paraId="78FEAECA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928" w:type="dxa"/>
          </w:tcPr>
          <w:p w14:paraId="5D847451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514" w:type="dxa"/>
          </w:tcPr>
          <w:p w14:paraId="3D6F27DC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Николаева Е.В.</w:t>
            </w:r>
          </w:p>
        </w:tc>
      </w:tr>
      <w:tr w:rsidR="0002533E" w:rsidRPr="0002533E" w14:paraId="5293A6EA" w14:textId="77777777" w:rsidTr="0002533E">
        <w:trPr>
          <w:jc w:val="center"/>
        </w:trPr>
        <w:tc>
          <w:tcPr>
            <w:tcW w:w="710" w:type="dxa"/>
          </w:tcPr>
          <w:p w14:paraId="2B9545A5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3а</w:t>
            </w:r>
          </w:p>
        </w:tc>
        <w:tc>
          <w:tcPr>
            <w:tcW w:w="948" w:type="dxa"/>
          </w:tcPr>
          <w:p w14:paraId="189D93D9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15" w:type="dxa"/>
          </w:tcPr>
          <w:p w14:paraId="703DBB8E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867" w:type="dxa"/>
          </w:tcPr>
          <w:p w14:paraId="0B511A9E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67" w:type="dxa"/>
          </w:tcPr>
          <w:p w14:paraId="4176E5C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67" w:type="dxa"/>
          </w:tcPr>
          <w:p w14:paraId="09590C76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53" w:type="dxa"/>
          </w:tcPr>
          <w:p w14:paraId="383FBB3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8" w:type="dxa"/>
          </w:tcPr>
          <w:p w14:paraId="7FFD4D1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928" w:type="dxa"/>
          </w:tcPr>
          <w:p w14:paraId="33829890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1514" w:type="dxa"/>
          </w:tcPr>
          <w:p w14:paraId="34238AE1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Водолажская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 xml:space="preserve"> О.И.</w:t>
            </w:r>
          </w:p>
        </w:tc>
      </w:tr>
      <w:tr w:rsidR="0002533E" w:rsidRPr="0002533E" w14:paraId="30919520" w14:textId="77777777" w:rsidTr="0002533E">
        <w:trPr>
          <w:jc w:val="center"/>
        </w:trPr>
        <w:tc>
          <w:tcPr>
            <w:tcW w:w="710" w:type="dxa"/>
          </w:tcPr>
          <w:p w14:paraId="05773C4C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948" w:type="dxa"/>
          </w:tcPr>
          <w:p w14:paraId="4A50E88E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15" w:type="dxa"/>
          </w:tcPr>
          <w:p w14:paraId="1CF66B3A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867" w:type="dxa"/>
          </w:tcPr>
          <w:p w14:paraId="347C492B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67" w:type="dxa"/>
          </w:tcPr>
          <w:p w14:paraId="1F0FB9D6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67" w:type="dxa"/>
          </w:tcPr>
          <w:p w14:paraId="3958F799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53" w:type="dxa"/>
          </w:tcPr>
          <w:p w14:paraId="251F6C8B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8" w:type="dxa"/>
          </w:tcPr>
          <w:p w14:paraId="4193E0AB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28" w:type="dxa"/>
          </w:tcPr>
          <w:p w14:paraId="611EE798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514" w:type="dxa"/>
          </w:tcPr>
          <w:p w14:paraId="79A7AC80" w14:textId="6F59FDD6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Олейник</w:t>
            </w:r>
            <w:r w:rsidR="002F2B03" w:rsidRPr="00CF2E96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CF2E96">
              <w:rPr>
                <w:rFonts w:ascii="Times New Roman" w:hAnsi="Times New Roman" w:cs="Times New Roman"/>
                <w:color w:val="auto"/>
              </w:rPr>
              <w:t xml:space="preserve"> С.А.</w:t>
            </w:r>
          </w:p>
        </w:tc>
      </w:tr>
      <w:tr w:rsidR="0002533E" w:rsidRPr="0002533E" w14:paraId="453D6B5D" w14:textId="77777777" w:rsidTr="0002533E">
        <w:trPr>
          <w:jc w:val="center"/>
        </w:trPr>
        <w:tc>
          <w:tcPr>
            <w:tcW w:w="710" w:type="dxa"/>
          </w:tcPr>
          <w:p w14:paraId="5C12B26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948" w:type="dxa"/>
          </w:tcPr>
          <w:p w14:paraId="54523790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15" w:type="dxa"/>
          </w:tcPr>
          <w:p w14:paraId="712A609B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67" w:type="dxa"/>
          </w:tcPr>
          <w:p w14:paraId="01C91D96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67" w:type="dxa"/>
          </w:tcPr>
          <w:p w14:paraId="1B80BFF6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67" w:type="dxa"/>
          </w:tcPr>
          <w:p w14:paraId="35510A40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53" w:type="dxa"/>
          </w:tcPr>
          <w:p w14:paraId="0103077B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8" w:type="dxa"/>
          </w:tcPr>
          <w:p w14:paraId="6C429F12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928" w:type="dxa"/>
          </w:tcPr>
          <w:p w14:paraId="52DD67E1" w14:textId="77777777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F2E96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514" w:type="dxa"/>
          </w:tcPr>
          <w:p w14:paraId="12E70F2A" w14:textId="3FA180AD" w:rsidR="00AA3B85" w:rsidRPr="00CF2E96" w:rsidRDefault="00AA3B85" w:rsidP="00CF2E9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2E96">
              <w:rPr>
                <w:rFonts w:ascii="Times New Roman" w:hAnsi="Times New Roman" w:cs="Times New Roman"/>
                <w:color w:val="auto"/>
              </w:rPr>
              <w:t>Рыбенец</w:t>
            </w:r>
            <w:proofErr w:type="spellEnd"/>
            <w:r w:rsidRPr="00CF2E9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F2B03" w:rsidRPr="00CF2E96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CF2E96">
              <w:rPr>
                <w:rFonts w:ascii="Times New Roman" w:hAnsi="Times New Roman" w:cs="Times New Roman"/>
                <w:color w:val="auto"/>
              </w:rPr>
              <w:t>О.В.</w:t>
            </w:r>
          </w:p>
        </w:tc>
      </w:tr>
    </w:tbl>
    <w:p w14:paraId="1833F305" w14:textId="77777777" w:rsidR="00B14130" w:rsidRPr="0002533E" w:rsidRDefault="00B14130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E72E55" w14:textId="50EDFEC4" w:rsidR="00B22EDA" w:rsidRPr="0002533E" w:rsidRDefault="003F13AD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В апреле проведены</w:t>
      </w:r>
      <w:r w:rsidR="00B22EDA" w:rsidRPr="0002533E">
        <w:rPr>
          <w:rFonts w:ascii="Times New Roman" w:hAnsi="Times New Roman" w:cs="Times New Roman"/>
          <w:sz w:val="24"/>
          <w:szCs w:val="24"/>
        </w:rPr>
        <w:t xml:space="preserve"> к</w:t>
      </w:r>
      <w:r w:rsidRPr="0002533E">
        <w:rPr>
          <w:rFonts w:ascii="Times New Roman" w:hAnsi="Times New Roman" w:cs="Times New Roman"/>
          <w:sz w:val="24"/>
          <w:szCs w:val="24"/>
        </w:rPr>
        <w:t xml:space="preserve">онтрольные </w:t>
      </w:r>
      <w:r w:rsidR="00B22EDA" w:rsidRPr="0002533E">
        <w:rPr>
          <w:rFonts w:ascii="Times New Roman" w:hAnsi="Times New Roman" w:cs="Times New Roman"/>
          <w:sz w:val="24"/>
          <w:szCs w:val="24"/>
        </w:rPr>
        <w:t>р</w:t>
      </w:r>
      <w:r w:rsidRPr="0002533E">
        <w:rPr>
          <w:rFonts w:ascii="Times New Roman" w:hAnsi="Times New Roman" w:cs="Times New Roman"/>
          <w:sz w:val="24"/>
          <w:szCs w:val="24"/>
        </w:rPr>
        <w:t xml:space="preserve">аботы во 2-3 классах </w:t>
      </w:r>
      <w:r w:rsidR="00B22EDA" w:rsidRPr="0002533E">
        <w:rPr>
          <w:rFonts w:ascii="Times New Roman" w:hAnsi="Times New Roman" w:cs="Times New Roman"/>
          <w:sz w:val="24"/>
          <w:szCs w:val="24"/>
        </w:rPr>
        <w:t>и диаг</w:t>
      </w:r>
      <w:r w:rsidRPr="0002533E">
        <w:rPr>
          <w:rFonts w:ascii="Times New Roman" w:hAnsi="Times New Roman" w:cs="Times New Roman"/>
          <w:sz w:val="24"/>
          <w:szCs w:val="24"/>
        </w:rPr>
        <w:t>ностическая работа</w:t>
      </w:r>
      <w:r w:rsidR="00B22EDA" w:rsidRPr="0002533E">
        <w:rPr>
          <w:rFonts w:ascii="Times New Roman" w:hAnsi="Times New Roman" w:cs="Times New Roman"/>
          <w:sz w:val="24"/>
          <w:szCs w:val="24"/>
        </w:rPr>
        <w:t xml:space="preserve"> в 1 кл</w:t>
      </w:r>
      <w:r w:rsidRPr="0002533E">
        <w:rPr>
          <w:rFonts w:ascii="Times New Roman" w:hAnsi="Times New Roman" w:cs="Times New Roman"/>
          <w:sz w:val="24"/>
          <w:szCs w:val="24"/>
        </w:rPr>
        <w:t>ассе. Результаты в таблице: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20"/>
        <w:gridCol w:w="1857"/>
        <w:gridCol w:w="2339"/>
        <w:gridCol w:w="2162"/>
      </w:tblGrid>
      <w:tr w:rsidR="0002533E" w:rsidRPr="0002533E" w14:paraId="5E03EB23" w14:textId="77777777" w:rsidTr="002F2B03">
        <w:trPr>
          <w:trHeight w:val="349"/>
        </w:trPr>
        <w:tc>
          <w:tcPr>
            <w:tcW w:w="959" w:type="dxa"/>
          </w:tcPr>
          <w:p w14:paraId="61F2E0F7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3DAD5C71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По                 списку</w:t>
            </w:r>
          </w:p>
        </w:tc>
        <w:tc>
          <w:tcPr>
            <w:tcW w:w="1120" w:type="dxa"/>
          </w:tcPr>
          <w:p w14:paraId="3EC0266E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1857" w:type="dxa"/>
          </w:tcPr>
          <w:p w14:paraId="6C8F1975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48D092FE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5, 4, 3, 2</w:t>
            </w:r>
          </w:p>
        </w:tc>
        <w:tc>
          <w:tcPr>
            <w:tcW w:w="2339" w:type="dxa"/>
          </w:tcPr>
          <w:p w14:paraId="04A3ECEC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, кач-во, СОУ                          (в %)</w:t>
            </w:r>
          </w:p>
        </w:tc>
        <w:tc>
          <w:tcPr>
            <w:tcW w:w="2162" w:type="dxa"/>
          </w:tcPr>
          <w:p w14:paraId="1FC4DAA0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2533E" w:rsidRPr="0002533E" w14:paraId="08A6445E" w14:textId="77777777" w:rsidTr="00AA3B85">
        <w:tc>
          <w:tcPr>
            <w:tcW w:w="959" w:type="dxa"/>
          </w:tcPr>
          <w:p w14:paraId="52C53109" w14:textId="2DB4DC72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14:paraId="71F70F17" w14:textId="6C58CF50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14:paraId="2E0AE9FB" w14:textId="7F66CCD4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</w:tcPr>
          <w:p w14:paraId="73BF0923" w14:textId="74FACCDB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14, 7, 4, 2</w:t>
            </w:r>
          </w:p>
        </w:tc>
        <w:tc>
          <w:tcPr>
            <w:tcW w:w="2339" w:type="dxa"/>
          </w:tcPr>
          <w:p w14:paraId="02CE8472" w14:textId="1F96B429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93-78-75</w:t>
            </w:r>
          </w:p>
        </w:tc>
        <w:tc>
          <w:tcPr>
            <w:tcW w:w="2162" w:type="dxa"/>
          </w:tcPr>
          <w:p w14:paraId="47BBBF4A" w14:textId="53FFDB10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Клименко Н.С.</w:t>
            </w:r>
          </w:p>
        </w:tc>
      </w:tr>
      <w:tr w:rsidR="0002533E" w:rsidRPr="0002533E" w14:paraId="60B01132" w14:textId="77777777" w:rsidTr="00AA3B85">
        <w:tc>
          <w:tcPr>
            <w:tcW w:w="959" w:type="dxa"/>
          </w:tcPr>
          <w:p w14:paraId="576094B3" w14:textId="0E79C0E2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2F3581F4" w14:textId="392196A9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14:paraId="32C728D6" w14:textId="5491DE53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</w:tcPr>
          <w:p w14:paraId="1D766041" w14:textId="3AB615EB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3, 10, 9, 1</w:t>
            </w:r>
          </w:p>
        </w:tc>
        <w:tc>
          <w:tcPr>
            <w:tcW w:w="2339" w:type="dxa"/>
          </w:tcPr>
          <w:p w14:paraId="61574E2A" w14:textId="5F1D482F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96-57-56</w:t>
            </w:r>
          </w:p>
        </w:tc>
        <w:tc>
          <w:tcPr>
            <w:tcW w:w="2162" w:type="dxa"/>
          </w:tcPr>
          <w:p w14:paraId="6D5E9612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</w:tr>
      <w:tr w:rsidR="0002533E" w:rsidRPr="0002533E" w14:paraId="79D0EEAC" w14:textId="77777777" w:rsidTr="00AA3B85">
        <w:tc>
          <w:tcPr>
            <w:tcW w:w="959" w:type="dxa"/>
          </w:tcPr>
          <w:p w14:paraId="5D90914A" w14:textId="6FE94BCE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14:paraId="0E22B3D4" w14:textId="352BFE0C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14:paraId="64598DBA" w14:textId="6F95F47B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14:paraId="5A9EFDDF" w14:textId="01AED899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2, 12, 10, 2</w:t>
            </w:r>
          </w:p>
        </w:tc>
        <w:tc>
          <w:tcPr>
            <w:tcW w:w="2339" w:type="dxa"/>
          </w:tcPr>
          <w:p w14:paraId="207E4408" w14:textId="790C53E0" w:rsidR="00DB4DEA" w:rsidRPr="0002533E" w:rsidRDefault="002F2B03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92-54-52</w:t>
            </w:r>
          </w:p>
        </w:tc>
        <w:tc>
          <w:tcPr>
            <w:tcW w:w="2162" w:type="dxa"/>
          </w:tcPr>
          <w:p w14:paraId="2704AF97" w14:textId="77777777" w:rsidR="00DB4DEA" w:rsidRPr="0002533E" w:rsidRDefault="00DB4DEA" w:rsidP="00CF2E96">
            <w:pPr>
              <w:tabs>
                <w:tab w:val="left" w:pos="8647"/>
              </w:tabs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14:paraId="7F9B13E3" w14:textId="28D0B6C6" w:rsidR="008557E9" w:rsidRPr="0002533E" w:rsidRDefault="008557E9" w:rsidP="00CF2E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Продолжилась работа над техникой чтения, а также весенняя сессия ВПР в выпускн</w:t>
      </w:r>
      <w:r w:rsidR="002F2B03" w:rsidRPr="0002533E">
        <w:rPr>
          <w:rFonts w:ascii="Times New Roman" w:hAnsi="Times New Roman" w:cs="Times New Roman"/>
          <w:sz w:val="24"/>
          <w:szCs w:val="24"/>
        </w:rPr>
        <w:t>ых</w:t>
      </w:r>
      <w:r w:rsidRPr="0002533E">
        <w:rPr>
          <w:rFonts w:ascii="Times New Roman" w:hAnsi="Times New Roman" w:cs="Times New Roman"/>
          <w:sz w:val="24"/>
          <w:szCs w:val="24"/>
        </w:rPr>
        <w:t xml:space="preserve"> 4 </w:t>
      </w:r>
      <w:r w:rsidR="002F2B03" w:rsidRPr="0002533E">
        <w:rPr>
          <w:rFonts w:ascii="Times New Roman" w:hAnsi="Times New Roman" w:cs="Times New Roman"/>
          <w:sz w:val="24"/>
          <w:szCs w:val="24"/>
        </w:rPr>
        <w:t xml:space="preserve">-х </w:t>
      </w:r>
      <w:r w:rsidRPr="0002533E">
        <w:rPr>
          <w:rFonts w:ascii="Times New Roman" w:hAnsi="Times New Roman" w:cs="Times New Roman"/>
          <w:sz w:val="24"/>
          <w:szCs w:val="24"/>
        </w:rPr>
        <w:t>класс</w:t>
      </w:r>
      <w:r w:rsidR="002F2B03" w:rsidRPr="0002533E">
        <w:rPr>
          <w:rFonts w:ascii="Times New Roman" w:hAnsi="Times New Roman" w:cs="Times New Roman"/>
          <w:sz w:val="24"/>
          <w:szCs w:val="24"/>
        </w:rPr>
        <w:t>ах</w:t>
      </w:r>
      <w:r w:rsidRPr="0002533E">
        <w:rPr>
          <w:rFonts w:ascii="Times New Roman" w:hAnsi="Times New Roman" w:cs="Times New Roman"/>
          <w:sz w:val="24"/>
          <w:szCs w:val="24"/>
        </w:rPr>
        <w:t>. Успешно написали работу по окружающему миру</w:t>
      </w:r>
      <w:r w:rsidR="00DB4DEA" w:rsidRPr="0002533E">
        <w:rPr>
          <w:rFonts w:ascii="Times New Roman" w:hAnsi="Times New Roman" w:cs="Times New Roman"/>
          <w:sz w:val="24"/>
          <w:szCs w:val="24"/>
        </w:rPr>
        <w:t>.</w:t>
      </w:r>
    </w:p>
    <w:p w14:paraId="7B56ED03" w14:textId="77777777" w:rsidR="00A34129" w:rsidRPr="0002533E" w:rsidRDefault="00201A80" w:rsidP="00CF2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9 класс</w:t>
      </w:r>
    </w:p>
    <w:p w14:paraId="50CF8E8A" w14:textId="4DFE0BB2" w:rsidR="004604FB" w:rsidRPr="0002533E" w:rsidRDefault="004604FB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ГИА за курс основной школы проходили 2</w:t>
      </w:r>
      <w:r w:rsidR="00DB4DEA" w:rsidRPr="0002533E">
        <w:rPr>
          <w:rFonts w:ascii="Times New Roman" w:hAnsi="Times New Roman" w:cs="Times New Roman"/>
          <w:sz w:val="24"/>
          <w:szCs w:val="24"/>
        </w:rPr>
        <w:t>5</w:t>
      </w:r>
      <w:r w:rsidRPr="0002533E">
        <w:rPr>
          <w:rFonts w:ascii="Times New Roman" w:hAnsi="Times New Roman" w:cs="Times New Roman"/>
          <w:sz w:val="24"/>
          <w:szCs w:val="24"/>
        </w:rPr>
        <w:t xml:space="preserve"> выпускников, все в форме ОГЭ. Допуском было итоговое собеседование (проводили пробное). Справились все, чуть позже сдавал</w:t>
      </w:r>
      <w:r w:rsidR="00DB4DEA" w:rsidRPr="0002533E">
        <w:rPr>
          <w:rFonts w:ascii="Times New Roman" w:hAnsi="Times New Roman" w:cs="Times New Roman"/>
          <w:sz w:val="24"/>
          <w:szCs w:val="24"/>
        </w:rPr>
        <w:t xml:space="preserve"> Клочков Д.</w:t>
      </w:r>
      <w:r w:rsidRPr="0002533E">
        <w:rPr>
          <w:rFonts w:ascii="Times New Roman" w:hAnsi="Times New Roman" w:cs="Times New Roman"/>
          <w:sz w:val="24"/>
          <w:szCs w:val="24"/>
        </w:rPr>
        <w:t xml:space="preserve"> из -</w:t>
      </w:r>
      <w:r w:rsidR="008557E9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за перенесенного ковида. Согласно приказу директора школы в состав комисси</w:t>
      </w:r>
      <w:r w:rsidR="0079406C" w:rsidRPr="0002533E">
        <w:rPr>
          <w:rFonts w:ascii="Times New Roman" w:hAnsi="Times New Roman" w:cs="Times New Roman"/>
          <w:sz w:val="24"/>
          <w:szCs w:val="24"/>
        </w:rPr>
        <w:t>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вошли: экзаменаторы-собеседники Красовская С.М., Иванова Ю.Н., экзаменаторы-эксперты </w:t>
      </w:r>
      <w:proofErr w:type="spellStart"/>
      <w:r w:rsidR="00DB4DEA"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="00DB4DEA" w:rsidRPr="0002533E">
        <w:rPr>
          <w:rFonts w:ascii="Times New Roman" w:hAnsi="Times New Roman" w:cs="Times New Roman"/>
          <w:sz w:val="24"/>
          <w:szCs w:val="24"/>
        </w:rPr>
        <w:t xml:space="preserve"> Т.Ю</w:t>
      </w:r>
      <w:r w:rsidRPr="0002533E">
        <w:rPr>
          <w:rFonts w:ascii="Times New Roman" w:hAnsi="Times New Roman" w:cs="Times New Roman"/>
          <w:sz w:val="24"/>
          <w:szCs w:val="24"/>
        </w:rPr>
        <w:t xml:space="preserve">., Сидельникова А.В.,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О.В., технически</w:t>
      </w:r>
      <w:r w:rsidR="00DB4DEA" w:rsidRPr="0002533E">
        <w:rPr>
          <w:rFonts w:ascii="Times New Roman" w:hAnsi="Times New Roman" w:cs="Times New Roman"/>
          <w:sz w:val="24"/>
          <w:szCs w:val="24"/>
        </w:rPr>
        <w:t>й</w:t>
      </w:r>
      <w:r w:rsidRPr="0002533E">
        <w:rPr>
          <w:rFonts w:ascii="Times New Roman" w:hAnsi="Times New Roman" w:cs="Times New Roman"/>
          <w:sz w:val="24"/>
          <w:szCs w:val="24"/>
        </w:rPr>
        <w:t xml:space="preserve">  специалист  Крюкова И.А., организатор вне аудитории Румянцева И.А. </w:t>
      </w:r>
      <w:r w:rsidR="00136894" w:rsidRPr="0002533E">
        <w:rPr>
          <w:rFonts w:ascii="Times New Roman" w:hAnsi="Times New Roman" w:cs="Times New Roman"/>
          <w:sz w:val="24"/>
          <w:szCs w:val="24"/>
        </w:rPr>
        <w:t>Готовились к ГИА и в весеннем лагере.</w:t>
      </w:r>
    </w:p>
    <w:p w14:paraId="7BE7EABD" w14:textId="133EB5A1" w:rsidR="000D0085" w:rsidRPr="0002533E" w:rsidRDefault="000D0085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lastRenderedPageBreak/>
        <w:t>Эксперты ГИА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(сертифицированные):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Крюкова И.А., </w:t>
      </w:r>
      <w:r w:rsidRPr="0002533E">
        <w:rPr>
          <w:rFonts w:ascii="Times New Roman" w:hAnsi="Times New Roman" w:cs="Times New Roman"/>
          <w:sz w:val="24"/>
          <w:szCs w:val="24"/>
        </w:rPr>
        <w:t>Любчик</w:t>
      </w:r>
      <w:r w:rsidR="00136894" w:rsidRPr="0002533E">
        <w:rPr>
          <w:rFonts w:ascii="Times New Roman" w:hAnsi="Times New Roman" w:cs="Times New Roman"/>
          <w:sz w:val="24"/>
          <w:szCs w:val="24"/>
        </w:rPr>
        <w:t xml:space="preserve"> Н.С.,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Сидельникова А.В., </w:t>
      </w:r>
      <w:r w:rsidRPr="0002533E">
        <w:rPr>
          <w:rFonts w:ascii="Times New Roman" w:hAnsi="Times New Roman" w:cs="Times New Roman"/>
          <w:sz w:val="24"/>
          <w:szCs w:val="24"/>
        </w:rPr>
        <w:t>Черных</w:t>
      </w:r>
      <w:r w:rsidR="00136894" w:rsidRPr="0002533E">
        <w:rPr>
          <w:rFonts w:ascii="Times New Roman" w:hAnsi="Times New Roman" w:cs="Times New Roman"/>
          <w:sz w:val="24"/>
          <w:szCs w:val="24"/>
        </w:rPr>
        <w:t xml:space="preserve"> А.С.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5C26B" w14:textId="3875C013" w:rsidR="00EC5A4B" w:rsidRPr="0002533E" w:rsidRDefault="00EC5A4B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Организатор</w:t>
      </w:r>
      <w:r w:rsidR="00203D8D" w:rsidRPr="0002533E">
        <w:rPr>
          <w:rFonts w:ascii="Times New Roman" w:hAnsi="Times New Roman" w:cs="Times New Roman"/>
          <w:sz w:val="24"/>
          <w:szCs w:val="24"/>
        </w:rPr>
        <w:t>ами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ГИА</w:t>
      </w:r>
      <w:r w:rsidR="00203D8D" w:rsidRPr="0002533E">
        <w:rPr>
          <w:rFonts w:ascii="Times New Roman" w:hAnsi="Times New Roman" w:cs="Times New Roman"/>
          <w:sz w:val="24"/>
          <w:szCs w:val="24"/>
        </w:rPr>
        <w:t>-9 работали 11 человек</w:t>
      </w:r>
      <w:r w:rsidRPr="000253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3D8D"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О.И.,  Иванова Ю.Н., К</w:t>
      </w:r>
      <w:r w:rsidRPr="0002533E">
        <w:rPr>
          <w:rFonts w:ascii="Times New Roman" w:hAnsi="Times New Roman" w:cs="Times New Roman"/>
          <w:sz w:val="24"/>
          <w:szCs w:val="24"/>
        </w:rPr>
        <w:t>лименко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Н.С., 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>Красовская С.М., Крюкова И.А., Н</w:t>
      </w:r>
      <w:r w:rsidRPr="0002533E">
        <w:rPr>
          <w:rFonts w:ascii="Times New Roman" w:hAnsi="Times New Roman" w:cs="Times New Roman"/>
          <w:sz w:val="24"/>
          <w:szCs w:val="24"/>
        </w:rPr>
        <w:t>иколаева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Е.В.,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>О</w:t>
      </w:r>
      <w:r w:rsidRPr="0002533E">
        <w:rPr>
          <w:rFonts w:ascii="Times New Roman" w:hAnsi="Times New Roman" w:cs="Times New Roman"/>
          <w:sz w:val="24"/>
          <w:szCs w:val="24"/>
        </w:rPr>
        <w:t>лейник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С.А.,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Румянцева И.А., </w:t>
      </w:r>
      <w:proofErr w:type="spellStart"/>
      <w:r w:rsidR="00203D8D" w:rsidRPr="0002533E">
        <w:rPr>
          <w:rFonts w:ascii="Times New Roman" w:hAnsi="Times New Roman" w:cs="Times New Roman"/>
          <w:sz w:val="24"/>
          <w:szCs w:val="24"/>
        </w:rPr>
        <w:t>Р</w:t>
      </w:r>
      <w:r w:rsidRPr="0002533E">
        <w:rPr>
          <w:rFonts w:ascii="Times New Roman" w:hAnsi="Times New Roman" w:cs="Times New Roman"/>
          <w:sz w:val="24"/>
          <w:szCs w:val="24"/>
        </w:rPr>
        <w:t>ыбенец</w:t>
      </w:r>
      <w:proofErr w:type="spellEnd"/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О.В.,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>С</w:t>
      </w:r>
      <w:r w:rsidRPr="0002533E">
        <w:rPr>
          <w:rFonts w:ascii="Times New Roman" w:hAnsi="Times New Roman" w:cs="Times New Roman"/>
          <w:sz w:val="24"/>
          <w:szCs w:val="24"/>
        </w:rPr>
        <w:t>идельникова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3D8D" w:rsidRPr="0002533E">
        <w:rPr>
          <w:rFonts w:ascii="Times New Roman" w:hAnsi="Times New Roman" w:cs="Times New Roman"/>
          <w:sz w:val="24"/>
          <w:szCs w:val="24"/>
        </w:rPr>
        <w:t>Ч</w:t>
      </w:r>
      <w:r w:rsidRPr="0002533E">
        <w:rPr>
          <w:rFonts w:ascii="Times New Roman" w:hAnsi="Times New Roman" w:cs="Times New Roman"/>
          <w:sz w:val="24"/>
          <w:szCs w:val="24"/>
        </w:rPr>
        <w:t>ерных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А.С. </w:t>
      </w:r>
    </w:p>
    <w:p w14:paraId="459C271D" w14:textId="0E667F4B" w:rsidR="004604FB" w:rsidRPr="0002533E" w:rsidRDefault="004604FB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Результаты экзаменов: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7"/>
        <w:gridCol w:w="2207"/>
        <w:gridCol w:w="698"/>
        <w:gridCol w:w="585"/>
        <w:gridCol w:w="586"/>
        <w:gridCol w:w="491"/>
        <w:gridCol w:w="552"/>
        <w:gridCol w:w="897"/>
        <w:gridCol w:w="772"/>
        <w:gridCol w:w="814"/>
        <w:gridCol w:w="888"/>
      </w:tblGrid>
      <w:tr w:rsidR="0002533E" w:rsidRPr="0002533E" w14:paraId="68B19134" w14:textId="77777777" w:rsidTr="00FD3CC5">
        <w:tc>
          <w:tcPr>
            <w:tcW w:w="1117" w:type="dxa"/>
          </w:tcPr>
          <w:p w14:paraId="311230EB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207" w:type="dxa"/>
          </w:tcPr>
          <w:p w14:paraId="21EB7945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698" w:type="dxa"/>
          </w:tcPr>
          <w:p w14:paraId="619813FF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Сда-вало</w:t>
            </w:r>
            <w:proofErr w:type="spellEnd"/>
          </w:p>
        </w:tc>
        <w:tc>
          <w:tcPr>
            <w:tcW w:w="585" w:type="dxa"/>
          </w:tcPr>
          <w:p w14:paraId="224405DD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14:paraId="26A1BC2A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25BC58AC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14:paraId="45A287EA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0744F626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Успев.</w:t>
            </w:r>
          </w:p>
        </w:tc>
        <w:tc>
          <w:tcPr>
            <w:tcW w:w="772" w:type="dxa"/>
          </w:tcPr>
          <w:p w14:paraId="7BA3D6FC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Кач-во</w:t>
            </w:r>
          </w:p>
        </w:tc>
        <w:tc>
          <w:tcPr>
            <w:tcW w:w="778" w:type="dxa"/>
          </w:tcPr>
          <w:p w14:paraId="577B70D0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ОУ</w:t>
            </w:r>
          </w:p>
        </w:tc>
        <w:tc>
          <w:tcPr>
            <w:tcW w:w="888" w:type="dxa"/>
          </w:tcPr>
          <w:p w14:paraId="35A3D1BA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ср. балл</w:t>
            </w:r>
          </w:p>
        </w:tc>
      </w:tr>
      <w:tr w:rsidR="0002533E" w:rsidRPr="0002533E" w14:paraId="03459551" w14:textId="77777777" w:rsidTr="00FD3CC5">
        <w:tc>
          <w:tcPr>
            <w:tcW w:w="1117" w:type="dxa"/>
          </w:tcPr>
          <w:p w14:paraId="7F1C6069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7EABAB41" w14:textId="7FF793AD" w:rsidR="00DB4DEA" w:rsidRPr="0002533E" w:rsidRDefault="00964AA3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Гурчева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B4DEA" w:rsidRPr="0002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698" w:type="dxa"/>
          </w:tcPr>
          <w:p w14:paraId="1AD5DA6C" w14:textId="2F07D480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AA3" w:rsidRPr="0002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192913D0" w14:textId="009E4C60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" w:type="dxa"/>
          </w:tcPr>
          <w:p w14:paraId="57E9DD57" w14:textId="53E49DF8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1" w:type="dxa"/>
          </w:tcPr>
          <w:p w14:paraId="41DD3716" w14:textId="048D1B8D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" w:type="dxa"/>
          </w:tcPr>
          <w:p w14:paraId="5E9710B8" w14:textId="346690BE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7" w:type="dxa"/>
          </w:tcPr>
          <w:p w14:paraId="646958DB" w14:textId="1A3002CD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92%</w:t>
            </w:r>
          </w:p>
        </w:tc>
        <w:tc>
          <w:tcPr>
            <w:tcW w:w="772" w:type="dxa"/>
          </w:tcPr>
          <w:p w14:paraId="3882A69F" w14:textId="3B578DA6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778" w:type="dxa"/>
          </w:tcPr>
          <w:p w14:paraId="073EEC2B" w14:textId="1F714AB5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63,04%</w:t>
            </w:r>
          </w:p>
        </w:tc>
        <w:tc>
          <w:tcPr>
            <w:tcW w:w="888" w:type="dxa"/>
          </w:tcPr>
          <w:p w14:paraId="13F6EF43" w14:textId="5ED74640" w:rsidR="00DB4DEA" w:rsidRPr="0002533E" w:rsidRDefault="00E77EB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3.84</w:t>
            </w:r>
          </w:p>
        </w:tc>
      </w:tr>
      <w:tr w:rsidR="0002533E" w:rsidRPr="0002533E" w14:paraId="41F8EB32" w14:textId="77777777" w:rsidTr="00FD3CC5">
        <w:tc>
          <w:tcPr>
            <w:tcW w:w="1117" w:type="dxa"/>
          </w:tcPr>
          <w:p w14:paraId="1F7DEBD7" w14:textId="77777777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3CCD5F6A" w14:textId="784D101A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AA3" w:rsidRPr="0002533E">
              <w:rPr>
                <w:rFonts w:ascii="Times New Roman" w:hAnsi="Times New Roman" w:cs="Times New Roman"/>
                <w:sz w:val="24"/>
                <w:szCs w:val="24"/>
              </w:rPr>
              <w:t>алдыркаева</w:t>
            </w:r>
            <w:proofErr w:type="spellEnd"/>
            <w:r w:rsidR="00964AA3"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AA3" w:rsidRPr="0002533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98" w:type="dxa"/>
          </w:tcPr>
          <w:p w14:paraId="2DD23ADA" w14:textId="10984E2C" w:rsidR="00DB4DEA" w:rsidRPr="0002533E" w:rsidRDefault="00DB4DEA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AA3" w:rsidRPr="0002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752892C3" w14:textId="7485F2C8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dxa"/>
          </w:tcPr>
          <w:p w14:paraId="30932D50" w14:textId="48EAA99E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1" w:type="dxa"/>
          </w:tcPr>
          <w:p w14:paraId="193E3440" w14:textId="6D79F082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" w:type="dxa"/>
          </w:tcPr>
          <w:p w14:paraId="02673B18" w14:textId="7A0C8A75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7" w:type="dxa"/>
          </w:tcPr>
          <w:p w14:paraId="4D52B1E7" w14:textId="5523F54B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772" w:type="dxa"/>
          </w:tcPr>
          <w:p w14:paraId="787FCEDF" w14:textId="5DDBFC4D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48%</w:t>
            </w:r>
          </w:p>
        </w:tc>
        <w:tc>
          <w:tcPr>
            <w:tcW w:w="778" w:type="dxa"/>
          </w:tcPr>
          <w:p w14:paraId="5A303DB1" w14:textId="0C42E793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49,12%</w:t>
            </w:r>
          </w:p>
        </w:tc>
        <w:tc>
          <w:tcPr>
            <w:tcW w:w="888" w:type="dxa"/>
          </w:tcPr>
          <w:p w14:paraId="07BB92BC" w14:textId="6E8032B5" w:rsidR="00DB4DEA" w:rsidRPr="0002533E" w:rsidRDefault="00D8357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</w:tbl>
    <w:p w14:paraId="0D2E2974" w14:textId="5F560C96" w:rsidR="00DB4DEA" w:rsidRPr="0002533E" w:rsidRDefault="00DB4DEA" w:rsidP="0002533E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032DB847" w14:textId="38EB6F32" w:rsidR="00FC1808" w:rsidRPr="0002533E" w:rsidRDefault="00FC1808" w:rsidP="0002533E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Экзамены по выбору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2"/>
        <w:gridCol w:w="1994"/>
        <w:gridCol w:w="698"/>
        <w:gridCol w:w="464"/>
        <w:gridCol w:w="464"/>
        <w:gridCol w:w="458"/>
        <w:gridCol w:w="446"/>
        <w:gridCol w:w="956"/>
        <w:gridCol w:w="956"/>
        <w:gridCol w:w="956"/>
        <w:gridCol w:w="795"/>
      </w:tblGrid>
      <w:tr w:rsidR="0002533E" w:rsidRPr="0002533E" w14:paraId="1DDDCE90" w14:textId="77777777" w:rsidTr="00705C86">
        <w:tc>
          <w:tcPr>
            <w:tcW w:w="1384" w:type="dxa"/>
          </w:tcPr>
          <w:p w14:paraId="66F96967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994" w:type="dxa"/>
          </w:tcPr>
          <w:p w14:paraId="094D8B42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698" w:type="dxa"/>
          </w:tcPr>
          <w:p w14:paraId="7EE41999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Сда-вало</w:t>
            </w:r>
            <w:proofErr w:type="spellEnd"/>
          </w:p>
        </w:tc>
        <w:tc>
          <w:tcPr>
            <w:tcW w:w="464" w:type="dxa"/>
          </w:tcPr>
          <w:p w14:paraId="0FB6EC62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14:paraId="7797315B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14:paraId="7E4D7461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14:paraId="7C76A50C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6EA6A848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Успев.</w:t>
            </w:r>
          </w:p>
        </w:tc>
        <w:tc>
          <w:tcPr>
            <w:tcW w:w="956" w:type="dxa"/>
          </w:tcPr>
          <w:p w14:paraId="0A92B3CB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Кач-во</w:t>
            </w:r>
          </w:p>
        </w:tc>
        <w:tc>
          <w:tcPr>
            <w:tcW w:w="956" w:type="dxa"/>
          </w:tcPr>
          <w:p w14:paraId="390819EF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ОУ</w:t>
            </w:r>
          </w:p>
        </w:tc>
        <w:tc>
          <w:tcPr>
            <w:tcW w:w="795" w:type="dxa"/>
          </w:tcPr>
          <w:p w14:paraId="06D7BF98" w14:textId="77777777" w:rsidR="00FC1808" w:rsidRPr="0002533E" w:rsidRDefault="00FC1808" w:rsidP="00CF2E96">
            <w:pPr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ср. балл</w:t>
            </w:r>
          </w:p>
        </w:tc>
      </w:tr>
      <w:tr w:rsidR="0002533E" w:rsidRPr="0002533E" w14:paraId="64C19E1D" w14:textId="77777777" w:rsidTr="00705C86">
        <w:tc>
          <w:tcPr>
            <w:tcW w:w="1384" w:type="dxa"/>
          </w:tcPr>
          <w:p w14:paraId="56B1C7D2" w14:textId="394FFD48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4" w:type="dxa"/>
          </w:tcPr>
          <w:p w14:paraId="7D4BB70D" w14:textId="4CB473BE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Любчик Н.С.</w:t>
            </w:r>
          </w:p>
        </w:tc>
        <w:tc>
          <w:tcPr>
            <w:tcW w:w="698" w:type="dxa"/>
          </w:tcPr>
          <w:p w14:paraId="5CBA6B60" w14:textId="41C92FE4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14:paraId="76B6333D" w14:textId="3CF7BC8C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14:paraId="46D8A48B" w14:textId="07092B6B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14:paraId="002D4C3B" w14:textId="05D35236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14:paraId="64D21DD7" w14:textId="170586C9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14:paraId="6BCFB9F7" w14:textId="27DEFFE4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14:paraId="1B1E206F" w14:textId="6F54081C" w:rsidR="00EC5A4B" w:rsidRPr="0002533E" w:rsidRDefault="006C5037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956" w:type="dxa"/>
          </w:tcPr>
          <w:p w14:paraId="6DCF04C8" w14:textId="7C04D961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795" w:type="dxa"/>
          </w:tcPr>
          <w:p w14:paraId="39F77148" w14:textId="35F98AF9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02533E" w:rsidRPr="0002533E" w14:paraId="76CADB90" w14:textId="77777777" w:rsidTr="00705C86">
        <w:tc>
          <w:tcPr>
            <w:tcW w:w="1384" w:type="dxa"/>
          </w:tcPr>
          <w:p w14:paraId="72D0E311" w14:textId="09DFE54F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94" w:type="dxa"/>
          </w:tcPr>
          <w:p w14:paraId="52A3E9D4" w14:textId="6D6CB447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698" w:type="dxa"/>
          </w:tcPr>
          <w:p w14:paraId="754E3E28" w14:textId="7E4D0AEA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dxa"/>
          </w:tcPr>
          <w:p w14:paraId="55B3840F" w14:textId="41553212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14:paraId="62DE1348" w14:textId="7C6EBE8B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14:paraId="7C969735" w14:textId="30C17231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dxa"/>
          </w:tcPr>
          <w:p w14:paraId="3833B53B" w14:textId="08469978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32BC5E58" w14:textId="66216376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86.67%</w:t>
            </w:r>
          </w:p>
        </w:tc>
        <w:tc>
          <w:tcPr>
            <w:tcW w:w="956" w:type="dxa"/>
          </w:tcPr>
          <w:p w14:paraId="7F7C1B80" w14:textId="36CD164C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6.67%</w:t>
            </w:r>
          </w:p>
        </w:tc>
        <w:tc>
          <w:tcPr>
            <w:tcW w:w="956" w:type="dxa"/>
          </w:tcPr>
          <w:p w14:paraId="5737ECEB" w14:textId="42CEC32F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35.2%</w:t>
            </w:r>
          </w:p>
        </w:tc>
        <w:tc>
          <w:tcPr>
            <w:tcW w:w="795" w:type="dxa"/>
          </w:tcPr>
          <w:p w14:paraId="1788D11C" w14:textId="76955F45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</w:tr>
      <w:tr w:rsidR="0002533E" w:rsidRPr="0002533E" w14:paraId="17457BA1" w14:textId="77777777" w:rsidTr="00705C86">
        <w:tc>
          <w:tcPr>
            <w:tcW w:w="1384" w:type="dxa"/>
          </w:tcPr>
          <w:p w14:paraId="4FB23065" w14:textId="3D539D29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4" w:type="dxa"/>
          </w:tcPr>
          <w:p w14:paraId="01F7705B" w14:textId="6810BF07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698" w:type="dxa"/>
          </w:tcPr>
          <w:p w14:paraId="0C9E087C" w14:textId="1E0C0204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dxa"/>
          </w:tcPr>
          <w:p w14:paraId="25B84415" w14:textId="423AA587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14:paraId="2918AB98" w14:textId="2E2AFD0D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14:paraId="327BA5DF" w14:textId="5EED02A9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14:paraId="4C972E52" w14:textId="458BE656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5ED8DADD" w14:textId="6DB6B340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85.71%</w:t>
            </w:r>
          </w:p>
        </w:tc>
        <w:tc>
          <w:tcPr>
            <w:tcW w:w="956" w:type="dxa"/>
          </w:tcPr>
          <w:p w14:paraId="405134FD" w14:textId="104AF9C8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85.71%</w:t>
            </w:r>
          </w:p>
        </w:tc>
        <w:tc>
          <w:tcPr>
            <w:tcW w:w="956" w:type="dxa"/>
          </w:tcPr>
          <w:p w14:paraId="066AAC8C" w14:textId="2653293E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57.14%</w:t>
            </w:r>
          </w:p>
        </w:tc>
        <w:tc>
          <w:tcPr>
            <w:tcW w:w="795" w:type="dxa"/>
          </w:tcPr>
          <w:p w14:paraId="456A3A25" w14:textId="00A5EA16" w:rsidR="00EC5A4B" w:rsidRPr="0002533E" w:rsidRDefault="00705C86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02533E" w:rsidRPr="0002533E" w14:paraId="4DF2DA75" w14:textId="77777777" w:rsidTr="00705C86">
        <w:tc>
          <w:tcPr>
            <w:tcW w:w="1384" w:type="dxa"/>
          </w:tcPr>
          <w:p w14:paraId="5F66FC52" w14:textId="0837C69C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4" w:type="dxa"/>
          </w:tcPr>
          <w:p w14:paraId="0CEAC2F7" w14:textId="255BCB16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698" w:type="dxa"/>
          </w:tcPr>
          <w:p w14:paraId="254623CC" w14:textId="37A05C91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14:paraId="0ED80714" w14:textId="3B03012B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14:paraId="10944610" w14:textId="7D509F9D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23508558" w14:textId="190857CD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14:paraId="631836EA" w14:textId="701D206C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14:paraId="32FFA6D2" w14:textId="17961CFE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14:paraId="14AF8AC7" w14:textId="7E1F4DF4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14:paraId="2D6BA885" w14:textId="695A087B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95" w:type="dxa"/>
          </w:tcPr>
          <w:p w14:paraId="162CC0F3" w14:textId="057CE4C6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2533E" w:rsidRPr="0002533E" w14:paraId="4B841813" w14:textId="77777777" w:rsidTr="00705C86">
        <w:tc>
          <w:tcPr>
            <w:tcW w:w="1384" w:type="dxa"/>
          </w:tcPr>
          <w:p w14:paraId="54F855C0" w14:textId="125EA8C3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4" w:type="dxa"/>
          </w:tcPr>
          <w:p w14:paraId="55FE859C" w14:textId="2B9F269F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698" w:type="dxa"/>
          </w:tcPr>
          <w:p w14:paraId="205889DD" w14:textId="7979257E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14:paraId="7FADB51A" w14:textId="50A023C3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14:paraId="4609B422" w14:textId="2A88DD50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14:paraId="7D5068C5" w14:textId="5F9F07FF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14:paraId="10D04767" w14:textId="7302BBD8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14:paraId="214FFB62" w14:textId="17D75B89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14:paraId="146BA496" w14:textId="4544200B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56" w:type="dxa"/>
          </w:tcPr>
          <w:p w14:paraId="0095DB00" w14:textId="6D053C58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95" w:type="dxa"/>
          </w:tcPr>
          <w:p w14:paraId="0FFF2D93" w14:textId="3BF5116F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02533E" w:rsidRPr="0002533E" w14:paraId="1B0E9FE2" w14:textId="77777777" w:rsidTr="00705C86">
        <w:tc>
          <w:tcPr>
            <w:tcW w:w="1384" w:type="dxa"/>
          </w:tcPr>
          <w:p w14:paraId="4E49AD8D" w14:textId="0BC57363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4" w:type="dxa"/>
          </w:tcPr>
          <w:p w14:paraId="7B93D4F5" w14:textId="5CD11689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698" w:type="dxa"/>
          </w:tcPr>
          <w:p w14:paraId="715DB9EE" w14:textId="4DB6170A" w:rsidR="00EC5A4B" w:rsidRPr="0002533E" w:rsidRDefault="00EC5A4B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14:paraId="33B2D446" w14:textId="19D42EEE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14:paraId="6E866229" w14:textId="7C191A9A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3470ABD7" w14:textId="6A1E8459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14:paraId="617D3524" w14:textId="2FC834A8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14:paraId="1B6C7E59" w14:textId="6CF42748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14:paraId="2C37CEC3" w14:textId="1C784F2F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56" w:type="dxa"/>
          </w:tcPr>
          <w:p w14:paraId="7403CBAE" w14:textId="1A77ED21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5" w:type="dxa"/>
          </w:tcPr>
          <w:p w14:paraId="50A9BEEE" w14:textId="6CC2AAFE" w:rsidR="00EC5A4B" w:rsidRPr="0002533E" w:rsidRDefault="002A26E1" w:rsidP="00CF2E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14:paraId="5A3F0F38" w14:textId="77777777" w:rsidR="00FC1808" w:rsidRPr="0002533E" w:rsidRDefault="00FC1808" w:rsidP="0002533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A307C01" w14:textId="2B577C9B" w:rsidR="00DB4DEA" w:rsidRPr="0002533E" w:rsidRDefault="00964AA3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В прошлом году средний балл по русскому языку 3.8, по математике 3.2.</w:t>
      </w:r>
    </w:p>
    <w:p w14:paraId="0DF9BDD0" w14:textId="781207E9" w:rsidR="00116C9D" w:rsidRPr="0002533E" w:rsidRDefault="004604FB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Не справились с экзаменом по </w:t>
      </w:r>
      <w:r w:rsidR="00116C9D" w:rsidRPr="0002533E">
        <w:rPr>
          <w:rFonts w:ascii="Times New Roman" w:hAnsi="Times New Roman" w:cs="Times New Roman"/>
          <w:sz w:val="24"/>
          <w:szCs w:val="24"/>
        </w:rPr>
        <w:t xml:space="preserve">биологии, обществознанию, русскому языку и математике – Маслов Иван и </w:t>
      </w:r>
      <w:proofErr w:type="spellStart"/>
      <w:r w:rsidR="00116C9D" w:rsidRPr="0002533E">
        <w:rPr>
          <w:rFonts w:ascii="Times New Roman" w:hAnsi="Times New Roman" w:cs="Times New Roman"/>
          <w:sz w:val="24"/>
          <w:szCs w:val="24"/>
        </w:rPr>
        <w:t>Рачеев</w:t>
      </w:r>
      <w:proofErr w:type="spellEnd"/>
      <w:r w:rsidR="00116C9D" w:rsidRPr="0002533E">
        <w:rPr>
          <w:rFonts w:ascii="Times New Roman" w:hAnsi="Times New Roman" w:cs="Times New Roman"/>
          <w:sz w:val="24"/>
          <w:szCs w:val="24"/>
        </w:rPr>
        <w:t xml:space="preserve"> Вадим.</w:t>
      </w:r>
    </w:p>
    <w:p w14:paraId="7404B941" w14:textId="795D8C12" w:rsidR="004604FB" w:rsidRPr="0002533E" w:rsidRDefault="004604FB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Аттестат с отличием </w:t>
      </w:r>
      <w:r w:rsidR="00116C9D" w:rsidRPr="0002533E">
        <w:rPr>
          <w:rFonts w:ascii="Times New Roman" w:hAnsi="Times New Roman" w:cs="Times New Roman"/>
          <w:sz w:val="24"/>
          <w:szCs w:val="24"/>
        </w:rPr>
        <w:t>получил Бабичев</w:t>
      </w:r>
      <w:r w:rsidR="001E7879" w:rsidRPr="0002533E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  <w:r w:rsidRPr="0002533E">
        <w:rPr>
          <w:rFonts w:ascii="Times New Roman" w:hAnsi="Times New Roman" w:cs="Times New Roman"/>
          <w:sz w:val="24"/>
          <w:szCs w:val="24"/>
        </w:rPr>
        <w:t>. Почетные грамоты Минпроса</w:t>
      </w:r>
      <w:r w:rsidR="001E7879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116C9D" w:rsidRPr="0002533E">
        <w:rPr>
          <w:rFonts w:ascii="Times New Roman" w:hAnsi="Times New Roman" w:cs="Times New Roman"/>
          <w:sz w:val="24"/>
          <w:szCs w:val="24"/>
        </w:rPr>
        <w:t>получили: Васина</w:t>
      </w:r>
      <w:r w:rsidR="001E7879" w:rsidRPr="0002533E">
        <w:rPr>
          <w:rFonts w:ascii="Times New Roman" w:hAnsi="Times New Roman" w:cs="Times New Roman"/>
          <w:sz w:val="24"/>
          <w:szCs w:val="24"/>
        </w:rPr>
        <w:t xml:space="preserve"> Валерия, Бабичев Евгений, Быков Тимофей, </w:t>
      </w:r>
      <w:proofErr w:type="spellStart"/>
      <w:r w:rsidR="001E7879" w:rsidRPr="0002533E">
        <w:rPr>
          <w:rFonts w:ascii="Times New Roman" w:hAnsi="Times New Roman" w:cs="Times New Roman"/>
          <w:sz w:val="24"/>
          <w:szCs w:val="24"/>
        </w:rPr>
        <w:t>Маслиев</w:t>
      </w:r>
      <w:proofErr w:type="spellEnd"/>
      <w:r w:rsidR="001E7879" w:rsidRPr="0002533E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="001E7879" w:rsidRPr="0002533E">
        <w:rPr>
          <w:rFonts w:ascii="Times New Roman" w:hAnsi="Times New Roman" w:cs="Times New Roman"/>
          <w:sz w:val="24"/>
          <w:szCs w:val="24"/>
        </w:rPr>
        <w:t>Мишунин</w:t>
      </w:r>
      <w:proofErr w:type="spellEnd"/>
      <w:r w:rsidR="001E7879" w:rsidRPr="0002533E">
        <w:rPr>
          <w:rFonts w:ascii="Times New Roman" w:hAnsi="Times New Roman" w:cs="Times New Roman"/>
          <w:sz w:val="24"/>
          <w:szCs w:val="24"/>
        </w:rPr>
        <w:t xml:space="preserve"> Владимир, Басалаев Роман – </w:t>
      </w:r>
      <w:r w:rsidR="00116C9D" w:rsidRPr="0002533E">
        <w:rPr>
          <w:rFonts w:ascii="Times New Roman" w:hAnsi="Times New Roman" w:cs="Times New Roman"/>
          <w:sz w:val="24"/>
          <w:szCs w:val="24"/>
        </w:rPr>
        <w:t>6 чел.</w:t>
      </w:r>
    </w:p>
    <w:p w14:paraId="6E16B286" w14:textId="76F057DC" w:rsidR="00964AA3" w:rsidRPr="0002533E" w:rsidRDefault="004604FB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33E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основной школы </w:t>
      </w:r>
    </w:p>
    <w:p w14:paraId="0AA097A6" w14:textId="0F99E8EB" w:rsidR="00964AA3" w:rsidRPr="0002533E" w:rsidRDefault="00116C9D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ИТОГО:  </w:t>
      </w:r>
      <w:r w:rsidR="00964AA3" w:rsidRPr="0002533E">
        <w:rPr>
          <w:rFonts w:ascii="Times New Roman" w:hAnsi="Times New Roman" w:cs="Times New Roman"/>
          <w:sz w:val="24"/>
          <w:szCs w:val="24"/>
        </w:rPr>
        <w:t xml:space="preserve">                 по списку – 25 чел. (100%),    окончило 9 </w:t>
      </w:r>
      <w:proofErr w:type="spellStart"/>
      <w:r w:rsidR="00964AA3"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64AA3" w:rsidRPr="0002533E">
        <w:rPr>
          <w:rFonts w:ascii="Times New Roman" w:hAnsi="Times New Roman" w:cs="Times New Roman"/>
          <w:sz w:val="24"/>
          <w:szCs w:val="24"/>
        </w:rPr>
        <w:t xml:space="preserve">. –  </w:t>
      </w:r>
      <w:r w:rsidR="00EE39DC" w:rsidRPr="0002533E">
        <w:rPr>
          <w:rFonts w:ascii="Times New Roman" w:hAnsi="Times New Roman" w:cs="Times New Roman"/>
          <w:sz w:val="24"/>
          <w:szCs w:val="24"/>
        </w:rPr>
        <w:t>2</w:t>
      </w:r>
      <w:r w:rsidR="006C5037" w:rsidRPr="0002533E">
        <w:rPr>
          <w:rFonts w:ascii="Times New Roman" w:hAnsi="Times New Roman" w:cs="Times New Roman"/>
          <w:sz w:val="24"/>
          <w:szCs w:val="24"/>
        </w:rPr>
        <w:t>3</w:t>
      </w:r>
      <w:r w:rsidR="00964AA3" w:rsidRPr="0002533E">
        <w:rPr>
          <w:rFonts w:ascii="Times New Roman" w:hAnsi="Times New Roman" w:cs="Times New Roman"/>
          <w:sz w:val="24"/>
          <w:szCs w:val="24"/>
        </w:rPr>
        <w:t xml:space="preserve"> чел. ( </w:t>
      </w:r>
      <w:r w:rsidR="006C5037" w:rsidRPr="0002533E">
        <w:rPr>
          <w:rFonts w:ascii="Times New Roman" w:hAnsi="Times New Roman" w:cs="Times New Roman"/>
          <w:sz w:val="24"/>
          <w:szCs w:val="24"/>
        </w:rPr>
        <w:t>92</w:t>
      </w:r>
      <w:r w:rsidR="00964AA3" w:rsidRPr="0002533E">
        <w:rPr>
          <w:rFonts w:ascii="Times New Roman" w:hAnsi="Times New Roman" w:cs="Times New Roman"/>
          <w:sz w:val="24"/>
          <w:szCs w:val="24"/>
        </w:rPr>
        <w:t xml:space="preserve"> %)                                                                           </w:t>
      </w:r>
    </w:p>
    <w:p w14:paraId="4DE663FD" w14:textId="4E3C736D" w:rsidR="00964AA3" w:rsidRPr="0002533E" w:rsidRDefault="00964AA3" w:rsidP="0002533E">
      <w:pPr>
        <w:tabs>
          <w:tab w:val="left" w:pos="1050"/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поступили в 10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. – </w:t>
      </w:r>
      <w:r w:rsidR="00116C9D" w:rsidRPr="0002533E">
        <w:rPr>
          <w:rFonts w:ascii="Times New Roman" w:hAnsi="Times New Roman" w:cs="Times New Roman"/>
          <w:sz w:val="24"/>
          <w:szCs w:val="24"/>
        </w:rPr>
        <w:t xml:space="preserve">11 чел. </w:t>
      </w:r>
      <w:r w:rsidRPr="0002533E">
        <w:rPr>
          <w:rFonts w:ascii="Times New Roman" w:hAnsi="Times New Roman" w:cs="Times New Roman"/>
          <w:sz w:val="24"/>
          <w:szCs w:val="24"/>
        </w:rPr>
        <w:t>(</w:t>
      </w:r>
      <w:r w:rsidR="00116C9D" w:rsidRPr="0002533E">
        <w:rPr>
          <w:rFonts w:ascii="Times New Roman" w:hAnsi="Times New Roman" w:cs="Times New Roman"/>
          <w:sz w:val="24"/>
          <w:szCs w:val="24"/>
        </w:rPr>
        <w:t xml:space="preserve">44 </w:t>
      </w:r>
      <w:r w:rsidRPr="0002533E">
        <w:rPr>
          <w:rFonts w:ascii="Times New Roman" w:hAnsi="Times New Roman" w:cs="Times New Roman"/>
          <w:sz w:val="24"/>
          <w:szCs w:val="24"/>
        </w:rPr>
        <w:t xml:space="preserve">%),                                                                                                  </w:t>
      </w:r>
    </w:p>
    <w:p w14:paraId="1A96D2F4" w14:textId="13C333F0" w:rsidR="00964AA3" w:rsidRPr="0002533E" w:rsidRDefault="00964AA3" w:rsidP="0002533E">
      <w:pPr>
        <w:tabs>
          <w:tab w:val="left" w:pos="1050"/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в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 -  </w:t>
      </w:r>
      <w:r w:rsidR="00116C9D" w:rsidRPr="0002533E">
        <w:rPr>
          <w:rFonts w:ascii="Times New Roman" w:hAnsi="Times New Roman" w:cs="Times New Roman"/>
          <w:sz w:val="24"/>
          <w:szCs w:val="24"/>
        </w:rPr>
        <w:t>12 чел.</w:t>
      </w:r>
      <w:r w:rsidRPr="0002533E">
        <w:rPr>
          <w:rFonts w:ascii="Times New Roman" w:hAnsi="Times New Roman" w:cs="Times New Roman"/>
          <w:sz w:val="24"/>
          <w:szCs w:val="24"/>
        </w:rPr>
        <w:t xml:space="preserve"> ( </w:t>
      </w:r>
      <w:r w:rsidR="00116C9D" w:rsidRPr="0002533E">
        <w:rPr>
          <w:rFonts w:ascii="Times New Roman" w:hAnsi="Times New Roman" w:cs="Times New Roman"/>
          <w:sz w:val="24"/>
          <w:szCs w:val="24"/>
        </w:rPr>
        <w:t>48</w:t>
      </w:r>
      <w:r w:rsidRPr="0002533E">
        <w:rPr>
          <w:rFonts w:ascii="Times New Roman" w:hAnsi="Times New Roman" w:cs="Times New Roman"/>
          <w:sz w:val="24"/>
          <w:szCs w:val="24"/>
        </w:rPr>
        <w:t>%)</w:t>
      </w:r>
    </w:p>
    <w:p w14:paraId="27279FA7" w14:textId="2ADEC8B5" w:rsidR="00964AA3" w:rsidRPr="0002533E" w:rsidRDefault="00964AA3" w:rsidP="0002533E">
      <w:pPr>
        <w:tabs>
          <w:tab w:val="left" w:pos="1050"/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не устроены – </w:t>
      </w:r>
      <w:r w:rsidR="00116C9D" w:rsidRPr="0002533E">
        <w:rPr>
          <w:rFonts w:ascii="Times New Roman" w:hAnsi="Times New Roman" w:cs="Times New Roman"/>
          <w:sz w:val="24"/>
          <w:szCs w:val="24"/>
        </w:rPr>
        <w:t>2</w:t>
      </w:r>
      <w:r w:rsidRPr="0002533E">
        <w:rPr>
          <w:rFonts w:ascii="Times New Roman" w:hAnsi="Times New Roman" w:cs="Times New Roman"/>
          <w:sz w:val="24"/>
          <w:szCs w:val="24"/>
        </w:rPr>
        <w:t xml:space="preserve"> (</w:t>
      </w:r>
      <w:r w:rsidR="000306B6" w:rsidRPr="0002533E">
        <w:rPr>
          <w:rFonts w:ascii="Times New Roman" w:hAnsi="Times New Roman" w:cs="Times New Roman"/>
          <w:sz w:val="24"/>
          <w:szCs w:val="24"/>
        </w:rPr>
        <w:t>8</w:t>
      </w:r>
      <w:r w:rsidRPr="0002533E">
        <w:rPr>
          <w:rFonts w:ascii="Times New Roman" w:hAnsi="Times New Roman" w:cs="Times New Roman"/>
          <w:sz w:val="24"/>
          <w:szCs w:val="24"/>
        </w:rPr>
        <w:t>%)</w:t>
      </w:r>
    </w:p>
    <w:p w14:paraId="38319889" w14:textId="5E2DC9B2" w:rsidR="004604FB" w:rsidRPr="0002533E" w:rsidRDefault="00964AA3" w:rsidP="00CF2E96">
      <w:pPr>
        <w:tabs>
          <w:tab w:val="left" w:pos="1050"/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В прошлом </w:t>
      </w:r>
      <w:r w:rsidR="00CF2E96" w:rsidRPr="0002533E">
        <w:rPr>
          <w:rFonts w:ascii="Times New Roman" w:hAnsi="Times New Roman" w:cs="Times New Roman"/>
          <w:iCs/>
          <w:sz w:val="24"/>
          <w:szCs w:val="24"/>
        </w:rPr>
        <w:t>году по</w:t>
      </w:r>
      <w:r w:rsidR="00B647FD" w:rsidRPr="0002533E">
        <w:rPr>
          <w:rFonts w:ascii="Times New Roman" w:hAnsi="Times New Roman" w:cs="Times New Roman"/>
          <w:sz w:val="24"/>
          <w:szCs w:val="24"/>
        </w:rPr>
        <w:t xml:space="preserve"> списку – 29</w:t>
      </w:r>
      <w:r w:rsidR="004604FB" w:rsidRPr="0002533E">
        <w:rPr>
          <w:rFonts w:ascii="Times New Roman" w:hAnsi="Times New Roman" w:cs="Times New Roman"/>
          <w:sz w:val="24"/>
          <w:szCs w:val="24"/>
        </w:rPr>
        <w:t xml:space="preserve"> чел.</w:t>
      </w:r>
      <w:r w:rsidR="00B647FD" w:rsidRPr="0002533E">
        <w:rPr>
          <w:rFonts w:ascii="Times New Roman" w:hAnsi="Times New Roman" w:cs="Times New Roman"/>
          <w:sz w:val="24"/>
          <w:szCs w:val="24"/>
        </w:rPr>
        <w:t xml:space="preserve"> (100%</w:t>
      </w:r>
      <w:r w:rsidR="00CF2E96" w:rsidRPr="0002533E">
        <w:rPr>
          <w:rFonts w:ascii="Times New Roman" w:hAnsi="Times New Roman" w:cs="Times New Roman"/>
          <w:sz w:val="24"/>
          <w:szCs w:val="24"/>
        </w:rPr>
        <w:t>), окончило</w:t>
      </w:r>
      <w:r w:rsidR="00B647FD" w:rsidRPr="0002533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B647FD"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647FD" w:rsidRPr="0002533E">
        <w:rPr>
          <w:rFonts w:ascii="Times New Roman" w:hAnsi="Times New Roman" w:cs="Times New Roman"/>
          <w:sz w:val="24"/>
          <w:szCs w:val="24"/>
        </w:rPr>
        <w:t>. –  29</w:t>
      </w:r>
      <w:r w:rsidR="004604FB" w:rsidRPr="0002533E">
        <w:rPr>
          <w:rFonts w:ascii="Times New Roman" w:hAnsi="Times New Roman" w:cs="Times New Roman"/>
          <w:sz w:val="24"/>
          <w:szCs w:val="24"/>
        </w:rPr>
        <w:t xml:space="preserve"> чел. (100%)</w:t>
      </w:r>
      <w:r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4604FB" w:rsidRPr="0002533E">
        <w:rPr>
          <w:rFonts w:ascii="Times New Roman" w:hAnsi="Times New Roman" w:cs="Times New Roman"/>
          <w:sz w:val="24"/>
          <w:szCs w:val="24"/>
        </w:rPr>
        <w:t xml:space="preserve">  </w:t>
      </w:r>
      <w:r w:rsidR="00FC1808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4604FB"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поступили в 10 </w:t>
      </w:r>
      <w:proofErr w:type="spellStart"/>
      <w:r w:rsidR="004604FB"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647FD" w:rsidRPr="0002533E">
        <w:rPr>
          <w:rFonts w:ascii="Times New Roman" w:hAnsi="Times New Roman" w:cs="Times New Roman"/>
          <w:sz w:val="24"/>
          <w:szCs w:val="24"/>
        </w:rPr>
        <w:t>. – 9 (31</w:t>
      </w:r>
      <w:r w:rsidR="00F425CD" w:rsidRPr="0002533E">
        <w:rPr>
          <w:rFonts w:ascii="Times New Roman" w:hAnsi="Times New Roman" w:cs="Times New Roman"/>
          <w:sz w:val="24"/>
          <w:szCs w:val="24"/>
        </w:rPr>
        <w:t>%</w:t>
      </w:r>
      <w:r w:rsidR="00CF2E96" w:rsidRPr="0002533E">
        <w:rPr>
          <w:rFonts w:ascii="Times New Roman" w:hAnsi="Times New Roman" w:cs="Times New Roman"/>
          <w:sz w:val="24"/>
          <w:szCs w:val="24"/>
        </w:rPr>
        <w:t>), в</w:t>
      </w:r>
      <w:r w:rsidR="00FC1808"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808" w:rsidRPr="0002533E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FC1808" w:rsidRPr="0002533E">
        <w:rPr>
          <w:rFonts w:ascii="Times New Roman" w:hAnsi="Times New Roman" w:cs="Times New Roman"/>
          <w:sz w:val="24"/>
          <w:szCs w:val="24"/>
        </w:rPr>
        <w:t xml:space="preserve">  -   20 (69%), не устроены – 0 (0%)</w:t>
      </w:r>
      <w:r w:rsidR="004604FB" w:rsidRPr="0002533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6CCB296" w14:textId="15350364" w:rsidR="0079406C" w:rsidRDefault="0079406C" w:rsidP="0002533E">
      <w:pPr>
        <w:tabs>
          <w:tab w:val="left" w:pos="1050"/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Для сравнения</w:t>
      </w:r>
    </w:p>
    <w:p w14:paraId="2DCFD052" w14:textId="1EEF3991" w:rsidR="00CF2E96" w:rsidRPr="0002533E" w:rsidRDefault="00CF2E96" w:rsidP="00CF2E96">
      <w:pPr>
        <w:tabs>
          <w:tab w:val="left" w:pos="1050"/>
          <w:tab w:val="left" w:pos="8647"/>
        </w:tabs>
        <w:spacing w:line="240" w:lineRule="auto"/>
        <w:ind w:right="-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32984" wp14:editId="4A819FED">
            <wp:extent cx="4107687" cy="1533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02" cy="154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59F87" w14:textId="77777777" w:rsidR="008B6197" w:rsidRPr="0002533E" w:rsidRDefault="004604FB" w:rsidP="0002533E">
      <w:pPr>
        <w:tabs>
          <w:tab w:val="left" w:pos="1050"/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</w:t>
      </w:r>
      <w:r w:rsidR="00B647FD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201A80" w:rsidRPr="0002533E">
        <w:rPr>
          <w:rFonts w:ascii="Times New Roman" w:hAnsi="Times New Roman" w:cs="Times New Roman"/>
          <w:i/>
          <w:sz w:val="24"/>
          <w:szCs w:val="24"/>
          <w:u w:val="single"/>
        </w:rPr>
        <w:t>11 класс</w:t>
      </w:r>
    </w:p>
    <w:p w14:paraId="36E6AD98" w14:textId="185671FF" w:rsidR="00EC5A4B" w:rsidRPr="0002533E" w:rsidRDefault="008B6197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lastRenderedPageBreak/>
        <w:t>ГИА за курс средней школы проходили 1</w:t>
      </w:r>
      <w:r w:rsidR="00964AA3" w:rsidRPr="0002533E">
        <w:rPr>
          <w:rFonts w:ascii="Times New Roman" w:hAnsi="Times New Roman" w:cs="Times New Roman"/>
          <w:sz w:val="24"/>
          <w:szCs w:val="24"/>
        </w:rPr>
        <w:t>0</w:t>
      </w:r>
      <w:r w:rsidRPr="0002533E">
        <w:rPr>
          <w:rFonts w:ascii="Times New Roman" w:hAnsi="Times New Roman" w:cs="Times New Roman"/>
          <w:sz w:val="24"/>
          <w:szCs w:val="24"/>
        </w:rPr>
        <w:t xml:space="preserve"> выпускников. Сочинение как допуск к экзаменам</w:t>
      </w:r>
      <w:r w:rsidR="0079406C" w:rsidRPr="0002533E">
        <w:rPr>
          <w:rFonts w:ascii="Times New Roman" w:hAnsi="Times New Roman" w:cs="Times New Roman"/>
          <w:sz w:val="24"/>
          <w:szCs w:val="24"/>
        </w:rPr>
        <w:t xml:space="preserve"> писали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1 </w:t>
      </w:r>
      <w:r w:rsidRPr="0002533E">
        <w:rPr>
          <w:rFonts w:ascii="Times New Roman" w:hAnsi="Times New Roman" w:cs="Times New Roman"/>
          <w:sz w:val="24"/>
          <w:szCs w:val="24"/>
        </w:rPr>
        <w:t>декабр</w:t>
      </w:r>
      <w:r w:rsidR="00964AA3" w:rsidRPr="0002533E">
        <w:rPr>
          <w:rFonts w:ascii="Times New Roman" w:hAnsi="Times New Roman" w:cs="Times New Roman"/>
          <w:sz w:val="24"/>
          <w:szCs w:val="24"/>
        </w:rPr>
        <w:t>я</w:t>
      </w:r>
      <w:r w:rsidR="005D6C31" w:rsidRPr="0002533E">
        <w:rPr>
          <w:rFonts w:ascii="Times New Roman" w:hAnsi="Times New Roman" w:cs="Times New Roman"/>
          <w:sz w:val="24"/>
          <w:szCs w:val="24"/>
        </w:rPr>
        <w:t>. В комисс</w:t>
      </w:r>
      <w:r w:rsidR="00EA05D2" w:rsidRPr="0002533E">
        <w:rPr>
          <w:rFonts w:ascii="Times New Roman" w:hAnsi="Times New Roman" w:cs="Times New Roman"/>
          <w:sz w:val="24"/>
          <w:szCs w:val="24"/>
        </w:rPr>
        <w:t>и</w:t>
      </w:r>
      <w:r w:rsidR="005D6C31" w:rsidRPr="0002533E">
        <w:rPr>
          <w:rFonts w:ascii="Times New Roman" w:hAnsi="Times New Roman" w:cs="Times New Roman"/>
          <w:sz w:val="24"/>
          <w:szCs w:val="24"/>
        </w:rPr>
        <w:t>и Иванова</w:t>
      </w:r>
      <w:r w:rsidR="0079406C" w:rsidRPr="0002533E">
        <w:rPr>
          <w:rFonts w:ascii="Times New Roman" w:hAnsi="Times New Roman" w:cs="Times New Roman"/>
          <w:sz w:val="24"/>
          <w:szCs w:val="24"/>
        </w:rPr>
        <w:t xml:space="preserve"> Ю.Н.,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Румянцева</w:t>
      </w:r>
      <w:r w:rsidR="0079406C" w:rsidRPr="0002533E">
        <w:rPr>
          <w:rFonts w:ascii="Times New Roman" w:hAnsi="Times New Roman" w:cs="Times New Roman"/>
          <w:sz w:val="24"/>
          <w:szCs w:val="24"/>
        </w:rPr>
        <w:t xml:space="preserve"> И.А.,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Сидельникова </w:t>
      </w:r>
      <w:r w:rsidR="0079406C" w:rsidRPr="0002533E">
        <w:rPr>
          <w:rFonts w:ascii="Times New Roman" w:hAnsi="Times New Roman" w:cs="Times New Roman"/>
          <w:sz w:val="24"/>
          <w:szCs w:val="24"/>
        </w:rPr>
        <w:t xml:space="preserve">А.В., </w:t>
      </w:r>
      <w:proofErr w:type="spellStart"/>
      <w:r w:rsidR="005D6C31"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="0079406C" w:rsidRPr="0002533E">
        <w:rPr>
          <w:rFonts w:ascii="Times New Roman" w:hAnsi="Times New Roman" w:cs="Times New Roman"/>
          <w:sz w:val="24"/>
          <w:szCs w:val="24"/>
        </w:rPr>
        <w:t xml:space="preserve"> Т.Ю</w:t>
      </w:r>
      <w:r w:rsidR="00EA05D2" w:rsidRPr="00025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FF5FD" w14:textId="64EBA8CD" w:rsidR="00203D8D" w:rsidRPr="0002533E" w:rsidRDefault="00203D8D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Организаторы ЕГЭ: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Т.Ю., Клименко Н.С., Николаева Е.В., Олейник С.А.,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4EF101B8" w14:textId="3247C22B" w:rsidR="00F97AFE" w:rsidRPr="0002533E" w:rsidRDefault="0079406C" w:rsidP="00CF2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Согласно новым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выпускники р</w:t>
      </w:r>
      <w:r w:rsidR="001D1B7F" w:rsidRPr="0002533E">
        <w:rPr>
          <w:rFonts w:ascii="Times New Roman" w:hAnsi="Times New Roman" w:cs="Times New Roman"/>
          <w:sz w:val="24"/>
          <w:szCs w:val="24"/>
        </w:rPr>
        <w:t>азрабатывали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и защищали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 индивидуальные проекты</w:t>
      </w:r>
      <w:r w:rsidRPr="0002533E">
        <w:rPr>
          <w:rFonts w:ascii="Times New Roman" w:hAnsi="Times New Roman" w:cs="Times New Roman"/>
          <w:sz w:val="24"/>
          <w:szCs w:val="24"/>
        </w:rPr>
        <w:t xml:space="preserve"> (4 мая). </w:t>
      </w:r>
      <w:r w:rsidR="00EA05D2" w:rsidRPr="0002533E">
        <w:rPr>
          <w:rFonts w:ascii="Times New Roman" w:hAnsi="Times New Roman" w:cs="Times New Roman"/>
          <w:sz w:val="24"/>
          <w:szCs w:val="24"/>
        </w:rPr>
        <w:t>Пробные ЕГЭ были на весенних каникулах по матем</w:t>
      </w:r>
      <w:r w:rsidRPr="0002533E">
        <w:rPr>
          <w:rFonts w:ascii="Times New Roman" w:hAnsi="Times New Roman" w:cs="Times New Roman"/>
          <w:sz w:val="24"/>
          <w:szCs w:val="24"/>
        </w:rPr>
        <w:t>атике профильной</w:t>
      </w:r>
      <w:r w:rsidR="00EA05D2" w:rsidRPr="0002533E">
        <w:rPr>
          <w:rFonts w:ascii="Times New Roman" w:hAnsi="Times New Roman" w:cs="Times New Roman"/>
          <w:sz w:val="24"/>
          <w:szCs w:val="24"/>
        </w:rPr>
        <w:t xml:space="preserve"> и физике</w:t>
      </w:r>
      <w:r w:rsidRPr="000253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>)</w:t>
      </w:r>
      <w:r w:rsidR="00EC5A4B" w:rsidRPr="0002533E">
        <w:rPr>
          <w:rFonts w:ascii="Times New Roman" w:hAnsi="Times New Roman" w:cs="Times New Roman"/>
          <w:sz w:val="24"/>
          <w:szCs w:val="24"/>
        </w:rPr>
        <w:t>, а также в весеннем лагере.</w:t>
      </w:r>
      <w:r w:rsidR="00203D8D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Прошла а</w:t>
      </w:r>
      <w:r w:rsidR="00EA05D2" w:rsidRPr="0002533E">
        <w:rPr>
          <w:rFonts w:ascii="Times New Roman" w:hAnsi="Times New Roman" w:cs="Times New Roman"/>
          <w:sz w:val="24"/>
          <w:szCs w:val="24"/>
        </w:rPr>
        <w:t xml:space="preserve">кция «ЕГЭ – родителям» по базовой математике. </w:t>
      </w:r>
    </w:p>
    <w:p w14:paraId="0EDBDBAB" w14:textId="10116971" w:rsidR="00F97AFE" w:rsidRPr="0002533E" w:rsidRDefault="00F97AFE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Русский язык в форме ЕГЭ сдали все 1</w:t>
      </w:r>
      <w:r w:rsidR="00203D8D" w:rsidRPr="0002533E">
        <w:rPr>
          <w:rFonts w:ascii="Times New Roman" w:hAnsi="Times New Roman" w:cs="Times New Roman"/>
          <w:sz w:val="24"/>
          <w:szCs w:val="24"/>
        </w:rPr>
        <w:t>0</w:t>
      </w:r>
      <w:r w:rsidRPr="0002533E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EF3580">
        <w:rPr>
          <w:rFonts w:ascii="Times New Roman" w:hAnsi="Times New Roman" w:cs="Times New Roman"/>
          <w:sz w:val="24"/>
          <w:szCs w:val="24"/>
        </w:rPr>
        <w:t>ср. балл</w:t>
      </w:r>
      <w:r w:rsidR="00EF3580">
        <w:rPr>
          <w:rFonts w:ascii="Times New Roman" w:hAnsi="Times New Roman" w:cs="Times New Roman"/>
          <w:sz w:val="24"/>
          <w:szCs w:val="24"/>
        </w:rPr>
        <w:t xml:space="preserve"> 22</w:t>
      </w:r>
      <w:r w:rsidRPr="0002533E">
        <w:rPr>
          <w:rFonts w:ascii="Times New Roman" w:hAnsi="Times New Roman" w:cs="Times New Roman"/>
          <w:sz w:val="24"/>
          <w:szCs w:val="24"/>
        </w:rPr>
        <w:t xml:space="preserve">  (в прошлом году 6</w:t>
      </w:r>
      <w:r w:rsidR="00964AA3" w:rsidRPr="0002533E">
        <w:rPr>
          <w:rFonts w:ascii="Times New Roman" w:hAnsi="Times New Roman" w:cs="Times New Roman"/>
          <w:sz w:val="24"/>
          <w:szCs w:val="24"/>
        </w:rPr>
        <w:t>9</w:t>
      </w:r>
      <w:r w:rsidRPr="0002533E">
        <w:rPr>
          <w:rFonts w:ascii="Times New Roman" w:hAnsi="Times New Roman" w:cs="Times New Roman"/>
          <w:sz w:val="24"/>
          <w:szCs w:val="24"/>
        </w:rPr>
        <w:t>)</w:t>
      </w:r>
      <w:r w:rsidR="00203D8D" w:rsidRPr="0002533E">
        <w:rPr>
          <w:rFonts w:ascii="Times New Roman" w:hAnsi="Times New Roman" w:cs="Times New Roman"/>
          <w:sz w:val="24"/>
          <w:szCs w:val="24"/>
        </w:rPr>
        <w:t>. ГИА проходила в двух формах: ЕГЭ по математике на базовом уровне и на профильном. М</w:t>
      </w:r>
      <w:r w:rsidRPr="0002533E">
        <w:rPr>
          <w:rFonts w:ascii="Times New Roman" w:hAnsi="Times New Roman" w:cs="Times New Roman"/>
          <w:sz w:val="24"/>
          <w:szCs w:val="24"/>
        </w:rPr>
        <w:t xml:space="preserve">атематику профильную </w:t>
      </w:r>
      <w:r w:rsidRPr="0002533E">
        <w:rPr>
          <w:rFonts w:ascii="Times New Roman" w:hAnsi="Times New Roman" w:cs="Times New Roman"/>
          <w:i/>
          <w:sz w:val="24"/>
          <w:szCs w:val="24"/>
        </w:rPr>
        <w:t>как предмет по выбору</w:t>
      </w:r>
      <w:r w:rsidRPr="0002533E">
        <w:rPr>
          <w:rFonts w:ascii="Times New Roman" w:hAnsi="Times New Roman" w:cs="Times New Roman"/>
          <w:sz w:val="24"/>
          <w:szCs w:val="24"/>
        </w:rPr>
        <w:t xml:space="preserve"> сдавали </w:t>
      </w:r>
      <w:r w:rsidR="00964AA3" w:rsidRPr="0002533E">
        <w:rPr>
          <w:rFonts w:ascii="Times New Roman" w:hAnsi="Times New Roman" w:cs="Times New Roman"/>
          <w:sz w:val="24"/>
          <w:szCs w:val="24"/>
        </w:rPr>
        <w:t>4</w:t>
      </w:r>
      <w:r w:rsidRPr="0002533E">
        <w:rPr>
          <w:rFonts w:ascii="Times New Roman" w:hAnsi="Times New Roman" w:cs="Times New Roman"/>
          <w:sz w:val="24"/>
          <w:szCs w:val="24"/>
        </w:rPr>
        <w:t xml:space="preserve"> чел. (в прошлом году </w:t>
      </w:r>
      <w:r w:rsidR="00964AA3" w:rsidRPr="0002533E">
        <w:rPr>
          <w:rFonts w:ascii="Times New Roman" w:hAnsi="Times New Roman" w:cs="Times New Roman"/>
          <w:sz w:val="24"/>
          <w:szCs w:val="24"/>
        </w:rPr>
        <w:t>6</w:t>
      </w:r>
      <w:r w:rsidRPr="0002533E">
        <w:rPr>
          <w:rFonts w:ascii="Times New Roman" w:hAnsi="Times New Roman" w:cs="Times New Roman"/>
          <w:sz w:val="24"/>
          <w:szCs w:val="24"/>
        </w:rPr>
        <w:t xml:space="preserve">), </w:t>
      </w:r>
      <w:r w:rsidRPr="00EF3580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60559A">
        <w:rPr>
          <w:rFonts w:ascii="Times New Roman" w:hAnsi="Times New Roman" w:cs="Times New Roman"/>
          <w:sz w:val="24"/>
          <w:szCs w:val="24"/>
        </w:rPr>
        <w:t>31</w:t>
      </w:r>
      <w:r w:rsidR="00964AA3" w:rsidRPr="00EF3580">
        <w:rPr>
          <w:rFonts w:ascii="Times New Roman" w:hAnsi="Times New Roman" w:cs="Times New Roman"/>
          <w:sz w:val="24"/>
          <w:szCs w:val="24"/>
        </w:rPr>
        <w:t xml:space="preserve"> </w:t>
      </w:r>
      <w:r w:rsidRPr="00EF3580">
        <w:rPr>
          <w:rFonts w:ascii="Times New Roman" w:hAnsi="Times New Roman" w:cs="Times New Roman"/>
          <w:sz w:val="24"/>
          <w:szCs w:val="24"/>
        </w:rPr>
        <w:t>(</w:t>
      </w:r>
      <w:r w:rsidR="00964AA3" w:rsidRPr="00EF3580">
        <w:rPr>
          <w:rFonts w:ascii="Times New Roman" w:hAnsi="Times New Roman" w:cs="Times New Roman"/>
          <w:sz w:val="24"/>
          <w:szCs w:val="24"/>
        </w:rPr>
        <w:t xml:space="preserve">46.7 </w:t>
      </w:r>
      <w:r w:rsidRPr="00EF3580">
        <w:rPr>
          <w:rFonts w:ascii="Times New Roman" w:hAnsi="Times New Roman" w:cs="Times New Roman"/>
          <w:sz w:val="24"/>
          <w:szCs w:val="24"/>
        </w:rPr>
        <w:t xml:space="preserve"> в прошлом году). Максимальный балл по русскому языку у</w:t>
      </w:r>
      <w:r w:rsidR="00EC5A4B" w:rsidRPr="00EF3580">
        <w:rPr>
          <w:rFonts w:ascii="Times New Roman" w:hAnsi="Times New Roman" w:cs="Times New Roman"/>
          <w:sz w:val="24"/>
          <w:szCs w:val="24"/>
        </w:rPr>
        <w:t xml:space="preserve">    </w:t>
      </w:r>
      <w:r w:rsidR="0060559A">
        <w:rPr>
          <w:rFonts w:ascii="Times New Roman" w:hAnsi="Times New Roman" w:cs="Times New Roman"/>
          <w:sz w:val="24"/>
          <w:szCs w:val="24"/>
        </w:rPr>
        <w:t>Лосевой Екатерины Васильевны</w:t>
      </w:r>
      <w:r w:rsidRPr="00EF3580">
        <w:rPr>
          <w:rFonts w:ascii="Times New Roman" w:hAnsi="Times New Roman" w:cs="Times New Roman"/>
          <w:sz w:val="24"/>
          <w:szCs w:val="24"/>
        </w:rPr>
        <w:t>, по математике у</w:t>
      </w:r>
      <w:r w:rsidR="0060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9A">
        <w:rPr>
          <w:rFonts w:ascii="Times New Roman" w:hAnsi="Times New Roman" w:cs="Times New Roman"/>
          <w:sz w:val="24"/>
          <w:szCs w:val="24"/>
        </w:rPr>
        <w:t>Уютовой</w:t>
      </w:r>
      <w:proofErr w:type="spellEnd"/>
      <w:r w:rsidR="0060559A">
        <w:rPr>
          <w:rFonts w:ascii="Times New Roman" w:hAnsi="Times New Roman" w:cs="Times New Roman"/>
          <w:sz w:val="24"/>
          <w:szCs w:val="24"/>
        </w:rPr>
        <w:t xml:space="preserve"> Елизаветы и Лосевой Екатерины</w:t>
      </w:r>
      <w:r w:rsidRPr="00EF358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CCF478E" w14:textId="1F3E75F2" w:rsidR="00C87675" w:rsidRPr="0002533E" w:rsidRDefault="008B6197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Экзамены по выбору     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850"/>
        <w:gridCol w:w="1134"/>
        <w:gridCol w:w="851"/>
        <w:gridCol w:w="1134"/>
        <w:gridCol w:w="1701"/>
      </w:tblGrid>
      <w:tr w:rsidR="0002533E" w:rsidRPr="0002533E" w14:paraId="7BDC4B87" w14:textId="77777777" w:rsidTr="00C87675">
        <w:trPr>
          <w:trHeight w:val="476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8EEA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предмет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91F64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учитель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6102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Заявлено/</w:t>
            </w:r>
          </w:p>
          <w:p w14:paraId="6E8767CF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сдавало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66BC1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B930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порог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D1365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мин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DE2EE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макс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7AB1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proofErr w:type="spellStart"/>
            <w:r w:rsidRPr="0002533E">
              <w:t>Макс.бал</w:t>
            </w:r>
            <w:proofErr w:type="spellEnd"/>
          </w:p>
        </w:tc>
      </w:tr>
      <w:tr w:rsidR="0002533E" w:rsidRPr="0002533E" w14:paraId="79CB9AD6" w14:textId="77777777" w:rsidTr="00C87675">
        <w:trPr>
          <w:trHeight w:val="23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A6BA2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общество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00DC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Румянцева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D62A8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EBF4B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50,00%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D6840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54E72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F342C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71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13DC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Стороженко В.</w:t>
            </w:r>
          </w:p>
        </w:tc>
      </w:tr>
      <w:tr w:rsidR="0002533E" w:rsidRPr="0002533E" w14:paraId="57F8B238" w14:textId="77777777" w:rsidTr="00C87675">
        <w:trPr>
          <w:trHeight w:val="24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FEFA4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химия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92FA1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Черных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378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F788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FA80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D542E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3416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69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1CED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Лосева Е.</w:t>
            </w:r>
          </w:p>
        </w:tc>
      </w:tr>
      <w:tr w:rsidR="0002533E" w:rsidRPr="0002533E" w14:paraId="4CA994F8" w14:textId="77777777" w:rsidTr="00C87675">
        <w:trPr>
          <w:trHeight w:val="23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FD4F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биология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7C04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Черных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831F1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D5B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0420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2202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79064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74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B369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Лосева Е.</w:t>
            </w:r>
          </w:p>
        </w:tc>
      </w:tr>
      <w:tr w:rsidR="0002533E" w:rsidRPr="0002533E" w14:paraId="2BF2CD9F" w14:textId="77777777" w:rsidTr="00C87675">
        <w:trPr>
          <w:trHeight w:val="23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D9C5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история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30EB8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Румянцева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86C81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6B8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20,00%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4EBA5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C501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2635A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A18B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Стороженко В.</w:t>
            </w:r>
          </w:p>
        </w:tc>
      </w:tr>
      <w:tr w:rsidR="0002533E" w:rsidRPr="0002533E" w14:paraId="031D99A3" w14:textId="77777777" w:rsidTr="00C87675">
        <w:trPr>
          <w:trHeight w:val="23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70C8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английский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60A0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Иванова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F9BD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A460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E040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CD62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FB789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0CCC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Степаненко Е.</w:t>
            </w:r>
          </w:p>
        </w:tc>
      </w:tr>
      <w:tr w:rsidR="0002533E" w:rsidRPr="0002533E" w14:paraId="1FC9586D" w14:textId="77777777" w:rsidTr="00C87675">
        <w:trPr>
          <w:trHeight w:val="23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A86E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лит-</w:t>
            </w:r>
            <w:proofErr w:type="spellStart"/>
            <w:r w:rsidRPr="0002533E">
              <w:t>ра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94FD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Сидельникова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9C233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1489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CCF4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5B84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B9B70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6F247" w14:textId="77777777" w:rsidR="00C87675" w:rsidRPr="0002533E" w:rsidRDefault="00C87675" w:rsidP="00CF2E96">
            <w:pPr>
              <w:pStyle w:val="ad"/>
              <w:ind w:hanging="142"/>
              <w:jc w:val="center"/>
            </w:pPr>
            <w:proofErr w:type="spellStart"/>
            <w:r w:rsidRPr="0002533E">
              <w:t>Молородова</w:t>
            </w:r>
            <w:proofErr w:type="spellEnd"/>
            <w:r w:rsidRPr="0002533E">
              <w:t xml:space="preserve"> А.</w:t>
            </w:r>
          </w:p>
        </w:tc>
      </w:tr>
      <w:tr w:rsidR="0002533E" w:rsidRPr="0002533E" w14:paraId="1928FA46" w14:textId="77777777" w:rsidTr="00C87675">
        <w:trPr>
          <w:trHeight w:val="24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1FDC8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физика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18D45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Красовская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5389B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9500D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10,00%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CFF9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767B6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8C4E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D6859" w14:textId="77777777" w:rsidR="00C87675" w:rsidRPr="0002533E" w:rsidRDefault="00C87675" w:rsidP="00CF2E96">
            <w:pPr>
              <w:pStyle w:val="ad"/>
              <w:ind w:hanging="142"/>
              <w:jc w:val="center"/>
            </w:pPr>
            <w:r w:rsidRPr="0002533E">
              <w:t>Фиалов Д.</w:t>
            </w:r>
          </w:p>
        </w:tc>
      </w:tr>
    </w:tbl>
    <w:p w14:paraId="4FF584B2" w14:textId="6C0CF1CD" w:rsidR="00964AA3" w:rsidRPr="0002533E" w:rsidRDefault="008B6197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Отказ</w:t>
      </w:r>
      <w:r w:rsidR="00964AA3" w:rsidRPr="0002533E">
        <w:rPr>
          <w:rFonts w:ascii="Times New Roman" w:hAnsi="Times New Roman" w:cs="Times New Roman"/>
          <w:sz w:val="24"/>
          <w:szCs w:val="24"/>
        </w:rPr>
        <w:t>ов</w:t>
      </w:r>
      <w:r w:rsidRPr="0002533E">
        <w:rPr>
          <w:rFonts w:ascii="Times New Roman" w:hAnsi="Times New Roman" w:cs="Times New Roman"/>
          <w:sz w:val="24"/>
          <w:szCs w:val="24"/>
        </w:rPr>
        <w:t xml:space="preserve"> от участия в экзаменах по выбору </w:t>
      </w:r>
      <w:r w:rsidR="00964AA3" w:rsidRPr="0002533E">
        <w:rPr>
          <w:rFonts w:ascii="Times New Roman" w:hAnsi="Times New Roman" w:cs="Times New Roman"/>
          <w:sz w:val="24"/>
          <w:szCs w:val="24"/>
        </w:rPr>
        <w:t>не было</w:t>
      </w:r>
      <w:r w:rsidRPr="0002533E">
        <w:rPr>
          <w:rFonts w:ascii="Times New Roman" w:hAnsi="Times New Roman" w:cs="Times New Roman"/>
          <w:sz w:val="24"/>
          <w:szCs w:val="24"/>
        </w:rPr>
        <w:t>.</w:t>
      </w:r>
      <w:r w:rsidR="0088313F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Если посмотреть по результативности, то самые высокие баллы получил</w:t>
      </w:r>
      <w:r w:rsidR="00964AA3" w:rsidRPr="0002533E">
        <w:rPr>
          <w:rFonts w:ascii="Times New Roman" w:hAnsi="Times New Roman" w:cs="Times New Roman"/>
          <w:sz w:val="24"/>
          <w:szCs w:val="24"/>
        </w:rPr>
        <w:t xml:space="preserve">и </w:t>
      </w:r>
      <w:r w:rsidR="00172833" w:rsidRPr="0002533E">
        <w:rPr>
          <w:rFonts w:ascii="Times New Roman" w:hAnsi="Times New Roman" w:cs="Times New Roman"/>
          <w:sz w:val="24"/>
          <w:szCs w:val="24"/>
        </w:rPr>
        <w:t xml:space="preserve">Лосева Екатерина 74 балла по </w:t>
      </w:r>
      <w:r w:rsidR="00CF2E96" w:rsidRPr="0002533E">
        <w:rPr>
          <w:rFonts w:ascii="Times New Roman" w:hAnsi="Times New Roman" w:cs="Times New Roman"/>
          <w:sz w:val="24"/>
          <w:szCs w:val="24"/>
        </w:rPr>
        <w:t>биологии</w:t>
      </w:r>
      <w:r w:rsidR="00172833" w:rsidRPr="0002533E">
        <w:rPr>
          <w:rFonts w:ascii="Times New Roman" w:hAnsi="Times New Roman" w:cs="Times New Roman"/>
          <w:sz w:val="24"/>
          <w:szCs w:val="24"/>
        </w:rPr>
        <w:t>, Стороженко Варвара 71 балл по обществу.</w:t>
      </w:r>
    </w:p>
    <w:p w14:paraId="2D9FFC6B" w14:textId="1FD94AE3" w:rsidR="008B6197" w:rsidRPr="0002533E" w:rsidRDefault="00F97AFE" w:rsidP="00CF2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Таким образом, аттестаты о среднем общем образовании </w:t>
      </w:r>
      <w:r w:rsidR="00172833" w:rsidRPr="0002533E">
        <w:rPr>
          <w:rFonts w:ascii="Times New Roman" w:hAnsi="Times New Roman" w:cs="Times New Roman"/>
          <w:sz w:val="24"/>
          <w:szCs w:val="24"/>
        </w:rPr>
        <w:t xml:space="preserve">получили 10 </w:t>
      </w:r>
      <w:r w:rsidRPr="0002533E">
        <w:rPr>
          <w:rFonts w:ascii="Times New Roman" w:hAnsi="Times New Roman" w:cs="Times New Roman"/>
          <w:sz w:val="24"/>
          <w:szCs w:val="24"/>
        </w:rPr>
        <w:t>выпускников из 1</w:t>
      </w:r>
      <w:r w:rsidR="00964AA3" w:rsidRPr="0002533E">
        <w:rPr>
          <w:rFonts w:ascii="Times New Roman" w:hAnsi="Times New Roman" w:cs="Times New Roman"/>
          <w:sz w:val="24"/>
          <w:szCs w:val="24"/>
        </w:rPr>
        <w:t>0</w:t>
      </w:r>
      <w:r w:rsidRPr="0002533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F2E96" w:rsidRPr="0002533E">
        <w:rPr>
          <w:rFonts w:ascii="Times New Roman" w:hAnsi="Times New Roman" w:cs="Times New Roman"/>
          <w:sz w:val="24"/>
          <w:szCs w:val="24"/>
        </w:rPr>
        <w:t>1 с</w:t>
      </w:r>
      <w:r w:rsidR="008B6197" w:rsidRPr="0002533E">
        <w:rPr>
          <w:rFonts w:ascii="Times New Roman" w:hAnsi="Times New Roman" w:cs="Times New Roman"/>
          <w:sz w:val="24"/>
          <w:szCs w:val="24"/>
        </w:rPr>
        <w:t xml:space="preserve"> отличием и </w:t>
      </w:r>
      <w:r w:rsidR="00CF2E96" w:rsidRPr="0002533E">
        <w:rPr>
          <w:rFonts w:ascii="Times New Roman" w:hAnsi="Times New Roman" w:cs="Times New Roman"/>
          <w:sz w:val="24"/>
          <w:szCs w:val="24"/>
        </w:rPr>
        <w:t>медалью: Лосева</w:t>
      </w:r>
      <w:r w:rsidR="00172833" w:rsidRPr="0002533E">
        <w:rPr>
          <w:rFonts w:ascii="Times New Roman" w:hAnsi="Times New Roman" w:cs="Times New Roman"/>
          <w:sz w:val="24"/>
          <w:szCs w:val="24"/>
        </w:rPr>
        <w:t xml:space="preserve"> Екатерина. </w:t>
      </w:r>
    </w:p>
    <w:p w14:paraId="6DA37048" w14:textId="3632067E" w:rsidR="00F97AFE" w:rsidRPr="0002533E" w:rsidRDefault="00F97AFE" w:rsidP="00CF2E96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Похвальными грамотами МОН РФ «За особые заслуги в изучении отдельных предметов» </w:t>
      </w:r>
      <w:r w:rsidR="005E1277" w:rsidRPr="0002533E">
        <w:rPr>
          <w:rFonts w:ascii="Times New Roman" w:hAnsi="Times New Roman" w:cs="Times New Roman"/>
          <w:sz w:val="24"/>
          <w:szCs w:val="24"/>
        </w:rPr>
        <w:t>отмечены ребят</w:t>
      </w:r>
      <w:r w:rsidR="00172833" w:rsidRPr="0002533E">
        <w:rPr>
          <w:rFonts w:ascii="Times New Roman" w:hAnsi="Times New Roman" w:cs="Times New Roman"/>
          <w:sz w:val="24"/>
          <w:szCs w:val="24"/>
        </w:rPr>
        <w:t>: Лосева Екатерина</w:t>
      </w:r>
      <w:r w:rsidRPr="0002533E">
        <w:rPr>
          <w:rFonts w:ascii="Times New Roman" w:hAnsi="Times New Roman" w:cs="Times New Roman"/>
          <w:sz w:val="24"/>
          <w:szCs w:val="24"/>
        </w:rPr>
        <w:t xml:space="preserve">  </w:t>
      </w:r>
      <w:r w:rsidR="008B6197"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9890" w14:textId="77777777" w:rsidR="00964AA3" w:rsidRPr="0002533E" w:rsidRDefault="00964AA3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i/>
          <w:sz w:val="24"/>
          <w:szCs w:val="24"/>
        </w:rPr>
        <w:t xml:space="preserve">             Анализ распределения выпускников средней школы</w:t>
      </w:r>
      <w:r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A459A76" w14:textId="3940552F" w:rsidR="00964AA3" w:rsidRPr="0002533E" w:rsidRDefault="00964AA3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- по списку – 1</w:t>
      </w:r>
      <w:r w:rsidR="00A818FF" w:rsidRPr="0002533E">
        <w:rPr>
          <w:rFonts w:ascii="Times New Roman" w:hAnsi="Times New Roman" w:cs="Times New Roman"/>
          <w:sz w:val="24"/>
          <w:szCs w:val="24"/>
        </w:rPr>
        <w:t>0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5E1277" w:rsidRPr="0002533E">
        <w:rPr>
          <w:rFonts w:ascii="Times New Roman" w:hAnsi="Times New Roman" w:cs="Times New Roman"/>
          <w:sz w:val="24"/>
          <w:szCs w:val="24"/>
        </w:rPr>
        <w:t>чел. (</w:t>
      </w:r>
      <w:r w:rsidRPr="0002533E">
        <w:rPr>
          <w:rFonts w:ascii="Times New Roman" w:hAnsi="Times New Roman" w:cs="Times New Roman"/>
          <w:sz w:val="24"/>
          <w:szCs w:val="24"/>
        </w:rPr>
        <w:t>100%)</w:t>
      </w:r>
    </w:p>
    <w:p w14:paraId="5B438C03" w14:textId="71974433" w:rsidR="00964AA3" w:rsidRPr="0002533E" w:rsidRDefault="00964AA3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- окончило – </w:t>
      </w:r>
      <w:r w:rsidR="005E1277" w:rsidRPr="0002533E">
        <w:rPr>
          <w:rFonts w:ascii="Times New Roman" w:hAnsi="Times New Roman" w:cs="Times New Roman"/>
          <w:sz w:val="24"/>
          <w:szCs w:val="24"/>
        </w:rPr>
        <w:t>10 чел.</w:t>
      </w:r>
      <w:r w:rsidRPr="0002533E">
        <w:rPr>
          <w:rFonts w:ascii="Times New Roman" w:hAnsi="Times New Roman" w:cs="Times New Roman"/>
          <w:sz w:val="24"/>
          <w:szCs w:val="24"/>
        </w:rPr>
        <w:t xml:space="preserve"> (100%)                                                                                                                        </w:t>
      </w:r>
    </w:p>
    <w:p w14:paraId="495F45B3" w14:textId="41B0BD40" w:rsidR="00964AA3" w:rsidRPr="0002533E" w:rsidRDefault="00964AA3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- поступили в вузы </w:t>
      </w:r>
      <w:r w:rsidR="005E1277" w:rsidRPr="0002533E">
        <w:rPr>
          <w:rFonts w:ascii="Times New Roman" w:hAnsi="Times New Roman" w:cs="Times New Roman"/>
          <w:sz w:val="24"/>
          <w:szCs w:val="24"/>
        </w:rPr>
        <w:t>– 7</w:t>
      </w:r>
      <w:r w:rsidRPr="0002533E">
        <w:rPr>
          <w:rFonts w:ascii="Times New Roman" w:hAnsi="Times New Roman" w:cs="Times New Roman"/>
          <w:sz w:val="24"/>
          <w:szCs w:val="24"/>
        </w:rPr>
        <w:t xml:space="preserve"> (</w:t>
      </w:r>
      <w:r w:rsidR="008F476E" w:rsidRPr="0002533E">
        <w:rPr>
          <w:rFonts w:ascii="Times New Roman" w:hAnsi="Times New Roman" w:cs="Times New Roman"/>
          <w:sz w:val="24"/>
          <w:szCs w:val="24"/>
        </w:rPr>
        <w:t>70</w:t>
      </w:r>
      <w:r w:rsidRPr="0002533E">
        <w:rPr>
          <w:rFonts w:ascii="Times New Roman" w:hAnsi="Times New Roman" w:cs="Times New Roman"/>
          <w:sz w:val="24"/>
          <w:szCs w:val="24"/>
        </w:rPr>
        <w:t xml:space="preserve">%)                                                              </w:t>
      </w:r>
    </w:p>
    <w:p w14:paraId="6701D278" w14:textId="326582FD" w:rsidR="00964AA3" w:rsidRPr="0002533E" w:rsidRDefault="00964AA3" w:rsidP="0002533E">
      <w:pPr>
        <w:tabs>
          <w:tab w:val="left" w:pos="8647"/>
        </w:tabs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- в СПО – </w:t>
      </w:r>
      <w:r w:rsidR="008F476E" w:rsidRPr="0002533E">
        <w:rPr>
          <w:rFonts w:ascii="Times New Roman" w:hAnsi="Times New Roman" w:cs="Times New Roman"/>
          <w:sz w:val="24"/>
          <w:szCs w:val="24"/>
        </w:rPr>
        <w:t>3</w:t>
      </w:r>
      <w:r w:rsidRPr="0002533E">
        <w:rPr>
          <w:rFonts w:ascii="Times New Roman" w:hAnsi="Times New Roman" w:cs="Times New Roman"/>
          <w:sz w:val="24"/>
          <w:szCs w:val="24"/>
        </w:rPr>
        <w:t xml:space="preserve"> (</w:t>
      </w:r>
      <w:r w:rsidR="008F476E" w:rsidRPr="0002533E">
        <w:rPr>
          <w:rFonts w:ascii="Times New Roman" w:hAnsi="Times New Roman" w:cs="Times New Roman"/>
          <w:sz w:val="24"/>
          <w:szCs w:val="24"/>
        </w:rPr>
        <w:t>30</w:t>
      </w:r>
      <w:r w:rsidRPr="0002533E">
        <w:rPr>
          <w:rFonts w:ascii="Times New Roman" w:hAnsi="Times New Roman" w:cs="Times New Roman"/>
          <w:sz w:val="24"/>
          <w:szCs w:val="24"/>
        </w:rPr>
        <w:t>%)</w:t>
      </w:r>
    </w:p>
    <w:p w14:paraId="32176B13" w14:textId="0ECD1C98" w:rsidR="00F97AFE" w:rsidRPr="0002533E" w:rsidRDefault="00A818FF" w:rsidP="00CF2E96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604300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В прошлом году </w:t>
      </w:r>
      <w:r w:rsidR="00F97AFE"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по списку – 16 чел.</w:t>
      </w:r>
      <w:r w:rsidR="00FC1808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(100%</w:t>
      </w:r>
      <w:r w:rsidR="00641F63" w:rsidRPr="0002533E">
        <w:rPr>
          <w:rFonts w:ascii="Times New Roman" w:hAnsi="Times New Roman" w:cs="Times New Roman"/>
          <w:sz w:val="24"/>
          <w:szCs w:val="24"/>
        </w:rPr>
        <w:t>), окончило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641F63" w:rsidRPr="0002533E">
        <w:rPr>
          <w:rFonts w:ascii="Times New Roman" w:hAnsi="Times New Roman" w:cs="Times New Roman"/>
          <w:sz w:val="24"/>
          <w:szCs w:val="24"/>
        </w:rPr>
        <w:t>– 16</w:t>
      </w:r>
      <w:r w:rsidRPr="0002533E">
        <w:rPr>
          <w:rFonts w:ascii="Times New Roman" w:hAnsi="Times New Roman" w:cs="Times New Roman"/>
          <w:sz w:val="24"/>
          <w:szCs w:val="24"/>
        </w:rPr>
        <w:t xml:space="preserve"> чел. (100%),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 xml:space="preserve">поступили в вузы –   9 (56%), в СПО – 8 (44%).  </w:t>
      </w:r>
      <w:bookmarkEnd w:id="0"/>
      <w:r w:rsidRPr="0002533E">
        <w:rPr>
          <w:rFonts w:ascii="Times New Roman" w:hAnsi="Times New Roman" w:cs="Times New Roman"/>
          <w:sz w:val="24"/>
          <w:szCs w:val="24"/>
        </w:rPr>
        <w:t xml:space="preserve">  </w:t>
      </w:r>
      <w:r w:rsidR="005712C2" w:rsidRPr="0002533E">
        <w:rPr>
          <w:rFonts w:ascii="Times New Roman" w:hAnsi="Times New Roman" w:cs="Times New Roman"/>
          <w:sz w:val="24"/>
          <w:szCs w:val="24"/>
        </w:rPr>
        <w:t>В ТОП-10 вузов России поступили 4 выпускника (</w:t>
      </w:r>
      <w:proofErr w:type="spellStart"/>
      <w:r w:rsidR="005712C2" w:rsidRPr="0002533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5712C2" w:rsidRPr="0002533E">
        <w:rPr>
          <w:rFonts w:ascii="Times New Roman" w:hAnsi="Times New Roman" w:cs="Times New Roman"/>
          <w:sz w:val="24"/>
          <w:szCs w:val="24"/>
        </w:rPr>
        <w:t xml:space="preserve"> – 2, ВГТУ – 1, Саратовский ГУ – 1).</w:t>
      </w:r>
      <w:r w:rsidRPr="00025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97AFE" w:rsidRPr="0002533E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14:paraId="4C5AE8BC" w14:textId="3AB476D2" w:rsidR="00F97AFE" w:rsidRDefault="00FC1808" w:rsidP="00CF2E96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Для сравнения</w:t>
      </w:r>
      <w:r w:rsidR="00641F63" w:rsidRPr="0002533E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641F63" w:rsidRPr="0002533E">
        <w:rPr>
          <w:rFonts w:ascii="Times New Roman" w:hAnsi="Times New Roman" w:cs="Times New Roman"/>
          <w:iCs/>
          <w:sz w:val="24"/>
          <w:szCs w:val="24"/>
        </w:rPr>
        <w:t xml:space="preserve"> году   </w:t>
      </w:r>
      <w:r w:rsidR="00641F63" w:rsidRPr="0002533E">
        <w:rPr>
          <w:rFonts w:ascii="Times New Roman" w:hAnsi="Times New Roman" w:cs="Times New Roman"/>
          <w:sz w:val="24"/>
          <w:szCs w:val="24"/>
        </w:rPr>
        <w:t xml:space="preserve">по списку – 10 чел. (100%), окончило – 10 чел. (100%), поступили в вузы –   7 (70%), в СПО – 3 (30%).  </w:t>
      </w:r>
    </w:p>
    <w:p w14:paraId="383F2D48" w14:textId="592E9A56" w:rsidR="003E1614" w:rsidRPr="0002533E" w:rsidRDefault="003E1614" w:rsidP="003E1614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D57EA4" wp14:editId="4B9F2AB9">
            <wp:extent cx="4641215" cy="1729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50" cy="173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F52A1" w14:textId="77777777" w:rsidR="00F97AFE" w:rsidRPr="0002533E" w:rsidRDefault="00F97AFE" w:rsidP="00FA4054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533E">
        <w:rPr>
          <w:rFonts w:ascii="Times New Roman" w:hAnsi="Times New Roman" w:cs="Times New Roman"/>
          <w:i/>
          <w:sz w:val="24"/>
          <w:szCs w:val="24"/>
        </w:rPr>
        <w:t xml:space="preserve">  В целом по ОО учебные показатели за отчетный период таковы:</w:t>
      </w:r>
    </w:p>
    <w:p w14:paraId="3931DEA1" w14:textId="5B5C8A5A" w:rsidR="00956067" w:rsidRPr="0002533E" w:rsidRDefault="00F97AFE" w:rsidP="00FA4054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4054">
        <w:rPr>
          <w:rFonts w:ascii="Times New Roman" w:hAnsi="Times New Roman" w:cs="Times New Roman"/>
          <w:sz w:val="24"/>
          <w:szCs w:val="24"/>
        </w:rPr>
        <w:t xml:space="preserve">успешность </w:t>
      </w:r>
      <w:r w:rsidR="00FA4054" w:rsidRPr="00FA4054">
        <w:rPr>
          <w:rFonts w:ascii="Times New Roman" w:hAnsi="Times New Roman" w:cs="Times New Roman"/>
          <w:sz w:val="24"/>
          <w:szCs w:val="24"/>
        </w:rPr>
        <w:t>обучения 100</w:t>
      </w:r>
      <w:r w:rsidR="0088313F" w:rsidRPr="00FA4054">
        <w:rPr>
          <w:rFonts w:ascii="Times New Roman" w:hAnsi="Times New Roman" w:cs="Times New Roman"/>
          <w:sz w:val="24"/>
          <w:szCs w:val="24"/>
        </w:rPr>
        <w:t xml:space="preserve">% </w:t>
      </w:r>
      <w:r w:rsidRPr="00FA4054">
        <w:rPr>
          <w:rFonts w:ascii="Times New Roman" w:hAnsi="Times New Roman" w:cs="Times New Roman"/>
          <w:sz w:val="24"/>
          <w:szCs w:val="24"/>
        </w:rPr>
        <w:t>(100%</w:t>
      </w:r>
      <w:r w:rsidR="00FA4054" w:rsidRPr="00FA4054">
        <w:rPr>
          <w:rFonts w:ascii="Times New Roman" w:hAnsi="Times New Roman" w:cs="Times New Roman"/>
          <w:sz w:val="24"/>
          <w:szCs w:val="24"/>
        </w:rPr>
        <w:t>), качество</w:t>
      </w:r>
      <w:r w:rsidRPr="00FA4054">
        <w:rPr>
          <w:rFonts w:ascii="Times New Roman" w:hAnsi="Times New Roman" w:cs="Times New Roman"/>
          <w:sz w:val="24"/>
          <w:szCs w:val="24"/>
        </w:rPr>
        <w:t xml:space="preserve"> </w:t>
      </w:r>
      <w:r w:rsidR="00FA4054" w:rsidRPr="00FA4054">
        <w:rPr>
          <w:rFonts w:ascii="Times New Roman" w:hAnsi="Times New Roman" w:cs="Times New Roman"/>
          <w:sz w:val="24"/>
          <w:szCs w:val="24"/>
        </w:rPr>
        <w:t>знаний 52</w:t>
      </w:r>
      <w:r w:rsidR="00101D92" w:rsidRPr="00FA4054">
        <w:rPr>
          <w:rFonts w:ascii="Times New Roman" w:hAnsi="Times New Roman" w:cs="Times New Roman"/>
          <w:sz w:val="24"/>
          <w:szCs w:val="24"/>
        </w:rPr>
        <w:t>,5</w:t>
      </w:r>
      <w:r w:rsidR="0088313F" w:rsidRPr="00FA4054">
        <w:rPr>
          <w:rFonts w:ascii="Times New Roman" w:hAnsi="Times New Roman" w:cs="Times New Roman"/>
          <w:sz w:val="24"/>
          <w:szCs w:val="24"/>
        </w:rPr>
        <w:t xml:space="preserve">% </w:t>
      </w:r>
      <w:r w:rsidRPr="00FA4054">
        <w:rPr>
          <w:rFonts w:ascii="Times New Roman" w:hAnsi="Times New Roman" w:cs="Times New Roman"/>
          <w:sz w:val="24"/>
          <w:szCs w:val="24"/>
        </w:rPr>
        <w:t>(6</w:t>
      </w:r>
      <w:r w:rsidR="00A818FF" w:rsidRPr="00FA4054">
        <w:rPr>
          <w:rFonts w:ascii="Times New Roman" w:hAnsi="Times New Roman" w:cs="Times New Roman"/>
          <w:sz w:val="24"/>
          <w:szCs w:val="24"/>
        </w:rPr>
        <w:t>1</w:t>
      </w:r>
      <w:r w:rsidRPr="00FA4054">
        <w:rPr>
          <w:rFonts w:ascii="Times New Roman" w:hAnsi="Times New Roman" w:cs="Times New Roman"/>
          <w:sz w:val="24"/>
          <w:szCs w:val="24"/>
        </w:rPr>
        <w:t>%), – в скобках по сравнению с прошлым годом.</w:t>
      </w:r>
      <w:r w:rsidR="00837832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8F215F" w14:textId="51066BAB" w:rsidR="001F1662" w:rsidRPr="0002533E" w:rsidRDefault="001F1662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Заполнили рейтинговую карту за 2020-21 учебный год. У нас 874.6505 баллов (в прошлом году 642.5).                                            </w:t>
      </w:r>
    </w:p>
    <w:p w14:paraId="49368ECB" w14:textId="6C4EAFDE" w:rsidR="00295F33" w:rsidRPr="0002533E" w:rsidRDefault="001A2ADA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Проведена определенная работа по программе </w:t>
      </w:r>
      <w:r w:rsidRPr="0002533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F279A" w:rsidRPr="0002533E">
        <w:rPr>
          <w:rFonts w:ascii="Times New Roman" w:hAnsi="Times New Roman" w:cs="Times New Roman"/>
          <w:b/>
          <w:i/>
          <w:sz w:val="24"/>
          <w:szCs w:val="24"/>
        </w:rPr>
        <w:t>Одаренные дети</w:t>
      </w:r>
      <w:r w:rsidRPr="0002533E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02533E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837832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E4F0C" w:rsidRPr="0002533E">
        <w:rPr>
          <w:rFonts w:ascii="Times New Roman" w:hAnsi="Times New Roman" w:cs="Times New Roman"/>
          <w:sz w:val="24"/>
          <w:szCs w:val="24"/>
        </w:rPr>
        <w:t>о</w:t>
      </w:r>
      <w:r w:rsidR="00F7173C" w:rsidRPr="0002533E">
        <w:rPr>
          <w:rFonts w:ascii="Times New Roman" w:hAnsi="Times New Roman" w:cs="Times New Roman"/>
          <w:sz w:val="24"/>
          <w:szCs w:val="24"/>
        </w:rPr>
        <w:t>лимпиады</w:t>
      </w:r>
      <w:r w:rsidR="008E4F0C" w:rsidRPr="0002533E">
        <w:rPr>
          <w:rFonts w:ascii="Times New Roman" w:hAnsi="Times New Roman" w:cs="Times New Roman"/>
          <w:sz w:val="24"/>
          <w:szCs w:val="24"/>
        </w:rPr>
        <w:t>, конкурсы, фестивали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. 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Часть из </w:t>
      </w:r>
      <w:r w:rsidR="008E4F0C" w:rsidRPr="0002533E">
        <w:rPr>
          <w:rFonts w:ascii="Times New Roman" w:hAnsi="Times New Roman" w:cs="Times New Roman"/>
          <w:sz w:val="24"/>
          <w:szCs w:val="24"/>
        </w:rPr>
        <w:t>предметны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х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прошла на платформе </w:t>
      </w:r>
      <w:r w:rsidR="008E4F0C" w:rsidRPr="0002533E">
        <w:rPr>
          <w:rFonts w:ascii="Times New Roman" w:hAnsi="Times New Roman" w:cs="Times New Roman"/>
          <w:sz w:val="24"/>
          <w:szCs w:val="24"/>
        </w:rPr>
        <w:t>ОЦ «</w:t>
      </w:r>
      <w:r w:rsidR="004040A6" w:rsidRPr="0002533E">
        <w:rPr>
          <w:rFonts w:ascii="Times New Roman" w:hAnsi="Times New Roman" w:cs="Times New Roman"/>
          <w:sz w:val="24"/>
          <w:szCs w:val="24"/>
        </w:rPr>
        <w:t>Сириус</w:t>
      </w:r>
      <w:r w:rsidR="008E4F0C" w:rsidRPr="0002533E">
        <w:rPr>
          <w:rFonts w:ascii="Times New Roman" w:hAnsi="Times New Roman" w:cs="Times New Roman"/>
          <w:sz w:val="24"/>
          <w:szCs w:val="24"/>
        </w:rPr>
        <w:t>»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: математика, физика, химия, биология, астрономия, информатика. 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В </w:t>
      </w:r>
      <w:r w:rsidR="00D648DB" w:rsidRPr="0002533E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21791D" w:rsidRPr="0002533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D648DB" w:rsidRPr="0002533E">
        <w:rPr>
          <w:rFonts w:ascii="Times New Roman" w:hAnsi="Times New Roman" w:cs="Times New Roman"/>
          <w:sz w:val="24"/>
          <w:szCs w:val="24"/>
        </w:rPr>
        <w:t>в 135</w:t>
      </w:r>
      <w:r w:rsidR="0021791D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D648DB" w:rsidRPr="0002533E">
        <w:rPr>
          <w:rFonts w:ascii="Times New Roman" w:hAnsi="Times New Roman" w:cs="Times New Roman"/>
          <w:sz w:val="24"/>
          <w:szCs w:val="24"/>
        </w:rPr>
        <w:t>олимпиадах, 66</w:t>
      </w:r>
      <w:r w:rsidR="0021791D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участников (в прошлом году </w:t>
      </w:r>
      <w:r w:rsidR="00A818FF" w:rsidRPr="0002533E">
        <w:rPr>
          <w:rFonts w:ascii="Times New Roman" w:hAnsi="Times New Roman" w:cs="Times New Roman"/>
          <w:sz w:val="24"/>
          <w:szCs w:val="24"/>
        </w:rPr>
        <w:t>5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8).  </w:t>
      </w:r>
      <w:r w:rsidR="000D0085" w:rsidRPr="0002533E">
        <w:rPr>
          <w:rFonts w:ascii="Times New Roman" w:hAnsi="Times New Roman" w:cs="Times New Roman"/>
          <w:sz w:val="24"/>
          <w:szCs w:val="24"/>
        </w:rPr>
        <w:t xml:space="preserve">7 </w:t>
      </w:r>
      <w:r w:rsidR="00F7173C" w:rsidRPr="0002533E">
        <w:rPr>
          <w:rFonts w:ascii="Times New Roman" w:hAnsi="Times New Roman" w:cs="Times New Roman"/>
          <w:sz w:val="24"/>
          <w:szCs w:val="24"/>
        </w:rPr>
        <w:t>победител</w:t>
      </w:r>
      <w:r w:rsidR="000D0085" w:rsidRPr="0002533E">
        <w:rPr>
          <w:rFonts w:ascii="Times New Roman" w:hAnsi="Times New Roman" w:cs="Times New Roman"/>
          <w:sz w:val="24"/>
          <w:szCs w:val="24"/>
        </w:rPr>
        <w:t>ей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D648DB" w:rsidRPr="0002533E">
        <w:rPr>
          <w:rFonts w:ascii="Times New Roman" w:hAnsi="Times New Roman" w:cs="Times New Roman"/>
          <w:sz w:val="24"/>
          <w:szCs w:val="24"/>
        </w:rPr>
        <w:t>и 15</w:t>
      </w:r>
      <w:r w:rsidR="000D0085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призеров (в прошлом году </w:t>
      </w:r>
      <w:r w:rsidR="00A818FF" w:rsidRPr="0002533E">
        <w:rPr>
          <w:rFonts w:ascii="Times New Roman" w:hAnsi="Times New Roman" w:cs="Times New Roman"/>
          <w:sz w:val="24"/>
          <w:szCs w:val="24"/>
        </w:rPr>
        <w:t>3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и 1</w:t>
      </w:r>
      <w:r w:rsidR="00A818FF" w:rsidRPr="0002533E">
        <w:rPr>
          <w:rFonts w:ascii="Times New Roman" w:hAnsi="Times New Roman" w:cs="Times New Roman"/>
          <w:sz w:val="24"/>
          <w:szCs w:val="24"/>
        </w:rPr>
        <w:t>0</w:t>
      </w:r>
      <w:r w:rsidR="00F7173C" w:rsidRPr="0002533E">
        <w:rPr>
          <w:rFonts w:ascii="Times New Roman" w:hAnsi="Times New Roman" w:cs="Times New Roman"/>
          <w:sz w:val="24"/>
          <w:szCs w:val="24"/>
        </w:rPr>
        <w:t>)</w:t>
      </w:r>
      <w:r w:rsidR="0021791D" w:rsidRPr="0002533E">
        <w:rPr>
          <w:rFonts w:ascii="Times New Roman" w:hAnsi="Times New Roman" w:cs="Times New Roman"/>
          <w:sz w:val="24"/>
          <w:szCs w:val="24"/>
        </w:rPr>
        <w:t>, больше всего по физкультуре и ОБЖ.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="008E4F0C" w:rsidRPr="0002533E">
        <w:rPr>
          <w:rFonts w:ascii="Times New Roman" w:hAnsi="Times New Roman" w:cs="Times New Roman"/>
          <w:sz w:val="24"/>
          <w:szCs w:val="24"/>
        </w:rPr>
        <w:t>альном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D648DB" w:rsidRPr="0002533E">
        <w:rPr>
          <w:rFonts w:ascii="Times New Roman" w:hAnsi="Times New Roman" w:cs="Times New Roman"/>
          <w:sz w:val="24"/>
          <w:szCs w:val="24"/>
        </w:rPr>
        <w:t>этапе 1</w:t>
      </w:r>
      <w:r w:rsidR="00A818FF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F7173C" w:rsidRPr="0002533E">
        <w:rPr>
          <w:rFonts w:ascii="Times New Roman" w:hAnsi="Times New Roman" w:cs="Times New Roman"/>
          <w:sz w:val="24"/>
          <w:szCs w:val="24"/>
        </w:rPr>
        <w:t>побед</w:t>
      </w:r>
      <w:r w:rsidR="008E4F0C" w:rsidRPr="0002533E">
        <w:rPr>
          <w:rFonts w:ascii="Times New Roman" w:hAnsi="Times New Roman" w:cs="Times New Roman"/>
          <w:sz w:val="24"/>
          <w:szCs w:val="24"/>
        </w:rPr>
        <w:t>итель</w:t>
      </w:r>
      <w:r w:rsidR="00343E85" w:rsidRPr="000253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E85" w:rsidRPr="0002533E">
        <w:rPr>
          <w:rFonts w:ascii="Times New Roman" w:hAnsi="Times New Roman" w:cs="Times New Roman"/>
          <w:sz w:val="24"/>
          <w:szCs w:val="24"/>
        </w:rPr>
        <w:t>Хоуади</w:t>
      </w:r>
      <w:proofErr w:type="spellEnd"/>
      <w:r w:rsidR="00343E85" w:rsidRPr="0002533E">
        <w:rPr>
          <w:rFonts w:ascii="Times New Roman" w:hAnsi="Times New Roman" w:cs="Times New Roman"/>
          <w:sz w:val="24"/>
          <w:szCs w:val="24"/>
        </w:rPr>
        <w:t xml:space="preserve"> Дана по анг</w:t>
      </w:r>
      <w:r w:rsidR="008E4F0C" w:rsidRPr="0002533E">
        <w:rPr>
          <w:rFonts w:ascii="Times New Roman" w:hAnsi="Times New Roman" w:cs="Times New Roman"/>
          <w:sz w:val="24"/>
          <w:szCs w:val="24"/>
        </w:rPr>
        <w:t>лийскому языку</w:t>
      </w:r>
      <w:r w:rsidR="00343E85" w:rsidRPr="0002533E">
        <w:rPr>
          <w:rFonts w:ascii="Times New Roman" w:hAnsi="Times New Roman" w:cs="Times New Roman"/>
          <w:sz w:val="24"/>
          <w:szCs w:val="24"/>
        </w:rPr>
        <w:t>)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и </w:t>
      </w:r>
      <w:r w:rsidR="00B41787" w:rsidRPr="0002533E">
        <w:rPr>
          <w:rFonts w:ascii="Times New Roman" w:hAnsi="Times New Roman" w:cs="Times New Roman"/>
          <w:sz w:val="24"/>
          <w:szCs w:val="24"/>
        </w:rPr>
        <w:t>4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1787" w:rsidRPr="0002533E">
        <w:rPr>
          <w:rFonts w:ascii="Times New Roman" w:hAnsi="Times New Roman" w:cs="Times New Roman"/>
          <w:sz w:val="24"/>
          <w:szCs w:val="24"/>
        </w:rPr>
        <w:t>а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A818FF" w:rsidRPr="0002533E">
        <w:rPr>
          <w:rFonts w:ascii="Times New Roman" w:hAnsi="Times New Roman" w:cs="Times New Roman"/>
          <w:sz w:val="24"/>
          <w:szCs w:val="24"/>
        </w:rPr>
        <w:t xml:space="preserve">в </w:t>
      </w:r>
      <w:r w:rsidR="00F7173C" w:rsidRPr="0002533E">
        <w:rPr>
          <w:rFonts w:ascii="Times New Roman" w:hAnsi="Times New Roman" w:cs="Times New Roman"/>
          <w:sz w:val="24"/>
          <w:szCs w:val="24"/>
        </w:rPr>
        <w:t>прошло</w:t>
      </w:r>
      <w:r w:rsidR="00A818FF" w:rsidRPr="0002533E">
        <w:rPr>
          <w:rFonts w:ascii="Times New Roman" w:hAnsi="Times New Roman" w:cs="Times New Roman"/>
          <w:sz w:val="24"/>
          <w:szCs w:val="24"/>
        </w:rPr>
        <w:t>м</w:t>
      </w:r>
      <w:r w:rsidR="00F7173C" w:rsidRPr="0002533E">
        <w:rPr>
          <w:rFonts w:ascii="Times New Roman" w:hAnsi="Times New Roman" w:cs="Times New Roman"/>
          <w:sz w:val="24"/>
          <w:szCs w:val="24"/>
        </w:rPr>
        <w:t xml:space="preserve"> год</w:t>
      </w:r>
      <w:r w:rsidR="00A818FF" w:rsidRPr="0002533E">
        <w:rPr>
          <w:rFonts w:ascii="Times New Roman" w:hAnsi="Times New Roman" w:cs="Times New Roman"/>
          <w:sz w:val="24"/>
          <w:szCs w:val="24"/>
        </w:rPr>
        <w:t>у 1 и 1</w:t>
      </w:r>
      <w:r w:rsidR="00F7173C" w:rsidRPr="0002533E">
        <w:rPr>
          <w:rFonts w:ascii="Times New Roman" w:hAnsi="Times New Roman" w:cs="Times New Roman"/>
          <w:sz w:val="24"/>
          <w:szCs w:val="24"/>
        </w:rPr>
        <w:t>.</w:t>
      </w:r>
      <w:r w:rsidR="00837832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0D0085" w:rsidRPr="0002533E">
        <w:rPr>
          <w:rFonts w:ascii="Times New Roman" w:hAnsi="Times New Roman" w:cs="Times New Roman"/>
          <w:sz w:val="24"/>
          <w:szCs w:val="24"/>
        </w:rPr>
        <w:t>На елку главы района отправляли 6 чел</w:t>
      </w:r>
      <w:r w:rsidR="008E4F0C" w:rsidRPr="0002533E">
        <w:rPr>
          <w:rFonts w:ascii="Times New Roman" w:hAnsi="Times New Roman" w:cs="Times New Roman"/>
          <w:sz w:val="24"/>
          <w:szCs w:val="24"/>
        </w:rPr>
        <w:t>.</w:t>
      </w:r>
      <w:r w:rsidR="000D0085" w:rsidRPr="0002533E">
        <w:rPr>
          <w:rFonts w:ascii="Times New Roman" w:hAnsi="Times New Roman" w:cs="Times New Roman"/>
          <w:sz w:val="24"/>
          <w:szCs w:val="24"/>
        </w:rPr>
        <w:t xml:space="preserve"> из </w:t>
      </w:r>
      <w:r w:rsidR="00B41787" w:rsidRPr="0002533E">
        <w:rPr>
          <w:rFonts w:ascii="Times New Roman" w:hAnsi="Times New Roman" w:cs="Times New Roman"/>
          <w:sz w:val="24"/>
          <w:szCs w:val="24"/>
        </w:rPr>
        <w:t>4</w:t>
      </w:r>
      <w:r w:rsidR="000D0085"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85"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0085" w:rsidRPr="0002533E">
        <w:rPr>
          <w:rFonts w:ascii="Times New Roman" w:hAnsi="Times New Roman" w:cs="Times New Roman"/>
          <w:sz w:val="24"/>
          <w:szCs w:val="24"/>
        </w:rPr>
        <w:t>.</w:t>
      </w:r>
      <w:r w:rsidR="00B41787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F279A" w:rsidRPr="0002533E">
        <w:rPr>
          <w:rFonts w:ascii="Times New Roman" w:hAnsi="Times New Roman" w:cs="Times New Roman"/>
          <w:sz w:val="24"/>
          <w:szCs w:val="24"/>
        </w:rPr>
        <w:t>Городская олимпиада в начальных классах</w:t>
      </w:r>
      <w:r w:rsidR="00B22EDA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(</w:t>
      </w:r>
      <w:r w:rsidR="00B22EDA" w:rsidRPr="0002533E">
        <w:rPr>
          <w:rFonts w:ascii="Times New Roman" w:hAnsi="Times New Roman" w:cs="Times New Roman"/>
          <w:sz w:val="24"/>
          <w:szCs w:val="24"/>
        </w:rPr>
        <w:t>Николаева</w:t>
      </w:r>
      <w:r w:rsidRPr="0002533E">
        <w:rPr>
          <w:rFonts w:ascii="Times New Roman" w:hAnsi="Times New Roman" w:cs="Times New Roman"/>
          <w:sz w:val="24"/>
          <w:szCs w:val="24"/>
        </w:rPr>
        <w:t>,</w:t>
      </w:r>
      <w:r w:rsidR="00B22EDA" w:rsidRPr="0002533E">
        <w:rPr>
          <w:rFonts w:ascii="Times New Roman" w:hAnsi="Times New Roman" w:cs="Times New Roman"/>
          <w:sz w:val="24"/>
          <w:szCs w:val="24"/>
        </w:rPr>
        <w:t xml:space="preserve"> Олейник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8723B" w:rsidRPr="0002533E">
        <w:rPr>
          <w:rFonts w:ascii="Times New Roman" w:hAnsi="Times New Roman" w:cs="Times New Roman"/>
          <w:sz w:val="24"/>
          <w:szCs w:val="24"/>
        </w:rPr>
        <w:t>по призеру, Клименко</w:t>
      </w:r>
      <w:r w:rsidR="00B22EDA" w:rsidRPr="0002533E">
        <w:rPr>
          <w:rFonts w:ascii="Times New Roman" w:hAnsi="Times New Roman" w:cs="Times New Roman"/>
          <w:sz w:val="24"/>
          <w:szCs w:val="24"/>
        </w:rPr>
        <w:t xml:space="preserve"> 2 призера</w:t>
      </w:r>
      <w:r w:rsidRPr="0002533E">
        <w:rPr>
          <w:rFonts w:ascii="Times New Roman" w:hAnsi="Times New Roman" w:cs="Times New Roman"/>
          <w:sz w:val="24"/>
          <w:szCs w:val="24"/>
        </w:rPr>
        <w:t>)</w:t>
      </w:r>
      <w:r w:rsidR="00837832" w:rsidRPr="0002533E">
        <w:rPr>
          <w:rFonts w:ascii="Times New Roman" w:hAnsi="Times New Roman" w:cs="Times New Roman"/>
          <w:sz w:val="24"/>
          <w:szCs w:val="24"/>
        </w:rPr>
        <w:t xml:space="preserve">. </w:t>
      </w:r>
      <w:r w:rsidR="007249FC" w:rsidRPr="0002533E">
        <w:rPr>
          <w:rFonts w:ascii="Times New Roman" w:hAnsi="Times New Roman" w:cs="Times New Roman"/>
          <w:sz w:val="24"/>
          <w:szCs w:val="24"/>
        </w:rPr>
        <w:t xml:space="preserve">Юность науки </w:t>
      </w:r>
      <w:proofErr w:type="spellStart"/>
      <w:r w:rsidR="008E4F0C"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="008E4F0C" w:rsidRPr="0002533E">
        <w:rPr>
          <w:rFonts w:ascii="Times New Roman" w:hAnsi="Times New Roman" w:cs="Times New Roman"/>
          <w:sz w:val="24"/>
          <w:szCs w:val="24"/>
        </w:rPr>
        <w:t xml:space="preserve"> О.И., </w:t>
      </w:r>
      <w:r w:rsidR="007249FC" w:rsidRPr="0002533E">
        <w:rPr>
          <w:rFonts w:ascii="Times New Roman" w:hAnsi="Times New Roman" w:cs="Times New Roman"/>
          <w:sz w:val="24"/>
          <w:szCs w:val="24"/>
        </w:rPr>
        <w:t>Клименко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Н.С.,</w:t>
      </w:r>
      <w:r w:rsidR="00482D86" w:rsidRPr="0002533E">
        <w:rPr>
          <w:rFonts w:ascii="Times New Roman" w:hAnsi="Times New Roman" w:cs="Times New Roman"/>
          <w:sz w:val="24"/>
          <w:szCs w:val="24"/>
        </w:rPr>
        <w:t xml:space="preserve"> Черных. (</w:t>
      </w:r>
      <w:r w:rsidR="008E4F0C" w:rsidRPr="0002533E">
        <w:rPr>
          <w:rFonts w:ascii="Times New Roman" w:hAnsi="Times New Roman" w:cs="Times New Roman"/>
          <w:sz w:val="24"/>
          <w:szCs w:val="24"/>
        </w:rPr>
        <w:t>3</w:t>
      </w:r>
      <w:r w:rsidR="00482D86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8E4F0C" w:rsidRPr="0002533E">
        <w:rPr>
          <w:rFonts w:ascii="Times New Roman" w:hAnsi="Times New Roman" w:cs="Times New Roman"/>
          <w:sz w:val="24"/>
          <w:szCs w:val="24"/>
        </w:rPr>
        <w:t>1</w:t>
      </w:r>
      <w:r w:rsidR="00482D86" w:rsidRPr="0002533E">
        <w:rPr>
          <w:rFonts w:ascii="Times New Roman" w:hAnsi="Times New Roman" w:cs="Times New Roman"/>
          <w:sz w:val="24"/>
          <w:szCs w:val="24"/>
        </w:rPr>
        <w:t xml:space="preserve"> м</w:t>
      </w:r>
      <w:r w:rsidR="00A05639" w:rsidRPr="0002533E">
        <w:rPr>
          <w:rFonts w:ascii="Times New Roman" w:hAnsi="Times New Roman" w:cs="Times New Roman"/>
          <w:sz w:val="24"/>
          <w:szCs w:val="24"/>
        </w:rPr>
        <w:t>е</w:t>
      </w:r>
      <w:r w:rsidR="00482D86" w:rsidRPr="0002533E">
        <w:rPr>
          <w:rFonts w:ascii="Times New Roman" w:hAnsi="Times New Roman" w:cs="Times New Roman"/>
          <w:sz w:val="24"/>
          <w:szCs w:val="24"/>
        </w:rPr>
        <w:t>сто, участие).</w:t>
      </w:r>
      <w:r w:rsidR="00837832"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EDF80" w14:textId="70F6CA2A" w:rsidR="004040A6" w:rsidRPr="0002533E" w:rsidRDefault="004040A6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Рокотянская</w:t>
      </w:r>
      <w:proofErr w:type="spellEnd"/>
      <w:r w:rsidR="00A05639" w:rsidRPr="0002533E">
        <w:rPr>
          <w:rFonts w:ascii="Times New Roman" w:hAnsi="Times New Roman" w:cs="Times New Roman"/>
          <w:sz w:val="24"/>
          <w:szCs w:val="24"/>
        </w:rPr>
        <w:t xml:space="preserve"> О.</w:t>
      </w:r>
      <w:r w:rsidRPr="0002533E">
        <w:rPr>
          <w:rFonts w:ascii="Times New Roman" w:hAnsi="Times New Roman" w:cs="Times New Roman"/>
          <w:sz w:val="24"/>
          <w:szCs w:val="24"/>
        </w:rPr>
        <w:t xml:space="preserve"> весь </w:t>
      </w:r>
      <w:r w:rsidR="00024DD0" w:rsidRPr="0002533E">
        <w:rPr>
          <w:rFonts w:ascii="Times New Roman" w:hAnsi="Times New Roman" w:cs="Times New Roman"/>
          <w:sz w:val="24"/>
          <w:szCs w:val="24"/>
        </w:rPr>
        <w:t>октябрь 2021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стажировалась в «Сириусе» по программе «Журналистика»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482D86" w:rsidRPr="0002533E">
        <w:rPr>
          <w:rFonts w:ascii="Times New Roman" w:hAnsi="Times New Roman" w:cs="Times New Roman"/>
          <w:sz w:val="24"/>
          <w:szCs w:val="24"/>
        </w:rPr>
        <w:t>призер в конкурсе портфолио среди 10</w:t>
      </w:r>
      <w:r w:rsidR="008E4F0C" w:rsidRPr="0002533E">
        <w:rPr>
          <w:rFonts w:ascii="Times New Roman" w:hAnsi="Times New Roman" w:cs="Times New Roman"/>
          <w:sz w:val="24"/>
          <w:szCs w:val="24"/>
        </w:rPr>
        <w:t>-классников Жирновского района.</w:t>
      </w:r>
      <w:r w:rsidR="00482D86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Васина </w:t>
      </w:r>
      <w:r w:rsidR="00FC1808" w:rsidRPr="0002533E">
        <w:rPr>
          <w:rFonts w:ascii="Times New Roman" w:hAnsi="Times New Roman" w:cs="Times New Roman"/>
          <w:sz w:val="24"/>
          <w:szCs w:val="24"/>
        </w:rPr>
        <w:t>В.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как призер </w:t>
      </w:r>
      <w:r w:rsidR="00FC1808" w:rsidRPr="0002533E">
        <w:rPr>
          <w:rFonts w:ascii="Times New Roman" w:hAnsi="Times New Roman" w:cs="Times New Roman"/>
          <w:sz w:val="24"/>
          <w:szCs w:val="24"/>
        </w:rPr>
        <w:t xml:space="preserve">прошлого учебного года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региональной олимпиады по физкультуре совершила </w:t>
      </w:r>
      <w:r w:rsidR="00024DD0" w:rsidRPr="0002533E">
        <w:rPr>
          <w:rFonts w:ascii="Times New Roman" w:hAnsi="Times New Roman" w:cs="Times New Roman"/>
          <w:sz w:val="24"/>
          <w:szCs w:val="24"/>
        </w:rPr>
        <w:t>поездку по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 Золотому кольцу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1C65A86A" w14:textId="77777777" w:rsidR="0093626C" w:rsidRPr="0002533E" w:rsidRDefault="0093626C" w:rsidP="00FA4054">
      <w:pPr>
        <w:pStyle w:val="a7"/>
        <w:numPr>
          <w:ilvl w:val="0"/>
          <w:numId w:val="14"/>
        </w:numPr>
        <w:tabs>
          <w:tab w:val="left" w:pos="567"/>
        </w:tabs>
        <w:ind w:left="142" w:right="0" w:hanging="142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Воспитательная работа в отчетный период</w:t>
      </w:r>
    </w:p>
    <w:p w14:paraId="3F662362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Воспитательный процесс 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МКОУ «СШ № 2 г. Жирновска» </w:t>
      </w:r>
      <w:r w:rsidRPr="006038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построен согласно принятой рабочей  программы воспитания, общешкольного плана и режима школы,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планов воспитательной работы  классных руководителей.</w:t>
      </w:r>
    </w:p>
    <w:p w14:paraId="4C682E02" w14:textId="77777777" w:rsidR="006038FA" w:rsidRPr="006038FA" w:rsidRDefault="006038FA" w:rsidP="00CE2339">
      <w:pPr>
        <w:widowControl w:val="0"/>
        <w:suppressAutoHyphens/>
        <w:spacing w:after="0" w:line="100" w:lineRule="atLeast"/>
        <w:jc w:val="both"/>
        <w:rPr>
          <w:rFonts w:ascii="Times New Roman" w:eastAsia="№Е" w:hAnsi="Times New Roman" w:cs="Times New Roman"/>
          <w:iCs/>
          <w:kern w:val="1"/>
          <w:sz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планировании работы перед воспитательными структурами была поставлена цель: </w:t>
      </w:r>
      <w:r w:rsidRPr="006038FA">
        <w:rPr>
          <w:rFonts w:ascii="Times New Roman" w:eastAsia="№Е" w:hAnsi="Times New Roman" w:cs="Times New Roman"/>
          <w:b/>
          <w:bCs/>
          <w:iCs/>
          <w:kern w:val="1"/>
          <w:sz w:val="24"/>
          <w:szCs w:val="24"/>
          <w:lang w:eastAsia="ar-SA"/>
        </w:rPr>
        <w:t>личностное развитие школьников</w:t>
      </w:r>
      <w:r w:rsidRPr="006038FA">
        <w:rPr>
          <w:rFonts w:ascii="Times New Roman" w:eastAsia="№Е" w:hAnsi="Times New Roman" w:cs="Times New Roman"/>
          <w:iCs/>
          <w:kern w:val="1"/>
          <w:sz w:val="24"/>
          <w:szCs w:val="24"/>
          <w:lang w:eastAsia="ar-SA"/>
        </w:rPr>
        <w:t>, проявляющееся:</w:t>
      </w:r>
    </w:p>
    <w:p w14:paraId="53B9E089" w14:textId="77777777" w:rsidR="006038FA" w:rsidRPr="006038FA" w:rsidRDefault="006038FA" w:rsidP="00CE2339">
      <w:pPr>
        <w:suppressAutoHyphens/>
        <w:rPr>
          <w:rFonts w:ascii="Times New Roman" w:eastAsia="№Е" w:hAnsi="Times New Roman" w:cs="Times New Roman"/>
          <w:iCs/>
          <w:kern w:val="1"/>
          <w:sz w:val="24"/>
          <w:lang w:eastAsia="ar-SA"/>
        </w:rPr>
      </w:pPr>
      <w:r w:rsidRPr="006038FA">
        <w:rPr>
          <w:rFonts w:ascii="Times New Roman" w:eastAsia="№Е" w:hAnsi="Times New Roman" w:cs="Times New Roman"/>
          <w:iCs/>
          <w:kern w:val="1"/>
          <w:sz w:val="24"/>
          <w:lang w:eastAsia="ar-SA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CE7D17F" w14:textId="77777777" w:rsidR="006038FA" w:rsidRPr="006038FA" w:rsidRDefault="006038FA" w:rsidP="00CE2339">
      <w:pPr>
        <w:suppressAutoHyphens/>
        <w:rPr>
          <w:rFonts w:ascii="Times New Roman" w:eastAsia="№Е" w:hAnsi="Times New Roman" w:cs="Times New Roman"/>
          <w:iCs/>
          <w:kern w:val="1"/>
          <w:sz w:val="24"/>
          <w:szCs w:val="24"/>
          <w:lang w:eastAsia="ar-SA"/>
        </w:rPr>
      </w:pPr>
      <w:r w:rsidRPr="006038FA">
        <w:rPr>
          <w:rFonts w:ascii="Times New Roman" w:eastAsia="№Е" w:hAnsi="Times New Roman" w:cs="Times New Roman"/>
          <w:iCs/>
          <w:kern w:val="1"/>
          <w:sz w:val="24"/>
          <w:lang w:eastAsia="ar-SA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045CB3EE" w14:textId="77777777" w:rsidR="006038FA" w:rsidRPr="006038FA" w:rsidRDefault="006038FA" w:rsidP="00CE2339">
      <w:pPr>
        <w:widowControl w:val="0"/>
        <w:numPr>
          <w:ilvl w:val="1"/>
          <w:numId w:val="22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№Е" w:hAnsi="Times New Roman" w:cs="Times New Roman"/>
          <w:iCs/>
          <w:kern w:val="1"/>
          <w:sz w:val="24"/>
          <w:szCs w:val="24"/>
          <w:lang w:eastAsia="ar-SA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36F6D2D" w14:textId="77777777" w:rsidR="006038FA" w:rsidRPr="006038FA" w:rsidRDefault="006038FA" w:rsidP="00CE233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её достижении решались следующие задачи: </w:t>
      </w:r>
    </w:p>
    <w:p w14:paraId="14BC4EA3" w14:textId="77777777" w:rsidR="006038FA" w:rsidRPr="006038FA" w:rsidRDefault="006038FA" w:rsidP="00CE233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Организация единого воспитательного пространства, способствующего духовно-нравственному развитию личности обучающихся, учитывая особенности их психического и физического здоровья.  </w:t>
      </w:r>
    </w:p>
    <w:p w14:paraId="17217D49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Создание условий для участия семей обучающихся в воспитательном процессе, развития родительских общественных объединений и повышения активности родительского сообщества.</w:t>
      </w:r>
    </w:p>
    <w:p w14:paraId="7AD02A9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Формирование чувства  школьного патриотизма через сохранение  традиций школы.</w:t>
      </w:r>
    </w:p>
    <w:p w14:paraId="1EFED13A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4.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14:paraId="30AD66FA" w14:textId="77777777" w:rsidR="006038FA" w:rsidRPr="006038FA" w:rsidRDefault="006038FA" w:rsidP="00CE233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 Совершенствование  методического мастерства классных руководителей для эффективного решения вопросов воспитания, через организацию мастер-классов и обучающих семинаров.</w:t>
      </w:r>
    </w:p>
    <w:p w14:paraId="0754548C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3C3C86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6EACD5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Работа </w:t>
      </w:r>
      <w:r w:rsidRPr="006038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осуществлялась  по основным, традиционным для школы, направлениям- модулям  воспитательной  деятельности:</w:t>
      </w:r>
    </w:p>
    <w:p w14:paraId="18D3D188" w14:textId="77777777" w:rsidR="006038FA" w:rsidRPr="006038FA" w:rsidRDefault="006038FA" w:rsidP="00CE2339">
      <w:pPr>
        <w:numPr>
          <w:ilvl w:val="0"/>
          <w:numId w:val="1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ar-SA"/>
        </w:rPr>
        <w:t>Классное руководство</w:t>
      </w:r>
    </w:p>
    <w:p w14:paraId="111A02DC" w14:textId="77777777" w:rsidR="006038FA" w:rsidRPr="006038FA" w:rsidRDefault="006038FA" w:rsidP="00CE2339">
      <w:pPr>
        <w:numPr>
          <w:ilvl w:val="0"/>
          <w:numId w:val="1"/>
        </w:numPr>
        <w:tabs>
          <w:tab w:val="left" w:pos="851"/>
          <w:tab w:val="left" w:pos="1310"/>
        </w:tabs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Школьный урок</w:t>
      </w:r>
    </w:p>
    <w:p w14:paraId="2DEC6B18" w14:textId="77777777" w:rsidR="006038FA" w:rsidRPr="006038FA" w:rsidRDefault="006038FA" w:rsidP="00CE2339">
      <w:pPr>
        <w:numPr>
          <w:ilvl w:val="0"/>
          <w:numId w:val="1"/>
        </w:numPr>
        <w:tabs>
          <w:tab w:val="left" w:pos="851"/>
          <w:tab w:val="left" w:pos="1310"/>
        </w:tabs>
        <w:suppressAutoHyphens/>
        <w:spacing w:after="0" w:line="100" w:lineRule="atLeast"/>
        <w:ind w:firstLine="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Курсы внеурочной деятельности и дополнительного образования» </w:t>
      </w:r>
    </w:p>
    <w:p w14:paraId="61D541E5" w14:textId="77777777" w:rsidR="006038FA" w:rsidRPr="006038FA" w:rsidRDefault="006038FA" w:rsidP="00CE2339">
      <w:pPr>
        <w:widowControl w:val="0"/>
        <w:numPr>
          <w:ilvl w:val="0"/>
          <w:numId w:val="1"/>
        </w:numPr>
        <w:tabs>
          <w:tab w:val="left" w:pos="1867"/>
        </w:tabs>
        <w:suppressAutoHyphens/>
        <w:spacing w:after="0" w:line="100" w:lineRule="atLeast"/>
        <w:ind w:firstLine="0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Самоуправление</w:t>
      </w:r>
    </w:p>
    <w:p w14:paraId="4D4DE7A6" w14:textId="77777777" w:rsidR="006038FA" w:rsidRPr="006038FA" w:rsidRDefault="006038FA" w:rsidP="00CE2339">
      <w:pPr>
        <w:numPr>
          <w:ilvl w:val="0"/>
          <w:numId w:val="1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Профориентация</w:t>
      </w:r>
    </w:p>
    <w:p w14:paraId="40BCB601" w14:textId="77777777" w:rsidR="006038FA" w:rsidRPr="006038FA" w:rsidRDefault="006038FA" w:rsidP="00CE2339">
      <w:pPr>
        <w:numPr>
          <w:ilvl w:val="0"/>
          <w:numId w:val="1"/>
        </w:numPr>
        <w:suppressAutoHyphens/>
        <w:spacing w:after="0" w:line="100" w:lineRule="atLeast"/>
        <w:ind w:firstLine="0"/>
        <w:jc w:val="both"/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с родителями.</w:t>
      </w:r>
    </w:p>
    <w:p w14:paraId="229F1104" w14:textId="77777777" w:rsidR="006038FA" w:rsidRPr="006038FA" w:rsidRDefault="006038FA" w:rsidP="00CE2339">
      <w:pPr>
        <w:numPr>
          <w:ilvl w:val="0"/>
          <w:numId w:val="1"/>
        </w:numPr>
        <w:suppressAutoHyphens/>
        <w:spacing w:after="0" w:line="100" w:lineRule="atLeast"/>
        <w:ind w:firstLine="0"/>
        <w:jc w:val="both"/>
        <w:rPr>
          <w:rFonts w:ascii="Calibri" w:eastAsia="Times New Roman" w:hAnsi="Calibri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ar-SA"/>
        </w:rPr>
        <w:t>Ключевые общешкольные дела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4B5C9953" w14:textId="77777777" w:rsidR="006038FA" w:rsidRPr="006038FA" w:rsidRDefault="006038FA" w:rsidP="00CE2339">
      <w:pPr>
        <w:widowControl w:val="0"/>
        <w:numPr>
          <w:ilvl w:val="0"/>
          <w:numId w:val="1"/>
        </w:numPr>
        <w:tabs>
          <w:tab w:val="left" w:pos="1867"/>
        </w:tabs>
        <w:suppressAutoHyphens/>
        <w:spacing w:after="0" w:line="100" w:lineRule="atLeast"/>
        <w:ind w:firstLine="0"/>
        <w:jc w:val="both"/>
        <w:outlineLvl w:val="0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Организация предметно - эстетической среды</w:t>
      </w:r>
    </w:p>
    <w:p w14:paraId="3A72DAF2" w14:textId="77777777" w:rsidR="006038FA" w:rsidRPr="006038FA" w:rsidRDefault="006038FA" w:rsidP="00CE2339">
      <w:pPr>
        <w:numPr>
          <w:ilvl w:val="0"/>
          <w:numId w:val="1"/>
        </w:numPr>
        <w:tabs>
          <w:tab w:val="left" w:pos="2134"/>
        </w:tabs>
        <w:suppressAutoHyphens/>
        <w:spacing w:after="0" w:line="228" w:lineRule="auto"/>
        <w:ind w:firstLine="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Детские общественные объединения</w:t>
      </w:r>
    </w:p>
    <w:p w14:paraId="63464EED" w14:textId="77777777" w:rsidR="006038FA" w:rsidRPr="006038FA" w:rsidRDefault="006038FA" w:rsidP="00CE2339">
      <w:pPr>
        <w:numPr>
          <w:ilvl w:val="0"/>
          <w:numId w:val="1"/>
        </w:numPr>
        <w:tabs>
          <w:tab w:val="left" w:pos="2134"/>
        </w:tabs>
        <w:suppressAutoHyphens/>
        <w:spacing w:after="0" w:line="228" w:lineRule="auto"/>
        <w:ind w:firstLine="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Школьные СМИ</w:t>
      </w:r>
    </w:p>
    <w:p w14:paraId="1B4ED236" w14:textId="77777777" w:rsidR="006038FA" w:rsidRPr="006038FA" w:rsidRDefault="006038FA" w:rsidP="00CE2339">
      <w:pPr>
        <w:numPr>
          <w:ilvl w:val="0"/>
          <w:numId w:val="1"/>
        </w:numPr>
        <w:tabs>
          <w:tab w:val="left" w:pos="2134"/>
        </w:tabs>
        <w:suppressAutoHyphens/>
        <w:spacing w:after="0" w:line="228" w:lineRule="auto"/>
        <w:ind w:firstLine="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Безопасность жизнедеятельности</w:t>
      </w:r>
    </w:p>
    <w:p w14:paraId="39E31B9D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</w:p>
    <w:p w14:paraId="58A72023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      В воспитательную систему школы заложена теоретическая концепция, в основе которой лежит деятельность по дифференциации и гуманизации воспитательного процесса как основы осуществления личностно-ориентированного подхода к обучающимся с целью формирования социально-адаптированной,  всесторонне развитой личности. Исходя из принципов гуманистического  образования,  педагогический коллектив школы ставил перед собой цель не только дать каждому обучающемуся   образование, но и через досугово-творческую деятельность создать условия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социокультурного самоопределения и социализации    подрастающего поколения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.</w:t>
      </w:r>
    </w:p>
    <w:p w14:paraId="1E88D135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Основным результатом деятельности педагогов является   личностный  рост обучающихся, который  рассматривается   как  развитие гуманистических ценностных отношений человека  к  миру,  к  семье, к людям, к  самому себе, Родине, культуре и т.д. </w:t>
      </w:r>
    </w:p>
    <w:p w14:paraId="01CEA6B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Цели и задачи воспитывающей деятельности  соответствуют миссии образовательного учреждения. Воспитательные структуры ориентируются на новые образовательные стандарты, формирующие духовно-развитую, ответственную и социально-адаптированную  личность. Для достижения данной цели необходимо обновление системы воспитательной работы и повышение профессионального мастерства педагогов школы через обобщение, систематизацию и распространение передового, инновационного опыта классных руководителей по воспитательной работе с учащимися на разных этапах обучения. </w:t>
      </w:r>
    </w:p>
    <w:p w14:paraId="6FDE606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Следует сразу отметить , что существенные коррективы в работу школы внесла пандемия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кроронавируса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и связанные с ней режим самоизоляции и дистанционное обучение.</w:t>
      </w:r>
    </w:p>
    <w:p w14:paraId="4124D916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В 2021-22 учебном году в школе организовано 13 классов-комплектов, в которых работали 5 классных руководителей начального звена,    6– среднего звена, 2 –старшего звена и 1воспитатель ГПД. </w:t>
      </w:r>
    </w:p>
    <w:p w14:paraId="3DA8FC08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Воспитательные планы и программы воспитательных систем класса показывают, что они ориентированы на нравственные, духовные, эстетические, культурные и правовые нормы и ценности, на основе которых осуществляется социализация личности.</w:t>
      </w:r>
    </w:p>
    <w:p w14:paraId="16D98CFC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     Диагностика работы классных руководителей в школе  строится на принципах корректности, научности, объективности, систематичности, единства критериев, требований и диагностического инструментария. При проведении мониторинга деятельности классных руководителей учитывались разработанные ими  программы и планы ВР, участие  в различных конкурсах, семинарах, фестивалях, пройденные курсы повышения квалификации, а также распространение педагогического опыта (публикации, открытые классные часы, мероприятия, выступления, проведение общешкольных мероприятий).</w:t>
      </w:r>
    </w:p>
    <w:p w14:paraId="33025D5D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Высокий уровень профессионализма и добросовестного  исполнения своих обязанностей в течение всего года показали такие педагоги как  Марочкина Е.А.,   Олейник С.А. , Беляевская А.В ,  Клименко Н.С.,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Гурчева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Т.Ю., Николаева Е.В.</w:t>
      </w:r>
    </w:p>
    <w:p w14:paraId="7CC48D00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lastRenderedPageBreak/>
        <w:t xml:space="preserve">    Классные руководители ведут учет активности детей в различных конкурсах, фестивалях, соревнованиях, олимпиадах, сдают отчеты по различным направлениям воспитательной работы, анализ работы за год. Высокий уровень  производственной исполнительности характерен для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Рыбенец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О.В., Марочкиной Е.А.,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Водолажской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О.И., Красовской С.М., Черных А.С., Сидельниковой А.В.</w:t>
      </w:r>
    </w:p>
    <w:p w14:paraId="1B623F80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      </w:t>
      </w:r>
    </w:p>
    <w:p w14:paraId="232AC6C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За 2021-22 учебный год педагогами школы было подготовлено порядка 25 открытых воспитательных и учебно-воспитательных мероприятий в рамках рабочей  программы. Их подготовили и провели  Клименко Н.С.,  Толкачева С.В., Николаева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Е.В.,Смирнова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С.М. , Иванова Ю.Н.,   Красовская С.М.,  Румянцева И.А., , Марочкина Е.А., Васина Л.В.,  Олейник С.А.,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Рыбенец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О.В.,Крюкова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И.А. и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др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учителя. Классными руководителями велась диагностическая работа по уровню воспитанности детей, уровню формирования классного коллектива. Благодаря активизации диагностики творческих способностей учащихся с целью увеличения количества школьников , охваченных внеурочной занятостью в кружках и секциях удалось повысить этот показатель на 2,6% - на базе ОО и на 1,7 % - в учреждениях дополнительного образования, Активизирована работа на областном портале персонифицированного дополнительного образования (ПФДО) 110 учащихся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зарегестрированы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на платформе в кружках и секциях ОО (это порядка 35% от общего количества учащихся) активную работу на платформе ПФДО проводили Иванова Ю.Н., Клименко Н.С., Красовская С.М., Черных А.С. В будущем учебном году необходимо продолжить данную работу с целью увеличения количества учащихся занятых на базе школы.</w:t>
      </w:r>
    </w:p>
    <w:p w14:paraId="3B18796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Сотрудничество учителей и родителей предполагает всестороннее и систематическое изучение семьи, знание особенностей и условий семейного воспитания ребенка. Именно с этого  начинают работу с классом педагоги школы. Важно отметить, что изучение семей учащихся предполагает дальнейшее просвещение родителей и коррекционную работу. В течение года классными руководителями были традиционно  организованы  родительские собрания по проблемам правового воспитания и ответственности за правонарушения,  роли семьи, особенностей подросткового периода, режима дня школьников различных возрастных групп и т.д. Кроме того в прошедшем учебном году продолжилась просветительская работа с родителями по следующим определённым  направлениям : начальное звено «Модели семейного воспитания», среднее звено «Психологические особенности ребёнка на различных этапах развития», старшее звено «Конфликты и способы их разрешения». Традиционно была проведена работа с родителями будущих первоклассников, под руководством Олейник С.А. и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Рыбенец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О.В.. были проведены подготовительные занятия с малышами и их родителями, Клименко Н.С. проведена диагностическая работа, выданы рекомендации. В открытии «Школы первоклассника» приняли участие учителя-предметники и педагоги начальной школы.  Родители наших учащихся приняли участие во всероссийских родительских собраниях  профилактической направленности «Роль семьи в формировании ЗОЖ школьников», « Проблемы воспитания в современных условиях»   Большую  работу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val="en-US" w:eastAsia="ar-SA"/>
        </w:rPr>
        <w:t>c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семьями учащихся  провели    Беляевская А.В., Смирнова С.М.,  Красовская С.М., Клименко Н.С.  , Сидельникова А.В., Черных А.С.</w:t>
      </w:r>
    </w:p>
    <w:p w14:paraId="34F5B48A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Отдельно нужно отметить участие в деятельности образовательной организации школьного психолога Клименко Н.С.   Ею была проведена диагностика по адаптации учащихся 1, 5 классов и будущих первоклассников, </w:t>
      </w:r>
      <w:r w:rsidRPr="006038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Всероссийское социально-психологическое тестирование учащихся (в новом формате онлайн теста),</w:t>
      </w: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тестирование учащихся выпускных классов по определению уровня тревожности и консультирование их перед экзаменами,  осуществлялась индивидуальная коррекционная работа, подготовлены рекомендации выпускникам и их родителям. Консультативная деятельность   осуществлялась более чем по десяти направлениям, проведены мероприятия в рамках профилактического месячника «Жизнь без вредных привычек», велась активная деятельность на сайте школы.    </w:t>
      </w:r>
    </w:p>
    <w:p w14:paraId="511BE959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Модуль «Классное руководство» </w:t>
      </w:r>
    </w:p>
    <w:p w14:paraId="36D3E5A8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Духовно-нравственный компонент является важнейшей составляющей современных воспитательных  стандартов. Цель нашего  образовательного учреждения определяется как развитие и воспитание функционально грамотной личности, человека нравственного, культурного, деятельного созидателя, гражданина, усвоившего общечеловеческие и национальные ценности. Данная цель предполагает в том числе усвоение каждым школьником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lastRenderedPageBreak/>
        <w:t>системы ценностей. Над их разработкой,  определением и формулировкой  классные руководители  всех ступеней обучения  работали в течение года.</w:t>
      </w:r>
    </w:p>
    <w:p w14:paraId="7A1E2E3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 Активное участие учащиеся и учителя школы приняли  в  мероприятиях духовно-нравственной, творческой ,профилактической  направленности: учащимися начальной были изготовлены  поделки и открытки ко дню пожилого человека (часть из них передана в центр социальной поддержки), без преувеличения вся школа приняла участие в праздновании Дня Победы 9классные часы, акция «Георгиевская лента», митинг на городской площади . 10 класс (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Гурчева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Т.Ю.) организовал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поздравотряд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ко Дню учителя, первоклассники (Клименко Н.С.) приняли участие во всероссийских конкурсах детского творчества 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8"/>
          <w:lang w:eastAsia="ar-SA"/>
        </w:rPr>
        <w:t xml:space="preserve">«Мы гордость Родины»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и оздоровительной  акции "Волна здоровья", к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лассные часы во 2 классе (Николаева Е.В.) имели  различную тематику: « Правила поведения в школе», «Путь к доброте», «День рождения Жирновского района», «60-летие полета 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Ю.А.Гагарина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космос», «Приятная наука вежливость»,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учащиеся 4- х (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Рыбенец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О.В., Олейник С.А.) классов традиционно приняли участие в районном конкурсе  «Красота Божьего мира», в региональном конкурсе презентаций «Ветер перемен», призовые места заняли видеоролики учащихся 3 (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Водолажская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О.И.) и 8 а (Красовская С.М.) классов в районном конкурсе новогодних поздравлений.  Классные руководители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8"/>
          <w:szCs w:val="28"/>
          <w:lang w:eastAsia="ar-SA"/>
        </w:rPr>
        <w:t xml:space="preserve"> 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Смирнова С.М.  Сидельникова А.В., Черных А.С. Большое внимание в своей работе уделяли воспитательным мероприятиям профилактической направленности: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классные часы, «Конституция. Знание законов», «Ты и закон»,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«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БезОпасный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интернет», «Курение, алкоголь – негативное влияние на здоровье человека», организовывались встречи с сотрудниками правоохранительных органов, просмотр фильма о вреде токсикомании и др. Учащиеся 9а (Беляевская А.В.) стали инициаторами  творческой акции « Зимнее окно»,  также  в течение учебного года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кл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руководителем велась страничка в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соц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сетях о деятельности класса, 11 класс (Иванова Ю.Н.) провёл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патриотическувю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акцию для малышей ко дню воссоединения Крыма с Россией. Также Беляевской А.В., и  Ивановой Ю.Н. были организованы душевные и творческие выпускные вечера для учащихся и родителей. В поддержку национальных традиций под руководством Васиной Л.В. семиклассники   приняли участие в районном празднике «Широкая масленица». Марочкина Е.А. со своими воспитанниками из 6 класса организовали посвящение в кадеты для пятиклассников. Подобные мероприятия несомненно дали повод ребятам  задуматься о милосердии, сострадании, уважении к старшему поколению и толерантности в общении со сверстниками, а также способствовали приобщению  молодого поколения к лучшим национальным традициям, творчеству, здоровому образу жизни,  духовным  и культурным ценностям нашей страны.</w:t>
      </w:r>
    </w:p>
    <w:p w14:paraId="72DF685D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8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Хочется также отметить  разнообразие форм работы и творческий подход, которые используют педагоги школы, что ещё раз говорит о их неравнодушии и высоком профессионализме. Но наши педагоги не останавливаются на достигнутом, они продолжают повышать собственную квалификацию. В рамках национальных проектов «Успех каждого ребёнка», «Социальная активность»  все учителя прошли курсы повышения квалификации «основы здорового питания», приняли участие во всероссийском тестировании « Профилактика вредных привычек», и др.</w:t>
      </w:r>
    </w:p>
    <w:p w14:paraId="7FB3B22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8"/>
          <w:szCs w:val="28"/>
          <w:lang w:eastAsia="ar-SA"/>
        </w:rPr>
      </w:pPr>
    </w:p>
    <w:p w14:paraId="2BC600BF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 xml:space="preserve">Модуль «Школьный урок» </w:t>
      </w:r>
    </w:p>
    <w:p w14:paraId="661767FE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Реализация школьными педагогами воспитательного потенциала урока предполагает следующее: </w:t>
      </w:r>
    </w:p>
    <w:p w14:paraId="2AFD557D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720" w:right="175" w:firstLine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установление доверительных отношений между учителем и его учениками,  активизации их познавательной деятельности; </w:t>
      </w:r>
    </w:p>
    <w:p w14:paraId="53C56A8F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720" w:right="175" w:firstLine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 принципы учебной дисциплины и самоорганизации; </w:t>
      </w:r>
    </w:p>
    <w:p w14:paraId="5795DB18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720" w:right="175" w:firstLine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 </w:t>
      </w:r>
    </w:p>
    <w:p w14:paraId="2B031E2F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720" w:right="175" w:firstLine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</w:p>
    <w:p w14:paraId="31A9AB38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720" w:right="175" w:firstLine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</w:t>
      </w: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551A5B62" w14:textId="77777777" w:rsidR="006038FA" w:rsidRPr="006038FA" w:rsidRDefault="006038FA" w:rsidP="00CE2339">
      <w:pPr>
        <w:numPr>
          <w:ilvl w:val="0"/>
          <w:numId w:val="20"/>
        </w:numPr>
        <w:tabs>
          <w:tab w:val="left" w:pos="851"/>
          <w:tab w:val="left" w:pos="1310"/>
        </w:tabs>
        <w:suppressAutoHyphens/>
        <w:spacing w:after="0" w:line="100" w:lineRule="atLeast"/>
        <w:ind w:left="0" w:right="175" w:firstLine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инициирование и поддержка исследовательской деятельности школьников в          рамках реализации ими индивидуальных и групповых исследовательских проектов, , навык публичного выступления перед аудиторией, аргументирования и отстаивания своей точки зрения. </w:t>
      </w:r>
    </w:p>
    <w:p w14:paraId="6F30A8D9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Педагогами нашей школы активно используется воспитательный потенциал урока : было проведено большое количество открытых мероприятий, дети и учителя поучаствовали в различных предметных конкурсах и олимпиадах.</w:t>
      </w:r>
    </w:p>
    <w:p w14:paraId="38CA7C67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 – Областная экологическая акция "Сделано с заботой", Всероссийский конкурс детского и юношеского творчества «Слава России»-- Клименко Н.С.</w:t>
      </w:r>
    </w:p>
    <w:p w14:paraId="4B1340BA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–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всероссийская онлайн олимпиада «Многовековая Югра» – Николаева Е.В.</w:t>
      </w:r>
    </w:p>
    <w:p w14:paraId="3CA6FA16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 региональный проект «Игра городки» --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Водолажская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О.И.</w:t>
      </w:r>
    </w:p>
    <w:p w14:paraId="6CD4E1A6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– 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конкурс «Всероссийское сочинение»-- 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Рыбенец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 О.В.</w:t>
      </w:r>
    </w:p>
    <w:p w14:paraId="3DE19E55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областной конкурс творческих работ «Яркие буквы»-- Олейник С.А.</w:t>
      </w:r>
    </w:p>
    <w:p w14:paraId="1383F4A1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районный мастер-класс «Салют Победа!»</w:t>
      </w:r>
    </w:p>
    <w:p w14:paraId="484C7E7C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региональный конкурс «Единство народов-богатство России», районный квест « Наш край-наша ответственность»-- Черных А.С.</w:t>
      </w:r>
    </w:p>
    <w:p w14:paraId="399D2527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 День здоровья, день борьбы с терроризмом-- Марочкина Е.А.</w:t>
      </w:r>
    </w:p>
    <w:p w14:paraId="5CA7154B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Всероссийская акция «Читаем Достоевского», участие детей  на платформе «Билет в будущее»-- Сидельникова А.В.</w:t>
      </w:r>
    </w:p>
    <w:p w14:paraId="10E8CD11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фестиваль исследовательских проектов  по астрономии « Непостижимый космос» --Красовская С.М.</w:t>
      </w:r>
    </w:p>
    <w:p w14:paraId="4E0FD174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– всероссийский конкурс «Сказки Абрамцевского дуба» Смирнова С.М.</w:t>
      </w:r>
    </w:p>
    <w:p w14:paraId="4FE32588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–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Международный открытый творческий конкурс   на иностранном и русском языках «Город мира» – Беляевская А.В.</w:t>
      </w:r>
    </w:p>
    <w:p w14:paraId="5823BCCE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– 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конкурс сочинений ко Дню рождения Некрасова  —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Гурчева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 xml:space="preserve"> Т.Ю.</w:t>
      </w:r>
    </w:p>
    <w:p w14:paraId="6E0F01FA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 xml:space="preserve">–  региональный конкурс сочинений на 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ин.языке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 xml:space="preserve"> – Иванова Ю.Н.</w:t>
      </w:r>
    </w:p>
    <w:p w14:paraId="50CBB72D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– районный конкурс видеороликов «ЗОЖ», веб. квест по технологии «Выбор за тобой»- Васина Л.В.</w:t>
      </w:r>
    </w:p>
    <w:p w14:paraId="323F0DCB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– уроки  мужества к Дню героев отечества, ко дню  снятия блокады Ленинграда-- Румянцева И.А.</w:t>
      </w:r>
    </w:p>
    <w:p w14:paraId="3800F36C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– региональный проект «Снежная геометрия», познавательный воркшоп для старшеклассников  «Вектор познания» – Крюкова И.А.</w:t>
      </w:r>
    </w:p>
    <w:p w14:paraId="17874570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 xml:space="preserve">Всё вышеперечисленное — лишь небольшая часть мероприятий , в которых  приняли участие наши ученики. Необходимо также отметить активную работу всех педагогов на платформах 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Учи.ру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 xml:space="preserve">, РЭШ и др., все больше педагогов используют их для формирования функциональной грамотности по своим предметам. </w:t>
      </w:r>
    </w:p>
    <w:p w14:paraId="3B7F8CF0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8"/>
          <w:lang w:eastAsia="ru-RU" w:bidi="ru-RU"/>
        </w:rPr>
        <w:t>Модуль «Курсы внеурочной деятельности и дополнительного образования»</w:t>
      </w:r>
    </w:p>
    <w:p w14:paraId="274EB652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8"/>
          <w:lang w:eastAsia="ru-RU" w:bidi="ru-RU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 w:bidi="ru-RU"/>
        </w:rPr>
        <w:t>Открытие на базе школы образовательного центра «Точка роста» дало ощутимый  стимул развитию школьного дополнительного образования. На ряду с уже  традиционными для ОО  внеурочными занятиями, функционирующими кружками и секциями  добавились программы дополнительного образования «Робототехника», «Озадаченная химия», « Юный исследователь».</w:t>
      </w:r>
    </w:p>
    <w:p w14:paraId="11B5272E" w14:textId="77777777" w:rsidR="006038FA" w:rsidRPr="006038FA" w:rsidRDefault="006038FA" w:rsidP="00CE2339">
      <w:pPr>
        <w:tabs>
          <w:tab w:val="left" w:pos="851"/>
          <w:tab w:val="left" w:pos="1310"/>
        </w:tabs>
        <w:suppressAutoHyphens/>
        <w:spacing w:after="0" w:line="100" w:lineRule="atLeast"/>
        <w:ind w:right="1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8"/>
          <w:lang w:eastAsia="ru-RU" w:bidi="ru-RU"/>
        </w:rPr>
        <w:t xml:space="preserve">Модуль « </w:t>
      </w: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ru-RU"/>
        </w:rPr>
        <w:t>Самоуправление»</w:t>
      </w:r>
    </w:p>
    <w:p w14:paraId="6DACDCCF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развития творческого потенциала и успешной социализации  учащихся в школе  работает детская организация «Школьная Галактика», в состав которой входят  учащиеся 5-11 классов  (67 % от общего числа).</w:t>
      </w:r>
    </w:p>
    <w:p w14:paraId="1B9FEDE2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Основными задачами ученического самоуправления являются: формирование навыков коллективной деятельности и бесконфликтного общения подростков; создание атмосферы творчества и взаимопонимания в процессе коллективной деятельности.                      </w:t>
      </w:r>
    </w:p>
    <w:p w14:paraId="6175B42B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 В течение года проведены традиционные мероприятия  «Посвящение в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галактята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» 5 класса, организованы поздравительные  агитбригады к 8 марта и 23 февраля , праздник последнего звонка, удачным было выступление  команды ДО на районном фестивале  «Радуга успеха», проявили себя ребята и на открытии «Школы первоклассника». Также наша школа вновь после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lastRenderedPageBreak/>
        <w:t xml:space="preserve">карантинного перерыва стала  площадкой для районного литературного конкурса «Живая классика». Активное участие приняли члены ДО в подготовке творческой части районного семинара, проводимого на базе школы, приняли участие в районной  интеллектуальной онлайн- викторине «Наука и фантазия». Традиционным стало рейтинговое состязание учащихся  5-11 классов «Класс года» результаты которого ежегодно оглашаются  на  линейке 1 сентября.   Активом ДО были  проведены: 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8"/>
          <w:lang w:eastAsia="ar-SA"/>
        </w:rPr>
        <w:t xml:space="preserve">волонтёрская акция  совместно с ДК «Открытка доброты» ко дню пожилого человека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, акция  «Обелиск». Особого внимания заслуживает новый общероссийский проект, начало которого положено  в прошедшем году -это «Большая олимпиада». Более 30 учащихся 8-10 классов приняли участие в проекте в категории «Творчество» (проявили свои  способности в фотографии, музыке,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литератуном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творчестве, танцах, театральном искусстве, рукоделии  (всего по 11 номинациям). В этом году будет осуществлён второй этап данного проекта « Технологии» , необходимо также активно  принять участие  и в этом учебном году.  Возглавляет ДО  Красовская С.М.</w:t>
      </w:r>
    </w:p>
    <w:p w14:paraId="7B8DB0E1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 xml:space="preserve"> Модуль «Профориентация»</w:t>
      </w:r>
    </w:p>
    <w:p w14:paraId="05C7B116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58E14A85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Как нельзя лучше такая деятельность (помимо классных часов, участия большинства старших классов в профориентационных  проектах «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Проектория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» и «Шоу профессий» ) заметна на примере специализированных классов. В ОО функционирует три подобных класса 1-МВД и 2-МЧС </w:t>
      </w:r>
    </w:p>
    <w:p w14:paraId="55F4ACA1" w14:textId="77777777" w:rsidR="006038FA" w:rsidRPr="006038FA" w:rsidRDefault="006038FA" w:rsidP="00CE2339">
      <w:pPr>
        <w:suppressAutoHyphens/>
        <w:spacing w:after="0"/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>- команда класса МЧС призеры областных соревнований «Школа выживания»(Марочкина Е.А.)</w:t>
      </w:r>
    </w:p>
    <w:p w14:paraId="268F6DF0" w14:textId="77777777" w:rsidR="006038FA" w:rsidRPr="006038FA" w:rsidRDefault="006038FA" w:rsidP="00CE2339">
      <w:pPr>
        <w:suppressAutoHyphens/>
        <w:spacing w:after="0"/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>- классы МЧС приняли участие в спортивно- творческом мероприятии ко дню МЧС на городском стадионе (вместе с наставниками) (Черных А.С.)</w:t>
      </w:r>
    </w:p>
    <w:p w14:paraId="677954AB" w14:textId="77777777" w:rsidR="006038FA" w:rsidRPr="006038FA" w:rsidRDefault="006038FA" w:rsidP="00CE2339">
      <w:pPr>
        <w:suppressAutoHyphens/>
        <w:spacing w:after="0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NSimSun" w:hAnsi="Times New Roman" w:cs="Times New Roman"/>
          <w:kern w:val="1"/>
          <w:sz w:val="24"/>
          <w:szCs w:val="24"/>
          <w:lang w:eastAsia="ar-SA"/>
        </w:rPr>
        <w:t>-класс МВД провёл акцию «Водитель, будь осторожен!» (совместно с наставниками), провели учения по разборке стрелкового оружия, занимались в тире отдела МВД , провели открытое патриотическое мероприятие с присутствием наставников «Путь Зои»   (Смирнова С.М.)</w:t>
      </w:r>
    </w:p>
    <w:p w14:paraId="34B22513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и многое другое...</w:t>
      </w:r>
    </w:p>
    <w:p w14:paraId="31451488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Результативность деятельности специализированных классов настолько впечатляет, что возможно стоит распространить данный опыт на другие классные коллективы.</w:t>
      </w:r>
    </w:p>
    <w:p w14:paraId="42317BF3" w14:textId="77777777" w:rsidR="006038FA" w:rsidRPr="006038FA" w:rsidRDefault="006038FA" w:rsidP="00CE2339">
      <w:pPr>
        <w:tabs>
          <w:tab w:val="left" w:pos="355"/>
        </w:tabs>
        <w:suppressAutoHyphens/>
        <w:spacing w:after="0" w:line="100" w:lineRule="atLeast"/>
        <w:ind w:left="-184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>Модуль «Работа с родителями».</w:t>
      </w:r>
    </w:p>
    <w:p w14:paraId="7F6CEB3F" w14:textId="77777777" w:rsidR="006038FA" w:rsidRPr="006038FA" w:rsidRDefault="006038FA" w:rsidP="00CE2339">
      <w:pPr>
        <w:suppressAutoHyphens/>
        <w:spacing w:after="0" w:line="100" w:lineRule="atLeast"/>
        <w:ind w:left="145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1089C527" w14:textId="77777777" w:rsidR="006038FA" w:rsidRPr="006038FA" w:rsidRDefault="006038FA" w:rsidP="00CE2339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1. управляющий совет, возглавляемый директором школы.  К сожалению за прошедший год не проведено ни одного заседания управляющего совета, необходимо в новом учебном году вновь активизировать данную работу и привлекать родительскую общественность и ученическое самоуправление к решению основных вопросов ОО. </w:t>
      </w:r>
    </w:p>
    <w:p w14:paraId="105D26FD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2. родительские собрания, возглавляемые активом родителей класса (родительским комитетом) и курируемые классными руководителями (работу всех классных руководителей с родительской общественностью можно оценить как удовлетворительную ( с помощью родителей решались вопросы по организации классных праздников, благоустройству кабинетов, обеспечению ученической дисциплины класса и многое другое.)  Классными руководителями были проведены родительские собрания по темам: «Значение домашнего задания в учебной деятельности школьника»,  « Культурные ценности семьи и их значение для ребенка»,  «Формирование навыков ЗОЖ в подростковом возрасте» и др.</w:t>
      </w:r>
    </w:p>
    <w:p w14:paraId="60AD65C4" w14:textId="77777777" w:rsidR="006038FA" w:rsidRPr="006038FA" w:rsidRDefault="006038FA" w:rsidP="00CE2339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3. совет профилактики , возглавляемый заместителем директора по ВР и включающий в себя психолога школы и педагогов- предметников. В прошедшем году на заседаниях совета профилактики рассматривалось более  20 случаев различных правонарушений учащихся ( порча имущества школы, вандализм, нарушение устава школы, вредные привычки, профилактика безнадзорности и др.) По состоянию на конец года на ВШУ состоит 5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учеников,на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учёте в КДН и ЗП 5 (трое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сняты,как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исправившиеся) , 7 учеников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lastRenderedPageBreak/>
        <w:t>входят в группу риска , 3 семьи состоят на учете в едином банке данных как неблагополучные., 1 учащийся опекаемый ,  38 семей -многодетные.</w:t>
      </w:r>
    </w:p>
    <w:p w14:paraId="7725F055" w14:textId="77777777" w:rsidR="006038FA" w:rsidRPr="006038FA" w:rsidRDefault="006038FA" w:rsidP="00CE2339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4. индивидуальная работа с родителями, проводимая администрацией школы , классными руководителями и учителями -предметниками.  Классные руководители по мере необходимости проводили  индивидуальные беседы  с учащимися, встречи и беседы  с приглашением заместителя директора по воспитательной работе или школьного психолога. В течение года было проведено более 15 индивидуальных бесед с учащимися, родителями, проводились посещения семей с целью установления условий жизни учащихся. В ходе таких встреч поднимались вопросы соблюдения детьми правил для учащихся, терпимого отношения к окружающим, манере общения со сверстниками и т. д. Особенно активно индивидуальная  работа с учащимися и родителями велась  классными руководителями Черных А.С., Сидельниковой А.В., Олейник С.А., Смирновой С.М. , Беляевской А.В..</w:t>
      </w:r>
    </w:p>
    <w:p w14:paraId="0581EECF" w14:textId="77777777" w:rsidR="006038FA" w:rsidRPr="006038FA" w:rsidRDefault="006038FA" w:rsidP="00CE2339">
      <w:pPr>
        <w:suppressAutoHyphens/>
        <w:spacing w:after="0" w:line="100" w:lineRule="atLeast"/>
        <w:ind w:left="720"/>
        <w:jc w:val="both"/>
        <w:rPr>
          <w:rFonts w:ascii="Calibri" w:eastAsia="SimSun" w:hAnsi="Calibri" w:cs="Tahoma"/>
          <w:kern w:val="1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Перед воспитательными структурами стоит целый ряд проблем и вопросов, которые необходимо решать: крайне низкий уровень духовно-нравственной культуры большого количества современных родителей, утрата семейной функции передачи детям значимых культурных и жизненных ценностей. Как следствие - необходимость массового просвещения родителей и педагогического сопровождения семьи в вопросах духовно-нравственного воспитания детей.</w:t>
      </w:r>
    </w:p>
    <w:p w14:paraId="64B32D79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Calibri" w:eastAsia="SimSun" w:hAnsi="Calibri" w:cs="Tahoma"/>
          <w:kern w:val="1"/>
          <w:lang w:eastAsia="ar-SA"/>
        </w:rPr>
      </w:pPr>
    </w:p>
    <w:p w14:paraId="48E4769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Модуль «Ключевые общешкольные дела</w:t>
      </w: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>.»</w:t>
      </w:r>
    </w:p>
    <w:p w14:paraId="7FA64D74" w14:textId="77777777" w:rsidR="006038FA" w:rsidRPr="006038FA" w:rsidRDefault="006038FA" w:rsidP="00CE2339">
      <w:pPr>
        <w:suppressAutoHyphens/>
        <w:spacing w:after="0" w:line="100" w:lineRule="atLeast"/>
        <w:ind w:left="132"/>
        <w:jc w:val="both"/>
        <w:rPr>
          <w:rFonts w:ascii="Times New Roman" w:eastAsia="№Е" w:hAnsi="Times New Roman" w:cs="Times New Roman"/>
          <w:kern w:val="1"/>
          <w:sz w:val="24"/>
          <w:lang w:eastAsia="ar-SA"/>
        </w:rPr>
      </w:pPr>
      <w:r w:rsidRPr="006038F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14:paraId="29F649BD" w14:textId="77777777" w:rsidR="006038FA" w:rsidRPr="006038FA" w:rsidRDefault="006038FA" w:rsidP="00CE233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suppressAutoHyphens/>
        <w:spacing w:after="0" w:line="100" w:lineRule="atLeast"/>
        <w:ind w:left="0" w:firstLine="0"/>
        <w:jc w:val="both"/>
        <w:rPr>
          <w:rFonts w:ascii="Times New Roman" w:eastAsia="№Е" w:hAnsi="Times New Roman" w:cs="Times New Roman"/>
          <w:kern w:val="1"/>
          <w:sz w:val="24"/>
          <w:lang w:eastAsia="ar-SA"/>
        </w:rPr>
      </w:pPr>
      <w:r w:rsidRPr="006038FA">
        <w:rPr>
          <w:rFonts w:ascii="Times New Roman" w:eastAsia="№Е" w:hAnsi="Times New Roman" w:cs="Times New Roman"/>
          <w:kern w:val="1"/>
          <w:sz w:val="24"/>
          <w:lang w:eastAsia="ar-SA"/>
        </w:rPr>
        <w:t xml:space="preserve">разновозрастные сборы – ( туристические слёты детей и педагогов, день здоровья) </w:t>
      </w:r>
    </w:p>
    <w:p w14:paraId="68778F08" w14:textId="77777777" w:rsidR="006038FA" w:rsidRPr="006038FA" w:rsidRDefault="006038FA" w:rsidP="00CE233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suppressAutoHyphens/>
        <w:spacing w:after="0" w:line="100" w:lineRule="atLeast"/>
        <w:ind w:left="0" w:firstLine="0"/>
        <w:jc w:val="both"/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№Е" w:hAnsi="Times New Roman" w:cs="Times New Roman"/>
          <w:kern w:val="1"/>
          <w:sz w:val="24"/>
          <w:lang w:eastAsia="ar-SA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(</w:t>
      </w:r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>день матери)</w:t>
      </w:r>
    </w:p>
    <w:p w14:paraId="4DB708A9" w14:textId="77777777" w:rsidR="006038FA" w:rsidRPr="006038FA" w:rsidRDefault="006038FA" w:rsidP="00CE2339">
      <w:pPr>
        <w:numPr>
          <w:ilvl w:val="0"/>
          <w:numId w:val="21"/>
        </w:numPr>
        <w:tabs>
          <w:tab w:val="left" w:pos="993"/>
          <w:tab w:val="left" w:pos="1310"/>
        </w:tabs>
        <w:suppressAutoHyphens/>
        <w:spacing w:after="0" w:line="100" w:lineRule="atLeast"/>
        <w:ind w:left="0" w:firstLine="0"/>
        <w:jc w:val="both"/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>торжественные р</w:t>
      </w:r>
      <w:r w:rsidRPr="006038FA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итуалы посвящения, связанные с переходом учащихся на </w:t>
      </w:r>
      <w:r w:rsidRPr="006038FA">
        <w:rPr>
          <w:rFonts w:ascii="Times New Roman" w:eastAsia="№Е" w:hAnsi="Times New Roman" w:cs="Times New Roman"/>
          <w:iCs/>
          <w:kern w:val="1"/>
          <w:sz w:val="24"/>
          <w:szCs w:val="24"/>
          <w:lang w:eastAsia="ar-SA"/>
        </w:rPr>
        <w:t>следующую</w:t>
      </w:r>
      <w:r w:rsidRPr="006038FA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ступень образования, символизирующие приобретение ими новых социальных статусов в школе и р</w:t>
      </w:r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 xml:space="preserve">азвивающие школьную идентичность детей (посвящение в старшеклассники, посвящение в </w:t>
      </w:r>
      <w:proofErr w:type="spellStart"/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>Галактята</w:t>
      </w:r>
      <w:proofErr w:type="spellEnd"/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>)</w:t>
      </w:r>
    </w:p>
    <w:p w14:paraId="01D424AC" w14:textId="77777777" w:rsidR="006038FA" w:rsidRPr="006038FA" w:rsidRDefault="006038FA" w:rsidP="00CE2339">
      <w:pPr>
        <w:numPr>
          <w:ilvl w:val="0"/>
          <w:numId w:val="21"/>
        </w:numPr>
        <w:tabs>
          <w:tab w:val="left" w:pos="993"/>
          <w:tab w:val="left" w:pos="1310"/>
        </w:tabs>
        <w:suppressAutoHyphens/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bCs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№Е" w:hAnsi="Times New Roman" w:cs="Times New Roman"/>
          <w:kern w:val="1"/>
          <w:sz w:val="24"/>
          <w:szCs w:val="24"/>
          <w:lang w:eastAsia="ar-SA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школы.(выпускные вечера, прощание с букварём)</w:t>
      </w:r>
    </w:p>
    <w:p w14:paraId="428F95D4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Calibri" w:hAnsi="Times New Roman" w:cs="Times New Roman"/>
          <w:bCs/>
          <w:color w:val="29261E"/>
          <w:kern w:val="1"/>
          <w:sz w:val="24"/>
          <w:szCs w:val="24"/>
          <w:lang w:eastAsia="ar-SA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  <w:r w:rsidRPr="006038FA">
        <w:rPr>
          <w:rFonts w:ascii="Times New Roman" w:eastAsia="Times New Roman" w:hAnsi="Times New Roman" w:cs="Times New Roman"/>
          <w:bCs/>
          <w:color w:val="29261E"/>
          <w:kern w:val="1"/>
          <w:sz w:val="24"/>
          <w:szCs w:val="24"/>
          <w:lang w:eastAsia="ar-SA"/>
        </w:rPr>
        <w:t>(линейки по итогам четверти, ежегодный проект «Класс года»)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</w:t>
      </w:r>
    </w:p>
    <w:p w14:paraId="1973BA7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Не все перечисленные дела удалось реализовать в полной мере, но с отменой карантинных мер необходимо активизировать работу в данном направлении.</w:t>
      </w:r>
    </w:p>
    <w:p w14:paraId="07C5268C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>Модуль «Детские общественные объединения»</w:t>
      </w:r>
    </w:p>
    <w:p w14:paraId="31648EFE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Полноценным детским объединением, активно функционирующим на базе нашей школы, является возглавляемый Толкачёвой С.В. военно-патриотический клуб «Победа».</w:t>
      </w:r>
    </w:p>
    <w:p w14:paraId="79CE80B5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28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Клуб функционирует уже много лет и имеет свои традиции. В прошедшем году члены клуба приняли участие в следующих мероприятиях: вахта памяти (Пост у вечного огня на День Победы), участие в районном мероприятии к 100-летию пионерской организации, выступление на торжественном митинге- встрече Поезда победы, шествие в Бессмертном полку, посвящение в Юнармейцы и др. Все члены клуба являются юнармейцами, которых на </w:t>
      </w:r>
      <w:proofErr w:type="spellStart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сегоднящний</w:t>
      </w:r>
      <w:proofErr w:type="spellEnd"/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день в школе насчитывается порядка 50 человек.   Ни одно торжественное мероприятие школы или района не обходится без воспитанников Светланы Валентиновны, которая будучи профессионалом своего дела зажигает в ребятах  огонь патриотизма. </w:t>
      </w:r>
    </w:p>
    <w:p w14:paraId="022CA92D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35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В работе школы многими учителями со своими учениками осуществляются разовые волонтёрские акции . В рамках программы  менторского взаимодействия на базе школы к концу 2022 года должен быть сформирован действующий волонтёрский отряд. Необходимо успешно завершить начатую работу и мы сможем говорить о двух детских общественных объединениях.</w:t>
      </w:r>
    </w:p>
    <w:p w14:paraId="0662DBEC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Модуль «Школьные СМИ»</w:t>
      </w:r>
    </w:p>
    <w:p w14:paraId="199BA589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39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Цель школьных медиа (совместно создаваемых обучающимися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14:paraId="032A371B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– </w:t>
      </w:r>
      <w:r w:rsidRPr="006038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создана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</w:t>
      </w:r>
    </w:p>
    <w:p w14:paraId="0590AFD6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Calibri" w:eastAsia="SimSun" w:hAnsi="Calibri" w:cs="Tahoma"/>
          <w:b/>
          <w:bCs/>
          <w:kern w:val="1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Модуль «Организация предметно - эстетической среды»</w:t>
      </w:r>
    </w:p>
    <w:p w14:paraId="1AB6563D" w14:textId="77777777" w:rsidR="006038FA" w:rsidRPr="006038FA" w:rsidRDefault="006038FA" w:rsidP="00CE2339">
      <w:pPr>
        <w:widowControl w:val="0"/>
        <w:tabs>
          <w:tab w:val="left" w:pos="1867"/>
        </w:tabs>
        <w:suppressAutoHyphens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6017186F" w14:textId="77777777" w:rsidR="006038FA" w:rsidRPr="006038FA" w:rsidRDefault="006038FA" w:rsidP="00CE2339">
      <w:pPr>
        <w:suppressAutoHyphens/>
        <w:spacing w:after="120"/>
        <w:ind w:left="-1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Окружающая ребенка предметно-эстетическая,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71114F0F" w14:textId="77777777" w:rsidR="006038FA" w:rsidRPr="006038FA" w:rsidRDefault="006038FA" w:rsidP="00CE2339">
      <w:pPr>
        <w:suppressAutoHyphens/>
        <w:spacing w:after="120"/>
        <w:ind w:left="53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4012F281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100" w:lineRule="atLeast"/>
        <w:ind w:left="27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– оформление интерьера школьных помещений ( произведено обновление стендов на первом этаже, выполнен ремонт и оснащение кабинетов , в том числе «точки роста» ) </w:t>
      </w:r>
    </w:p>
    <w:p w14:paraId="31EE02AD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размещение на стенах образовательной организации регулярно сменяемых экспозиций: творческих работ школьников (оформление тумбы к различным событиям и мероприятиям, оформление фотозон (к новому году, 8 марта)., в кабинетах начальной школы функционируют стенды для творческих работ учащихся, проведены общешкольные выставки рисунков ко дню матери, дню Победы и т.д.</w:t>
      </w:r>
    </w:p>
    <w:p w14:paraId="12E96916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озеленение пришкольной территории, разбивка клумб, аллей (высадили сад Победы)</w:t>
      </w:r>
    </w:p>
    <w:p w14:paraId="1F713A59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100" w:lineRule="atLeast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благоустройство классных кабинетов, осуществляемое классными руководителями вместе с обучающимися своих классов, (соблюдение чистоты , украшение классов к новому году, 1 сентября и т.д.)</w:t>
      </w:r>
    </w:p>
    <w:p w14:paraId="55D83B80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36F8F2A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 организация и проведение конкурсов творческих проектов по благоустройству различных участков пришкольной территории(приняли участие в проекте детского инициативного бюджетирования)</w:t>
      </w:r>
    </w:p>
    <w:p w14:paraId="49D42D27" w14:textId="77777777" w:rsidR="006038FA" w:rsidRPr="006038FA" w:rsidRDefault="006038FA" w:rsidP="00CE2339">
      <w:pPr>
        <w:widowControl w:val="0"/>
        <w:tabs>
          <w:tab w:val="left" w:pos="2134"/>
        </w:tabs>
        <w:suppressAutoHyphens/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правилах9 стенды по безопасности, правилам дорожного движения, профилактике вредных привычек)</w:t>
      </w:r>
    </w:p>
    <w:p w14:paraId="6BD50469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661728C7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  <w:t>Модуль «Безопасность жизнедеятельности»</w:t>
      </w:r>
    </w:p>
    <w:p w14:paraId="21844538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184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Взяв за основу своей деятельности тематику данного модуля , каждый учитель нашего коллектива организует свою деятельность по оздоровлению детей, по формированию у них ориентации на здоровый образ жизни. В течение всего года учителя физкультуры и классные руководители проводили тематические классные часы по данному направлению. Обучающиеся участвовали во всех спортивных соревнованиях школьного и муниципального уровня. В школе накоплен интересный опыт проведения различных массовых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физкультурно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– оздоровительных мероприятий с детьми и родителями. </w:t>
      </w:r>
    </w:p>
    <w:p w14:paraId="6A603089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184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Был проведён День здоровья, соревнования по туризму среди учителей в рамках спортивно-оздоровительного направления были проведены и традиционные мероприятия, в которых учащиеся нашей школы выступили очень достойно: 4 участников областной олимпиады по физкультуре, 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четырёхборье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, баскетбол , шахматы и многие другие.   Увеличилось количество ребят -обладателей золотых и 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серебрянных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 значков ГТО.  Ведут к спортивным вершинам наших замечательных спортсменов Марочкина Е.А. и Васина Л.В.  </w:t>
      </w:r>
    </w:p>
    <w:p w14:paraId="0732E4A5" w14:textId="182ABD7F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ind w:left="421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lastRenderedPageBreak/>
        <w:t xml:space="preserve">В прошедшем учебном году успешно были </w:t>
      </w:r>
      <w:r w:rsidR="003E1614"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проведены: 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 xml:space="preserve">месячник профилактики вредных привычек, месячник комплексной безопасности, конкурс дружин юных пожарных  ,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8"/>
          <w:lang w:eastAsia="ar-SA"/>
        </w:rPr>
        <w:t>игра «</w:t>
      </w:r>
      <w:proofErr w:type="spellStart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8"/>
          <w:lang w:eastAsia="ar-SA"/>
        </w:rPr>
        <w:t>Зарничка</w:t>
      </w:r>
      <w:proofErr w:type="spellEnd"/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8"/>
          <w:lang w:eastAsia="ar-SA"/>
        </w:rPr>
        <w:t xml:space="preserve">», районный конкурс видеороликов «ЗОЖ», районный конкурс «Безопасное колесо», проведены инструктажи, учебные эвакуации и др.  </w:t>
      </w: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Регулярно проводится работа по увеличению учащихся охваченных горячим питанием, учителя проводят физкульт-минутки, следят за чистотой кабинетов, соблюдают режим проветривания ,  уделялось большое внимание  внешнему виду учащихся с целью приведения его в соответствие с основными гигиеническими требованиями.</w:t>
      </w:r>
    </w:p>
    <w:p w14:paraId="467A3E7F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Данная работа позволяет сформировать потребности в здоровом образе жизни, осознать ценности собственного здоровья и ответственности за него, повысить  уровень психосоциальной адаптации детей, выработать  активную жизненную позицию, исключающую использование наркотиков и алкоголя в качестве средства ухода от жизненных проблем.</w:t>
      </w:r>
    </w:p>
    <w:p w14:paraId="5ABC5C96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  <w:t>Работу коллектива  по сохранению и укреплению здоровья учащихся можно оценить как планомерную, регулярную и высококвалифицированную.</w:t>
      </w:r>
    </w:p>
    <w:p w14:paraId="0738C727" w14:textId="77777777" w:rsidR="006038FA" w:rsidRPr="006038FA" w:rsidRDefault="006038FA" w:rsidP="00CE23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29261E"/>
          <w:kern w:val="1"/>
          <w:sz w:val="24"/>
          <w:szCs w:val="24"/>
          <w:lang w:eastAsia="ar-SA"/>
        </w:rPr>
      </w:pPr>
    </w:p>
    <w:p w14:paraId="283CE2C9" w14:textId="77777777" w:rsidR="006038FA" w:rsidRPr="006038FA" w:rsidRDefault="006038FA" w:rsidP="00CE2339">
      <w:pPr>
        <w:tabs>
          <w:tab w:val="left" w:pos="2134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29261E"/>
          <w:kern w:val="1"/>
          <w:sz w:val="24"/>
          <w:szCs w:val="24"/>
          <w:lang w:eastAsia="ar-SA"/>
        </w:rPr>
      </w:pPr>
    </w:p>
    <w:p w14:paraId="42D4F4AA" w14:textId="77777777" w:rsidR="006038FA" w:rsidRPr="006038FA" w:rsidRDefault="006038FA" w:rsidP="00CE2339">
      <w:p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Всё вышеизложенное лишний раз убеждает в  тонком вкусе, высоком профессионализме и неисчерпаемом творческом потенциале педагогов нашей школы. </w:t>
      </w:r>
    </w:p>
    <w:p w14:paraId="7EBAE7B5" w14:textId="77777777" w:rsidR="006038FA" w:rsidRPr="006038FA" w:rsidRDefault="006038FA" w:rsidP="00CE2339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Педагогический коллектив ставит на предстоящий 2022-2023 учебный год следующие задачи:</w:t>
      </w:r>
    </w:p>
    <w:p w14:paraId="635815AB" w14:textId="77777777" w:rsidR="006038FA" w:rsidRPr="006038FA" w:rsidRDefault="006038FA" w:rsidP="00CE2339">
      <w:pPr>
        <w:numPr>
          <w:ilvl w:val="0"/>
          <w:numId w:val="19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Организация единого воспитательного пространства, способствующего духовно-нравственному развитию личности ребенка, учитывая особенности психического и физического здоровья. </w:t>
      </w:r>
    </w:p>
    <w:p w14:paraId="45443855" w14:textId="77777777" w:rsidR="006038FA" w:rsidRPr="006038FA" w:rsidRDefault="006038FA" w:rsidP="00CE2339">
      <w:pPr>
        <w:numPr>
          <w:ilvl w:val="0"/>
          <w:numId w:val="19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Создание условий для участия семей учащихся в воспитательном процессе, развития родительских общественных объединений и повышения активности родительского сообщества. </w:t>
      </w:r>
    </w:p>
    <w:p w14:paraId="6531EE57" w14:textId="7C60907F" w:rsidR="006038FA" w:rsidRPr="006038FA" w:rsidRDefault="006038FA" w:rsidP="00CE2339">
      <w:pPr>
        <w:numPr>
          <w:ilvl w:val="0"/>
          <w:numId w:val="19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Формирование </w:t>
      </w:r>
      <w:r w:rsidR="003E1614"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чувства школьного</w:t>
      </w: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патриотизма через сохранение и создание новых традиций </w:t>
      </w:r>
      <w:r w:rsidR="003E1614"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школы.</w:t>
      </w:r>
    </w:p>
    <w:p w14:paraId="332EC1E4" w14:textId="77777777" w:rsidR="006038FA" w:rsidRPr="006038FA" w:rsidRDefault="006038FA" w:rsidP="00CE2339">
      <w:pPr>
        <w:numPr>
          <w:ilvl w:val="0"/>
          <w:numId w:val="19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14:paraId="23D1142F" w14:textId="7EC7250B" w:rsidR="006038FA" w:rsidRPr="006038FA" w:rsidRDefault="003E1614" w:rsidP="00CE2339">
      <w:pPr>
        <w:numPr>
          <w:ilvl w:val="0"/>
          <w:numId w:val="19"/>
        </w:numPr>
        <w:suppressAutoHyphens/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методического</w:t>
      </w:r>
      <w:r w:rsidR="006038FA" w:rsidRPr="006038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мастерства классных руководителей для эффективного решения вопросов воспитания, через организацию мастер-классов и обучающих семинаров, обмена опытом.</w:t>
      </w:r>
    </w:p>
    <w:p w14:paraId="12284101" w14:textId="77777777" w:rsidR="0093626C" w:rsidRPr="0002533E" w:rsidRDefault="002A799A" w:rsidP="00FA4054">
      <w:pPr>
        <w:pStyle w:val="a7"/>
        <w:numPr>
          <w:ilvl w:val="0"/>
          <w:numId w:val="14"/>
        </w:num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  <w:r w:rsidR="0093626C" w:rsidRPr="0002533E">
        <w:rPr>
          <w:rFonts w:ascii="Times New Roman" w:hAnsi="Times New Roman" w:cs="Times New Roman"/>
          <w:b/>
          <w:sz w:val="24"/>
          <w:szCs w:val="24"/>
        </w:rPr>
        <w:t>пед</w:t>
      </w:r>
      <w:r w:rsidRPr="0002533E">
        <w:rPr>
          <w:rFonts w:ascii="Times New Roman" w:hAnsi="Times New Roman" w:cs="Times New Roman"/>
          <w:b/>
          <w:sz w:val="24"/>
          <w:szCs w:val="24"/>
        </w:rPr>
        <w:t>агогических кадров</w:t>
      </w:r>
    </w:p>
    <w:p w14:paraId="09C8B7F4" w14:textId="77777777" w:rsidR="00F41FC4" w:rsidRPr="0002533E" w:rsidRDefault="001409DD" w:rsidP="0002533E">
      <w:pPr>
        <w:pStyle w:val="a7"/>
        <w:tabs>
          <w:tab w:val="left" w:pos="8647"/>
        </w:tabs>
        <w:ind w:right="-1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</w:t>
      </w:r>
      <w:r w:rsidR="00F41FC4" w:rsidRPr="0002533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14:paraId="7445C688" w14:textId="285179C8" w:rsidR="00F41FC4" w:rsidRPr="0002533E" w:rsidRDefault="00F41FC4" w:rsidP="00FA4054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и диагностики успешности </w:t>
      </w:r>
      <w:r w:rsidR="00024DD0" w:rsidRPr="0002533E">
        <w:rPr>
          <w:rFonts w:ascii="Times New Roman" w:hAnsi="Times New Roman" w:cs="Times New Roman"/>
          <w:sz w:val="24"/>
          <w:szCs w:val="24"/>
        </w:rPr>
        <w:t>образования, уровня профессиональной</w:t>
      </w:r>
      <w:r w:rsidRPr="0002533E">
        <w:rPr>
          <w:rFonts w:ascii="Times New Roman" w:hAnsi="Times New Roman" w:cs="Times New Roman"/>
          <w:sz w:val="24"/>
          <w:szCs w:val="24"/>
        </w:rPr>
        <w:t xml:space="preserve"> компетентности и методической подготовки педагога (</w:t>
      </w:r>
      <w:r w:rsidRPr="000253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533E">
        <w:rPr>
          <w:rFonts w:ascii="Times New Roman" w:hAnsi="Times New Roman" w:cs="Times New Roman"/>
          <w:sz w:val="24"/>
          <w:szCs w:val="24"/>
        </w:rPr>
        <w:t xml:space="preserve"> год работы)</w:t>
      </w:r>
    </w:p>
    <w:p w14:paraId="33DE46C5" w14:textId="77777777" w:rsidR="00F41FC4" w:rsidRPr="0002533E" w:rsidRDefault="00F41FC4" w:rsidP="00FA4054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33E"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14:paraId="714DB4AD" w14:textId="77777777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Формирование и развитие речевой среды как условие становления личности ученика                                (рук.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Н.Н.) – </w:t>
      </w:r>
      <w:r w:rsidRPr="0002533E">
        <w:rPr>
          <w:rFonts w:ascii="Times New Roman" w:hAnsi="Times New Roman" w:cs="Times New Roman"/>
          <w:b/>
          <w:i/>
          <w:sz w:val="24"/>
          <w:szCs w:val="24"/>
        </w:rPr>
        <w:t>в апреле 2022г. муниципальный семинар-практикум</w:t>
      </w:r>
    </w:p>
    <w:p w14:paraId="4D194B21" w14:textId="77777777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(рук. Красовская С.М.)</w:t>
      </w:r>
    </w:p>
    <w:p w14:paraId="5E641B9C" w14:textId="1D1C594A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FA4054" w:rsidRPr="0002533E">
        <w:rPr>
          <w:rFonts w:ascii="Times New Roman" w:hAnsi="Times New Roman" w:cs="Times New Roman"/>
          <w:sz w:val="24"/>
          <w:szCs w:val="24"/>
        </w:rPr>
        <w:t>класс МВД как</w:t>
      </w:r>
      <w:r w:rsidRPr="0002533E">
        <w:rPr>
          <w:rFonts w:ascii="Times New Roman" w:hAnsi="Times New Roman" w:cs="Times New Roman"/>
          <w:sz w:val="24"/>
          <w:szCs w:val="24"/>
        </w:rPr>
        <w:t xml:space="preserve"> начало становления будущих сотрудников                                  (8б, рук. Смирнова С.М.)</w:t>
      </w:r>
    </w:p>
    <w:p w14:paraId="41841BB8" w14:textId="6B7BF44B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Формирование системы гражданственности и патриотизма </w:t>
      </w:r>
      <w:r w:rsidR="00FA4054" w:rsidRPr="0002533E">
        <w:rPr>
          <w:rFonts w:ascii="Times New Roman" w:hAnsi="Times New Roman" w:cs="Times New Roman"/>
          <w:sz w:val="24"/>
          <w:szCs w:val="24"/>
        </w:rPr>
        <w:t>в воспитании</w:t>
      </w:r>
      <w:r w:rsidRPr="0002533E">
        <w:rPr>
          <w:rFonts w:ascii="Times New Roman" w:hAnsi="Times New Roman" w:cs="Times New Roman"/>
          <w:sz w:val="24"/>
          <w:szCs w:val="24"/>
        </w:rPr>
        <w:t xml:space="preserve"> школьников                            (рук. Толкачева С.В.)</w:t>
      </w:r>
    </w:p>
    <w:p w14:paraId="042838D7" w14:textId="312D14D6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bCs/>
          <w:iCs/>
          <w:sz w:val="24"/>
          <w:szCs w:val="24"/>
        </w:rPr>
        <w:t>Проектно-исследовательская деятельность как фактор развития личности обучающихся  (рук. Беляевская А.В.)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3F2A" w14:textId="77777777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Класс МЧС (6а, рук. Марочкина Е.А.)</w:t>
      </w:r>
    </w:p>
    <w:p w14:paraId="6198E46E" w14:textId="77777777" w:rsidR="00F41FC4" w:rsidRPr="0002533E" w:rsidRDefault="00F41FC4" w:rsidP="00FA4054">
      <w:pPr>
        <w:pStyle w:val="a7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Класс МЧС (5а, рук. Черных А.С.)                                                                                          </w:t>
      </w:r>
    </w:p>
    <w:p w14:paraId="3FCE2D41" w14:textId="77777777" w:rsidR="00F41FC4" w:rsidRPr="0002533E" w:rsidRDefault="001409DD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A837F8" w:rsidRPr="0002533E" w14:paraId="325985E0" w14:textId="77777777" w:rsidTr="00A737EC">
        <w:trPr>
          <w:trHeight w:val="64"/>
        </w:trPr>
        <w:tc>
          <w:tcPr>
            <w:tcW w:w="7196" w:type="dxa"/>
          </w:tcPr>
          <w:p w14:paraId="1EAB3291" w14:textId="77777777" w:rsidR="00A837F8" w:rsidRPr="0002533E" w:rsidRDefault="00A837F8" w:rsidP="00FA4054">
            <w:pPr>
              <w:spacing w:after="200"/>
              <w:ind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Аттестация </w:t>
            </w:r>
            <w:proofErr w:type="spellStart"/>
            <w:r w:rsidRPr="0002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педкадров</w:t>
            </w:r>
            <w:proofErr w:type="spellEnd"/>
          </w:p>
          <w:p w14:paraId="28BFAC4F" w14:textId="6B3F96BA" w:rsidR="00A837F8" w:rsidRPr="0002533E" w:rsidRDefault="00A837F8" w:rsidP="00FA4054">
            <w:pPr>
              <w:spacing w:after="20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Любчик Н.С.,  Красовская С.М., </w:t>
            </w: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О.И., Румянцева И.А., </w:t>
            </w: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Рыбенец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О.В., Толкачева С.В., </w:t>
            </w: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С.В, </w:t>
            </w: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С.М, Сидельникова А.В, Иванова Ю.Н.</w:t>
            </w:r>
          </w:p>
        </w:tc>
        <w:tc>
          <w:tcPr>
            <w:tcW w:w="2835" w:type="dxa"/>
          </w:tcPr>
          <w:p w14:paraId="5C421F0D" w14:textId="77777777" w:rsidR="00A837F8" w:rsidRPr="0002533E" w:rsidRDefault="00A837F8" w:rsidP="00FA4054">
            <w:pPr>
              <w:spacing w:after="200"/>
              <w:ind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Курсовая подготовка</w:t>
            </w:r>
          </w:p>
          <w:p w14:paraId="6FAE1315" w14:textId="01865FCD" w:rsidR="00A837F8" w:rsidRPr="0002533E" w:rsidRDefault="00A837F8" w:rsidP="00FA4054">
            <w:pPr>
              <w:spacing w:after="20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F2E9" w14:textId="77777777" w:rsidR="00A837F8" w:rsidRPr="0002533E" w:rsidRDefault="00A837F8" w:rsidP="00FA4054">
            <w:pPr>
              <w:spacing w:after="20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14:paraId="0EFF52C7" w14:textId="3BF1A185" w:rsidR="00462E74" w:rsidRPr="0002533E" w:rsidRDefault="00462E74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AD50924" w14:textId="00486FB1" w:rsidR="008E4F0C" w:rsidRPr="0002533E" w:rsidRDefault="00462E74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2021 года состоялось </w:t>
      </w:r>
      <w:r w:rsidRPr="0002533E">
        <w:rPr>
          <w:rFonts w:ascii="Times New Roman" w:hAnsi="Times New Roman" w:cs="Times New Roman"/>
          <w:sz w:val="24"/>
          <w:szCs w:val="24"/>
        </w:rPr>
        <w:t xml:space="preserve">торжественное открытие образовательного центра </w:t>
      </w:r>
      <w:r w:rsidR="008D63ED" w:rsidRPr="0002533E">
        <w:rPr>
          <w:rFonts w:ascii="Times New Roman" w:hAnsi="Times New Roman" w:cs="Times New Roman"/>
          <w:sz w:val="24"/>
          <w:szCs w:val="24"/>
        </w:rPr>
        <w:t>естественно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-научной и технологической направленности </w:t>
      </w:r>
      <w:r w:rsidRPr="0002533E">
        <w:rPr>
          <w:rFonts w:ascii="Times New Roman" w:hAnsi="Times New Roman" w:cs="Times New Roman"/>
          <w:sz w:val="24"/>
          <w:szCs w:val="24"/>
        </w:rPr>
        <w:t xml:space="preserve">«Точка роста». </w:t>
      </w:r>
      <w:r w:rsidR="004040A6" w:rsidRPr="0002533E">
        <w:rPr>
          <w:rFonts w:ascii="Times New Roman" w:hAnsi="Times New Roman" w:cs="Times New Roman"/>
          <w:sz w:val="24"/>
          <w:szCs w:val="24"/>
        </w:rPr>
        <w:t>Тема – Уро</w:t>
      </w:r>
      <w:r w:rsidR="00A05639" w:rsidRPr="0002533E">
        <w:rPr>
          <w:rFonts w:ascii="Times New Roman" w:hAnsi="Times New Roman" w:cs="Times New Roman"/>
          <w:sz w:val="24"/>
          <w:szCs w:val="24"/>
        </w:rPr>
        <w:t>к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 науки и технологии. </w:t>
      </w:r>
      <w:r w:rsidR="008E4F0C" w:rsidRPr="0002533E">
        <w:rPr>
          <w:rFonts w:ascii="Times New Roman" w:hAnsi="Times New Roman" w:cs="Times New Roman"/>
          <w:sz w:val="24"/>
          <w:szCs w:val="24"/>
        </w:rPr>
        <w:t>Составили план работы, з</w:t>
      </w:r>
      <w:r w:rsidRPr="0002533E">
        <w:rPr>
          <w:rFonts w:ascii="Times New Roman" w:hAnsi="Times New Roman" w:cs="Times New Roman"/>
          <w:sz w:val="24"/>
          <w:szCs w:val="24"/>
        </w:rPr>
        <w:t xml:space="preserve">авели страничку на сайте. </w:t>
      </w:r>
      <w:r w:rsidR="004040A6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E4F0C" w:rsidRPr="0002533E">
        <w:rPr>
          <w:rFonts w:ascii="Times New Roman" w:hAnsi="Times New Roman" w:cs="Times New Roman"/>
          <w:sz w:val="24"/>
          <w:szCs w:val="24"/>
        </w:rPr>
        <w:t>Прошли обучение учителя-предметники по цифровым лабораториям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Любчик (география), Красовская (физика), Черных (химия, биология)</w:t>
      </w:r>
      <w:r w:rsidR="008E4F0C" w:rsidRPr="0002533E">
        <w:rPr>
          <w:rFonts w:ascii="Times New Roman" w:hAnsi="Times New Roman" w:cs="Times New Roman"/>
          <w:sz w:val="24"/>
          <w:szCs w:val="24"/>
        </w:rPr>
        <w:t>,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не пошла Крюкова И.А. по информатике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FD3CC5" w:rsidRPr="0002533E">
        <w:rPr>
          <w:rFonts w:ascii="Times New Roman" w:hAnsi="Times New Roman" w:cs="Times New Roman"/>
          <w:sz w:val="24"/>
          <w:szCs w:val="24"/>
        </w:rPr>
        <w:t>В декабре 2021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 было обучение руководителей (Беляевская А.В.). </w:t>
      </w:r>
      <w:r w:rsidR="008D63ED" w:rsidRPr="0002533E">
        <w:rPr>
          <w:rFonts w:ascii="Times New Roman" w:hAnsi="Times New Roman" w:cs="Times New Roman"/>
          <w:sz w:val="24"/>
          <w:szCs w:val="24"/>
        </w:rPr>
        <w:t xml:space="preserve">Участвовали во 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</w:t>
      </w:r>
      <w:r w:rsidR="008D63ED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сийском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«Флагманы образования»</w:t>
      </w:r>
      <w:r w:rsidR="008D63ED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: он состоял из 3 этапов: о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бщекультурный тест, управленческий тест и </w:t>
      </w:r>
      <w:r w:rsidR="008D63ED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психологический.</w:t>
      </w:r>
    </w:p>
    <w:p w14:paraId="1783C6C1" w14:textId="55514E5F" w:rsidR="00462E74" w:rsidRPr="0002533E" w:rsidRDefault="004040A6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П</w:t>
      </w:r>
      <w:r w:rsidR="008E4F0C" w:rsidRPr="0002533E">
        <w:rPr>
          <w:rFonts w:ascii="Times New Roman" w:hAnsi="Times New Roman" w:cs="Times New Roman"/>
          <w:sz w:val="24"/>
          <w:szCs w:val="24"/>
        </w:rPr>
        <w:t>озже п</w:t>
      </w:r>
      <w:r w:rsidRPr="0002533E">
        <w:rPr>
          <w:rFonts w:ascii="Times New Roman" w:hAnsi="Times New Roman" w:cs="Times New Roman"/>
          <w:sz w:val="24"/>
          <w:szCs w:val="24"/>
        </w:rPr>
        <w:t>олучили оборудование: образовательные конструкторы по информатике и физике</w:t>
      </w:r>
      <w:r w:rsidR="008E4F0C" w:rsidRPr="0002533E">
        <w:rPr>
          <w:rFonts w:ascii="Times New Roman" w:hAnsi="Times New Roman" w:cs="Times New Roman"/>
          <w:sz w:val="24"/>
          <w:szCs w:val="24"/>
        </w:rPr>
        <w:t>.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Участвовали в вебинарах, семинарах. Провели районный семинар «Повышение качества образования в школах с низкими образовательными результатами». </w:t>
      </w:r>
    </w:p>
    <w:p w14:paraId="21C57CEA" w14:textId="6A455800" w:rsidR="00462E74" w:rsidRPr="0002533E" w:rsidRDefault="00024DD0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Руководителями районных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МО </w:t>
      </w:r>
      <w:r w:rsidR="008E4F0C" w:rsidRPr="0002533E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F00B90" w:rsidRPr="0002533E">
        <w:rPr>
          <w:rFonts w:ascii="Times New Roman" w:hAnsi="Times New Roman" w:cs="Times New Roman"/>
          <w:sz w:val="24"/>
          <w:szCs w:val="24"/>
        </w:rPr>
        <w:t>Беляевская</w:t>
      </w:r>
      <w:r w:rsidR="00A05639" w:rsidRPr="0002533E">
        <w:rPr>
          <w:rFonts w:ascii="Times New Roman" w:hAnsi="Times New Roman" w:cs="Times New Roman"/>
          <w:sz w:val="24"/>
          <w:szCs w:val="24"/>
        </w:rPr>
        <w:t xml:space="preserve"> А.В.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и Марочкина</w:t>
      </w:r>
      <w:r w:rsidR="00A05639" w:rsidRPr="0002533E">
        <w:rPr>
          <w:rFonts w:ascii="Times New Roman" w:hAnsi="Times New Roman" w:cs="Times New Roman"/>
          <w:sz w:val="24"/>
          <w:szCs w:val="24"/>
        </w:rPr>
        <w:t xml:space="preserve"> Е.А.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, они же входили в состав </w:t>
      </w:r>
      <w:r w:rsidR="00A05639" w:rsidRPr="0002533E">
        <w:rPr>
          <w:rFonts w:ascii="Times New Roman" w:hAnsi="Times New Roman" w:cs="Times New Roman"/>
          <w:sz w:val="24"/>
          <w:szCs w:val="24"/>
        </w:rPr>
        <w:t xml:space="preserve">районного </w:t>
      </w:r>
      <w:proofErr w:type="spellStart"/>
      <w:r w:rsidR="00F00B90" w:rsidRPr="0002533E">
        <w:rPr>
          <w:rFonts w:ascii="Times New Roman" w:hAnsi="Times New Roman" w:cs="Times New Roman"/>
          <w:sz w:val="24"/>
          <w:szCs w:val="24"/>
        </w:rPr>
        <w:t>метод.совета</w:t>
      </w:r>
      <w:proofErr w:type="spellEnd"/>
      <w:r w:rsidR="00A05639" w:rsidRPr="0002533E">
        <w:rPr>
          <w:rFonts w:ascii="Times New Roman" w:hAnsi="Times New Roman" w:cs="Times New Roman"/>
          <w:sz w:val="24"/>
          <w:szCs w:val="24"/>
        </w:rPr>
        <w:t>.</w:t>
      </w:r>
    </w:p>
    <w:p w14:paraId="3A6C58D4" w14:textId="70AAFCFD" w:rsidR="00462E74" w:rsidRPr="0002533E" w:rsidRDefault="00462E74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3E">
        <w:rPr>
          <w:rFonts w:ascii="Times New Roman" w:hAnsi="Times New Roman" w:cs="Times New Roman"/>
          <w:sz w:val="24"/>
          <w:szCs w:val="24"/>
        </w:rPr>
        <w:t>Работа по программе ШНОР. 3 школы в Жирновском районе оказались с необъективными результатами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3CC5" w:rsidRPr="0002533E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="00FD3CC5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024DD0" w:rsidRPr="0002533E">
        <w:rPr>
          <w:rFonts w:ascii="Times New Roman" w:hAnsi="Times New Roman" w:cs="Times New Roman"/>
          <w:sz w:val="24"/>
          <w:szCs w:val="24"/>
        </w:rPr>
        <w:t>СШ, Медведицкая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СШ и мы.</w:t>
      </w:r>
      <w:r w:rsidRPr="0002533E">
        <w:rPr>
          <w:rFonts w:ascii="Times New Roman" w:hAnsi="Times New Roman" w:cs="Times New Roman"/>
          <w:sz w:val="24"/>
          <w:szCs w:val="24"/>
        </w:rPr>
        <w:t xml:space="preserve"> Писали объяснительную в РОНО, проходили </w:t>
      </w:r>
      <w:r w:rsidR="00FD3CC5" w:rsidRPr="0002533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A14D6F" w:rsidRPr="0002533E">
        <w:rPr>
          <w:rFonts w:ascii="Times New Roman" w:hAnsi="Times New Roman" w:cs="Times New Roman"/>
          <w:sz w:val="24"/>
          <w:szCs w:val="24"/>
        </w:rPr>
        <w:t xml:space="preserve"> (Любчик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Н.С. дистанционно и очно</w:t>
      </w:r>
      <w:r w:rsidR="00A14D6F" w:rsidRPr="0002533E">
        <w:rPr>
          <w:rFonts w:ascii="Times New Roman" w:hAnsi="Times New Roman" w:cs="Times New Roman"/>
          <w:sz w:val="24"/>
          <w:szCs w:val="24"/>
        </w:rPr>
        <w:t xml:space="preserve"> в Волгограде, Красовская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С.М.</w:t>
      </w:r>
      <w:r w:rsidR="00A14D6F" w:rsidRPr="0002533E">
        <w:rPr>
          <w:rFonts w:ascii="Times New Roman" w:hAnsi="Times New Roman" w:cs="Times New Roman"/>
          <w:sz w:val="24"/>
          <w:szCs w:val="24"/>
        </w:rPr>
        <w:t xml:space="preserve"> дистанционно)</w:t>
      </w:r>
      <w:r w:rsidRPr="0002533E">
        <w:rPr>
          <w:rFonts w:ascii="Times New Roman" w:hAnsi="Times New Roman" w:cs="Times New Roman"/>
          <w:sz w:val="24"/>
          <w:szCs w:val="24"/>
        </w:rPr>
        <w:t xml:space="preserve">, составляли концепцию и программу развития.  </w:t>
      </w:r>
      <w:r w:rsidR="00FD3CC5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Строили работу в соответствии с рисковым профилем. </w:t>
      </w:r>
      <w:r w:rsidR="00FD3CC5" w:rsidRPr="0002533E">
        <w:rPr>
          <w:rFonts w:ascii="Times New Roman" w:hAnsi="Times New Roman" w:cs="Times New Roman"/>
          <w:sz w:val="24"/>
          <w:szCs w:val="24"/>
        </w:rPr>
        <w:t>Четыре</w:t>
      </w:r>
      <w:r w:rsidRPr="0002533E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FD3CC5" w:rsidRPr="0002533E">
        <w:rPr>
          <w:rFonts w:ascii="Times New Roman" w:hAnsi="Times New Roman" w:cs="Times New Roman"/>
          <w:sz w:val="24"/>
          <w:szCs w:val="24"/>
        </w:rPr>
        <w:t>-предметника</w:t>
      </w:r>
      <w:r w:rsidRPr="0002533E">
        <w:rPr>
          <w:rFonts w:ascii="Times New Roman" w:hAnsi="Times New Roman" w:cs="Times New Roman"/>
          <w:sz w:val="24"/>
          <w:szCs w:val="24"/>
        </w:rPr>
        <w:t xml:space="preserve"> проходили диагностику проф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ессиональных </w:t>
      </w:r>
      <w:r w:rsidRPr="0002533E">
        <w:rPr>
          <w:rFonts w:ascii="Times New Roman" w:hAnsi="Times New Roman" w:cs="Times New Roman"/>
          <w:sz w:val="24"/>
          <w:szCs w:val="24"/>
        </w:rPr>
        <w:t>компетенций и повышали свою квалификацию</w:t>
      </w:r>
      <w:r w:rsidR="00FD3CC5" w:rsidRPr="0002533E">
        <w:rPr>
          <w:rFonts w:ascii="Times New Roman" w:hAnsi="Times New Roman" w:cs="Times New Roman"/>
          <w:sz w:val="24"/>
          <w:szCs w:val="24"/>
        </w:rPr>
        <w:t xml:space="preserve"> по индивидуальному плану:</w:t>
      </w:r>
      <w:r w:rsidR="00450D97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3CC5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>Гурчева</w:t>
      </w:r>
      <w:proofErr w:type="spellEnd"/>
      <w:r w:rsidR="00FD3CC5" w:rsidRPr="0002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Т.Ю., Крюкова И.А., Красовская С.М., Сидельникова А.В. Диагностика показала высокий уровень компетенций у Крюковой И.А., у остальных средний. </w:t>
      </w:r>
    </w:p>
    <w:p w14:paraId="4C2D29E8" w14:textId="29DB848A" w:rsidR="007A17A8" w:rsidRPr="0002533E" w:rsidRDefault="007A17A8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Велась работа по развитию ф</w:t>
      </w:r>
      <w:r w:rsidR="001D1B7F" w:rsidRPr="0002533E">
        <w:rPr>
          <w:rFonts w:ascii="Times New Roman" w:hAnsi="Times New Roman" w:cs="Times New Roman"/>
          <w:sz w:val="24"/>
          <w:szCs w:val="24"/>
        </w:rPr>
        <w:t>ункциональн</w:t>
      </w:r>
      <w:r w:rsidRPr="0002533E">
        <w:rPr>
          <w:rFonts w:ascii="Times New Roman" w:hAnsi="Times New Roman" w:cs="Times New Roman"/>
          <w:sz w:val="24"/>
          <w:szCs w:val="24"/>
        </w:rPr>
        <w:t>ой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Pr="0002533E">
        <w:rPr>
          <w:rFonts w:ascii="Times New Roman" w:hAnsi="Times New Roman" w:cs="Times New Roman"/>
          <w:sz w:val="24"/>
          <w:szCs w:val="24"/>
        </w:rPr>
        <w:t xml:space="preserve">и. Завели раздел на сайте, ежемесячно отчитывались по естественно-научной, математической и читательской грамотности. Благодарность Ивановой Ю.Н., она была очень активна в этом направлении. </w:t>
      </w:r>
    </w:p>
    <w:p w14:paraId="2D528D3E" w14:textId="3956F981" w:rsidR="00B22EDA" w:rsidRPr="0002533E" w:rsidRDefault="00295F33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Награждение</w:t>
      </w:r>
      <w:r w:rsidR="007A17A8" w:rsidRPr="0002533E">
        <w:rPr>
          <w:rFonts w:ascii="Times New Roman" w:hAnsi="Times New Roman" w:cs="Times New Roman"/>
          <w:sz w:val="24"/>
          <w:szCs w:val="24"/>
        </w:rPr>
        <w:t xml:space="preserve"> в отчетный период</w:t>
      </w:r>
      <w:r w:rsidR="0049095C" w:rsidRPr="0002533E">
        <w:rPr>
          <w:rFonts w:ascii="Times New Roman" w:hAnsi="Times New Roman" w:cs="Times New Roman"/>
          <w:sz w:val="24"/>
          <w:szCs w:val="24"/>
        </w:rPr>
        <w:t>: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1D1B7F" w:rsidRPr="0002533E">
        <w:rPr>
          <w:rFonts w:ascii="Times New Roman" w:hAnsi="Times New Roman" w:cs="Times New Roman"/>
          <w:sz w:val="24"/>
          <w:szCs w:val="24"/>
        </w:rPr>
        <w:t>Красов</w:t>
      </w:r>
      <w:r w:rsidR="00501D22" w:rsidRPr="0002533E">
        <w:rPr>
          <w:rFonts w:ascii="Times New Roman" w:hAnsi="Times New Roman" w:cs="Times New Roman"/>
          <w:sz w:val="24"/>
          <w:szCs w:val="24"/>
        </w:rPr>
        <w:t>с</w:t>
      </w:r>
      <w:r w:rsidR="001D1B7F" w:rsidRPr="0002533E">
        <w:rPr>
          <w:rFonts w:ascii="Times New Roman" w:hAnsi="Times New Roman" w:cs="Times New Roman"/>
          <w:sz w:val="24"/>
          <w:szCs w:val="24"/>
        </w:rPr>
        <w:t>кая</w:t>
      </w:r>
      <w:r w:rsidR="007A17A8" w:rsidRPr="0002533E">
        <w:rPr>
          <w:rFonts w:ascii="Times New Roman" w:hAnsi="Times New Roman" w:cs="Times New Roman"/>
          <w:sz w:val="24"/>
          <w:szCs w:val="24"/>
        </w:rPr>
        <w:t xml:space="preserve"> С.М. - </w:t>
      </w:r>
      <w:r w:rsidR="001D1B7F" w:rsidRPr="0002533E">
        <w:rPr>
          <w:rFonts w:ascii="Times New Roman" w:hAnsi="Times New Roman" w:cs="Times New Roman"/>
          <w:sz w:val="24"/>
          <w:szCs w:val="24"/>
        </w:rPr>
        <w:t>областной комитет образования, Любчик</w:t>
      </w:r>
      <w:r w:rsidR="007A17A8" w:rsidRPr="0002533E">
        <w:rPr>
          <w:rFonts w:ascii="Times New Roman" w:hAnsi="Times New Roman" w:cs="Times New Roman"/>
          <w:sz w:val="24"/>
          <w:szCs w:val="24"/>
        </w:rPr>
        <w:t xml:space="preserve"> Н.С. – </w:t>
      </w:r>
      <w:r w:rsidR="001D1B7F" w:rsidRPr="0002533E">
        <w:rPr>
          <w:rFonts w:ascii="Times New Roman" w:hAnsi="Times New Roman" w:cs="Times New Roman"/>
          <w:sz w:val="24"/>
          <w:szCs w:val="24"/>
        </w:rPr>
        <w:t>Глава</w:t>
      </w:r>
      <w:r w:rsidR="007A17A8" w:rsidRPr="0002533E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</w:t>
      </w:r>
      <w:r w:rsidR="00024DD0" w:rsidRPr="0002533E">
        <w:rPr>
          <w:rFonts w:ascii="Times New Roman" w:hAnsi="Times New Roman" w:cs="Times New Roman"/>
          <w:sz w:val="24"/>
          <w:szCs w:val="24"/>
        </w:rPr>
        <w:t>района и</w:t>
      </w:r>
      <w:r w:rsidR="001D1B7F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024DD0" w:rsidRPr="0002533E">
        <w:rPr>
          <w:rFonts w:ascii="Times New Roman" w:hAnsi="Times New Roman" w:cs="Times New Roman"/>
          <w:sz w:val="24"/>
          <w:szCs w:val="24"/>
        </w:rPr>
        <w:t>Черных -</w:t>
      </w:r>
      <w:r w:rsidR="007A17A8" w:rsidRPr="0002533E">
        <w:rPr>
          <w:rFonts w:ascii="Times New Roman" w:hAnsi="Times New Roman" w:cs="Times New Roman"/>
          <w:sz w:val="24"/>
          <w:szCs w:val="24"/>
        </w:rPr>
        <w:t xml:space="preserve"> отдел по образованию</w:t>
      </w:r>
      <w:r w:rsidR="001D1B7F" w:rsidRPr="0002533E">
        <w:rPr>
          <w:rFonts w:ascii="Times New Roman" w:hAnsi="Times New Roman" w:cs="Times New Roman"/>
          <w:sz w:val="24"/>
          <w:szCs w:val="24"/>
        </w:rPr>
        <w:t>. О</w:t>
      </w:r>
      <w:r w:rsidR="00343E85" w:rsidRPr="0002533E">
        <w:rPr>
          <w:rFonts w:ascii="Times New Roman" w:hAnsi="Times New Roman" w:cs="Times New Roman"/>
          <w:sz w:val="24"/>
          <w:szCs w:val="24"/>
        </w:rPr>
        <w:t>тправили документы на Олейник С.А. (Почет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ная грамота Минпроса). </w:t>
      </w:r>
      <w:r w:rsidR="00E316C3" w:rsidRPr="0002533E">
        <w:rPr>
          <w:rFonts w:ascii="Times New Roman" w:hAnsi="Times New Roman" w:cs="Times New Roman"/>
          <w:sz w:val="24"/>
          <w:szCs w:val="24"/>
        </w:rPr>
        <w:t>Клименко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Н.С.</w:t>
      </w:r>
      <w:r w:rsidR="00E316C3" w:rsidRPr="0002533E">
        <w:rPr>
          <w:rFonts w:ascii="Times New Roman" w:hAnsi="Times New Roman" w:cs="Times New Roman"/>
          <w:sz w:val="24"/>
          <w:szCs w:val="24"/>
        </w:rPr>
        <w:t xml:space="preserve"> – </w:t>
      </w:r>
      <w:r w:rsidR="00194E09" w:rsidRPr="0002533E">
        <w:rPr>
          <w:rFonts w:ascii="Times New Roman" w:hAnsi="Times New Roman" w:cs="Times New Roman"/>
          <w:sz w:val="24"/>
          <w:szCs w:val="24"/>
        </w:rPr>
        <w:t>победитель</w:t>
      </w:r>
      <w:r w:rsidR="00E316C3" w:rsidRPr="0002533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2601712"/>
      <w:r w:rsidR="00E316C3" w:rsidRPr="0002533E">
        <w:rPr>
          <w:rFonts w:ascii="Times New Roman" w:hAnsi="Times New Roman" w:cs="Times New Roman"/>
          <w:sz w:val="24"/>
          <w:szCs w:val="24"/>
        </w:rPr>
        <w:t xml:space="preserve">конкурса на присуждение премий лучшим учителям за достижения в </w:t>
      </w:r>
      <w:proofErr w:type="spellStart"/>
      <w:r w:rsidR="00E316C3" w:rsidRPr="0002533E">
        <w:rPr>
          <w:rFonts w:ascii="Times New Roman" w:hAnsi="Times New Roman" w:cs="Times New Roman"/>
          <w:sz w:val="24"/>
          <w:szCs w:val="24"/>
        </w:rPr>
        <w:t>пед.деятельности</w:t>
      </w:r>
      <w:proofErr w:type="spellEnd"/>
      <w:r w:rsidR="00E316C3" w:rsidRPr="0002533E">
        <w:rPr>
          <w:rFonts w:ascii="Times New Roman" w:hAnsi="Times New Roman" w:cs="Times New Roman"/>
          <w:sz w:val="24"/>
          <w:szCs w:val="24"/>
        </w:rPr>
        <w:t xml:space="preserve"> Волгоградской области в 202</w:t>
      </w:r>
      <w:r w:rsidR="00A05639" w:rsidRPr="0002533E">
        <w:rPr>
          <w:rFonts w:ascii="Times New Roman" w:hAnsi="Times New Roman" w:cs="Times New Roman"/>
          <w:sz w:val="24"/>
          <w:szCs w:val="24"/>
        </w:rPr>
        <w:t>2</w:t>
      </w:r>
      <w:r w:rsidR="00E316C3" w:rsidRPr="0002533E">
        <w:rPr>
          <w:rFonts w:ascii="Times New Roman" w:hAnsi="Times New Roman" w:cs="Times New Roman"/>
          <w:sz w:val="24"/>
          <w:szCs w:val="24"/>
        </w:rPr>
        <w:t xml:space="preserve"> году  </w:t>
      </w:r>
      <w:bookmarkEnd w:id="1"/>
      <w:r w:rsidR="00E316C3" w:rsidRPr="0002533E">
        <w:rPr>
          <w:rFonts w:ascii="Times New Roman" w:hAnsi="Times New Roman" w:cs="Times New Roman"/>
          <w:sz w:val="24"/>
          <w:szCs w:val="24"/>
        </w:rPr>
        <w:t>(премия</w:t>
      </w:r>
      <w:r w:rsidR="00CE233B" w:rsidRPr="0002533E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B22EDA" w:rsidRPr="0002533E">
        <w:rPr>
          <w:rFonts w:ascii="Times New Roman" w:hAnsi="Times New Roman" w:cs="Times New Roman"/>
          <w:sz w:val="24"/>
          <w:szCs w:val="24"/>
        </w:rPr>
        <w:t>та</w:t>
      </w:r>
      <w:r w:rsidR="00E316C3" w:rsidRPr="0002533E">
        <w:rPr>
          <w:rFonts w:ascii="Times New Roman" w:hAnsi="Times New Roman" w:cs="Times New Roman"/>
          <w:sz w:val="24"/>
          <w:szCs w:val="24"/>
        </w:rPr>
        <w:t>)</w:t>
      </w:r>
      <w:r w:rsidR="0049095C" w:rsidRPr="0002533E">
        <w:rPr>
          <w:rFonts w:ascii="Times New Roman" w:hAnsi="Times New Roman" w:cs="Times New Roman"/>
          <w:sz w:val="24"/>
          <w:szCs w:val="24"/>
        </w:rPr>
        <w:t>.</w:t>
      </w:r>
    </w:p>
    <w:p w14:paraId="58AE97A3" w14:textId="5CF06260" w:rsidR="00194E09" w:rsidRPr="0002533E" w:rsidRDefault="00194E09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Иванова Ю.Н. – участник конкурса на присуждение премий лучшим молодым учителям за достижения в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пед.деятельности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Волгоградской области в 2022 году (премия Губернатора) </w:t>
      </w:r>
    </w:p>
    <w:p w14:paraId="5301611C" w14:textId="07D757E5" w:rsidR="00295F33" w:rsidRPr="0002533E" w:rsidRDefault="007A17A8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Сертифицированные э</w:t>
      </w:r>
      <w:r w:rsidR="00295F33" w:rsidRPr="0002533E">
        <w:rPr>
          <w:rFonts w:ascii="Times New Roman" w:hAnsi="Times New Roman" w:cs="Times New Roman"/>
          <w:sz w:val="24"/>
          <w:szCs w:val="24"/>
        </w:rPr>
        <w:t>ксперты ГИА</w:t>
      </w:r>
      <w:r w:rsidR="00CE233B" w:rsidRPr="0002533E">
        <w:rPr>
          <w:rFonts w:ascii="Times New Roman" w:hAnsi="Times New Roman" w:cs="Times New Roman"/>
          <w:sz w:val="24"/>
          <w:szCs w:val="24"/>
        </w:rPr>
        <w:t>-9</w:t>
      </w:r>
      <w:r w:rsidRPr="0002533E">
        <w:rPr>
          <w:rFonts w:ascii="Times New Roman" w:hAnsi="Times New Roman" w:cs="Times New Roman"/>
          <w:sz w:val="24"/>
          <w:szCs w:val="24"/>
        </w:rPr>
        <w:t xml:space="preserve"> по предметам:</w:t>
      </w:r>
      <w:r w:rsidR="00295F33" w:rsidRPr="0002533E">
        <w:rPr>
          <w:rFonts w:ascii="Times New Roman" w:hAnsi="Times New Roman" w:cs="Times New Roman"/>
          <w:sz w:val="24"/>
          <w:szCs w:val="24"/>
        </w:rPr>
        <w:t xml:space="preserve"> Беляевская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А.В.</w:t>
      </w:r>
      <w:r w:rsidR="00295F33" w:rsidRPr="00025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5D2"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Т.Ю.</w:t>
      </w:r>
      <w:r w:rsidR="00EA05D2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Pr="0002533E">
        <w:rPr>
          <w:rFonts w:ascii="Times New Roman" w:hAnsi="Times New Roman" w:cs="Times New Roman"/>
          <w:sz w:val="24"/>
          <w:szCs w:val="24"/>
        </w:rPr>
        <w:t xml:space="preserve">Любчик Н.С., Крюкова И.А., </w:t>
      </w:r>
      <w:r w:rsidR="00295F33" w:rsidRPr="0002533E">
        <w:rPr>
          <w:rFonts w:ascii="Times New Roman" w:hAnsi="Times New Roman" w:cs="Times New Roman"/>
          <w:sz w:val="24"/>
          <w:szCs w:val="24"/>
        </w:rPr>
        <w:t>Румянцева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И.А.</w:t>
      </w:r>
      <w:r w:rsidR="00295F33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8A4B89" w:rsidRPr="0002533E">
        <w:rPr>
          <w:rFonts w:ascii="Times New Roman" w:hAnsi="Times New Roman" w:cs="Times New Roman"/>
          <w:sz w:val="24"/>
          <w:szCs w:val="24"/>
        </w:rPr>
        <w:t>Черных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А.С</w:t>
      </w:r>
      <w:r w:rsidR="001409DD" w:rsidRPr="0002533E">
        <w:rPr>
          <w:rFonts w:ascii="Times New Roman" w:hAnsi="Times New Roman" w:cs="Times New Roman"/>
          <w:sz w:val="24"/>
          <w:szCs w:val="24"/>
        </w:rPr>
        <w:t>.</w:t>
      </w:r>
      <w:r w:rsidR="00EA05D2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 xml:space="preserve">Организаторы ГИА-9: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О.И., 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Иванова Ю.Н., Клименко Н.С., Красовская С.М., </w:t>
      </w:r>
      <w:r w:rsidRPr="0002533E">
        <w:rPr>
          <w:rFonts w:ascii="Times New Roman" w:hAnsi="Times New Roman" w:cs="Times New Roman"/>
          <w:sz w:val="24"/>
          <w:szCs w:val="24"/>
        </w:rPr>
        <w:t xml:space="preserve">Крюкова И.А., Николаева Е.В., Олейник С.А., 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Румянцева И.А.,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О.В., </w:t>
      </w:r>
      <w:r w:rsidR="00357D84" w:rsidRPr="0002533E">
        <w:rPr>
          <w:rFonts w:ascii="Times New Roman" w:hAnsi="Times New Roman" w:cs="Times New Roman"/>
          <w:sz w:val="24"/>
          <w:szCs w:val="24"/>
        </w:rPr>
        <w:t>Сидельникова А.В., Черных А.С. – 12 чел. Руководителем ППЭ несколько лет трудится Марочкина Е.А.</w:t>
      </w:r>
    </w:p>
    <w:p w14:paraId="32078806" w14:textId="0B3DE9F4" w:rsidR="007A17A8" w:rsidRPr="0002533E" w:rsidRDefault="007A17A8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Организаторы ЕГЭ: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Т.Ю., Клименко Н.С,  Николаева Е.В., Олейник С.А.,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О.В.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– 6 чел.</w:t>
      </w:r>
    </w:p>
    <w:p w14:paraId="76F743FD" w14:textId="2911F0A7" w:rsidR="0049095C" w:rsidRPr="0002533E" w:rsidRDefault="00024DD0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Курсы: прошли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все педагоги по программам </w:t>
      </w:r>
      <w:r w:rsidR="00F00B90" w:rsidRPr="0002533E">
        <w:rPr>
          <w:rFonts w:ascii="Times New Roman" w:hAnsi="Times New Roman" w:cs="Times New Roman"/>
          <w:sz w:val="24"/>
          <w:szCs w:val="24"/>
        </w:rPr>
        <w:t>обновленные ФГОС НОО и СОО</w:t>
      </w:r>
    </w:p>
    <w:p w14:paraId="5AA52B77" w14:textId="0F5764A1" w:rsidR="00295F33" w:rsidRPr="0002533E" w:rsidRDefault="001409DD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</w:t>
      </w:r>
      <w:r w:rsidR="00C26CDB" w:rsidRPr="0002533E">
        <w:rPr>
          <w:rFonts w:ascii="Times New Roman" w:hAnsi="Times New Roman" w:cs="Times New Roman"/>
          <w:sz w:val="24"/>
          <w:szCs w:val="24"/>
        </w:rPr>
        <w:t>Трети</w:t>
      </w:r>
      <w:r w:rsidRPr="0002533E">
        <w:rPr>
          <w:rFonts w:ascii="Times New Roman" w:hAnsi="Times New Roman" w:cs="Times New Roman"/>
          <w:sz w:val="24"/>
          <w:szCs w:val="24"/>
        </w:rPr>
        <w:t xml:space="preserve">й раз проводилась районная </w:t>
      </w:r>
      <w:r w:rsidR="00295F33" w:rsidRPr="0002533E">
        <w:rPr>
          <w:rFonts w:ascii="Times New Roman" w:hAnsi="Times New Roman" w:cs="Times New Roman"/>
          <w:sz w:val="24"/>
          <w:szCs w:val="24"/>
        </w:rPr>
        <w:t xml:space="preserve">Неделя </w:t>
      </w:r>
      <w:proofErr w:type="spellStart"/>
      <w:r w:rsidR="00295F33" w:rsidRPr="0002533E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>. Участвовал</w:t>
      </w:r>
      <w:r w:rsidR="00C26CDB" w:rsidRPr="0002533E">
        <w:rPr>
          <w:rFonts w:ascii="Times New Roman" w:hAnsi="Times New Roman" w:cs="Times New Roman"/>
          <w:sz w:val="24"/>
          <w:szCs w:val="24"/>
        </w:rPr>
        <w:t>и</w:t>
      </w:r>
      <w:r w:rsidR="00501D22" w:rsidRPr="0002533E">
        <w:rPr>
          <w:rFonts w:ascii="Times New Roman" w:hAnsi="Times New Roman" w:cs="Times New Roman"/>
          <w:sz w:val="24"/>
          <w:szCs w:val="24"/>
        </w:rPr>
        <w:t xml:space="preserve"> Васина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Л.В.</w:t>
      </w:r>
      <w:r w:rsidR="00024DD0" w:rsidRPr="0002533E">
        <w:rPr>
          <w:rFonts w:ascii="Times New Roman" w:hAnsi="Times New Roman" w:cs="Times New Roman"/>
          <w:sz w:val="24"/>
          <w:szCs w:val="24"/>
        </w:rPr>
        <w:t>, Клименко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Н.С.</w:t>
      </w:r>
      <w:r w:rsidR="00024DD0" w:rsidRPr="0002533E">
        <w:rPr>
          <w:rFonts w:ascii="Times New Roman" w:hAnsi="Times New Roman" w:cs="Times New Roman"/>
          <w:sz w:val="24"/>
          <w:szCs w:val="24"/>
        </w:rPr>
        <w:t>, Марочкина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Е.А.</w:t>
      </w:r>
      <w:r w:rsidR="00024DD0" w:rsidRPr="0002533E">
        <w:rPr>
          <w:rFonts w:ascii="Times New Roman" w:hAnsi="Times New Roman" w:cs="Times New Roman"/>
          <w:sz w:val="24"/>
          <w:szCs w:val="24"/>
        </w:rPr>
        <w:t>, Черных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А.С</w:t>
      </w:r>
      <w:r w:rsidR="0049095C" w:rsidRPr="0002533E">
        <w:rPr>
          <w:rFonts w:ascii="Times New Roman" w:hAnsi="Times New Roman" w:cs="Times New Roman"/>
          <w:sz w:val="24"/>
          <w:szCs w:val="24"/>
        </w:rPr>
        <w:t>.</w:t>
      </w:r>
      <w:r w:rsidR="00860191" w:rsidRPr="0002533E">
        <w:rPr>
          <w:rFonts w:ascii="Times New Roman" w:hAnsi="Times New Roman" w:cs="Times New Roman"/>
          <w:sz w:val="24"/>
          <w:szCs w:val="24"/>
        </w:rPr>
        <w:t xml:space="preserve"> Фестиваль мастер-классов </w:t>
      </w:r>
      <w:r w:rsidR="00024DD0" w:rsidRPr="0002533E">
        <w:rPr>
          <w:rFonts w:ascii="Times New Roman" w:hAnsi="Times New Roman" w:cs="Times New Roman"/>
          <w:sz w:val="24"/>
          <w:szCs w:val="24"/>
        </w:rPr>
        <w:t>Беляевская А.В.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860191" w:rsidRPr="0002533E">
        <w:rPr>
          <w:rFonts w:ascii="Times New Roman" w:hAnsi="Times New Roman" w:cs="Times New Roman"/>
          <w:sz w:val="24"/>
          <w:szCs w:val="24"/>
        </w:rPr>
        <w:t>Марочкина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D814DFF" w14:textId="5AD62365" w:rsidR="00295F33" w:rsidRPr="00FA4054" w:rsidRDefault="00295F33" w:rsidP="00F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57D84" w:rsidRPr="0002533E">
        <w:rPr>
          <w:rFonts w:ascii="Times New Roman" w:hAnsi="Times New Roman" w:cs="Times New Roman"/>
          <w:sz w:val="24"/>
          <w:szCs w:val="24"/>
        </w:rPr>
        <w:t>валификационные к</w:t>
      </w:r>
      <w:r w:rsidRPr="0002533E">
        <w:rPr>
          <w:rFonts w:ascii="Times New Roman" w:hAnsi="Times New Roman" w:cs="Times New Roman"/>
          <w:sz w:val="24"/>
          <w:szCs w:val="24"/>
        </w:rPr>
        <w:t>атегории продлили</w:t>
      </w:r>
      <w:r w:rsidR="0049095C" w:rsidRPr="000253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024DD0" w:rsidRPr="0002533E">
        <w:rPr>
          <w:rFonts w:ascii="Times New Roman" w:hAnsi="Times New Roman" w:cs="Times New Roman"/>
          <w:sz w:val="24"/>
          <w:szCs w:val="24"/>
        </w:rPr>
        <w:t>ковидом до</w:t>
      </w:r>
      <w:r w:rsidRPr="0002533E">
        <w:rPr>
          <w:rFonts w:ascii="Times New Roman" w:hAnsi="Times New Roman" w:cs="Times New Roman"/>
          <w:sz w:val="24"/>
          <w:szCs w:val="24"/>
        </w:rPr>
        <w:t xml:space="preserve"> 31.12.2021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8 педагогическим работникам. 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В отчетный период аттестовались 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лишь два педагога </w:t>
      </w:r>
      <w:r w:rsidR="00D52222" w:rsidRPr="0002533E">
        <w:rPr>
          <w:rFonts w:ascii="Times New Roman" w:hAnsi="Times New Roman" w:cs="Times New Roman"/>
          <w:sz w:val="24"/>
          <w:szCs w:val="24"/>
        </w:rPr>
        <w:t>Беляевская А.В., Олейник С.А.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 на высшую категорию.</w:t>
      </w:r>
      <w:r w:rsidR="00FA4054" w:rsidRPr="00FA4054">
        <w:rPr>
          <w:rFonts w:ascii="Times New Roman" w:hAnsi="Times New Roman" w:cs="Times New Roman"/>
          <w:sz w:val="24"/>
          <w:szCs w:val="24"/>
        </w:rPr>
        <w:t xml:space="preserve"> </w:t>
      </w:r>
      <w:r w:rsidR="00FA4054">
        <w:rPr>
          <w:rFonts w:ascii="Times New Roman" w:hAnsi="Times New Roman" w:cs="Times New Roman"/>
          <w:sz w:val="24"/>
          <w:szCs w:val="24"/>
        </w:rPr>
        <w:t>Черных А.С – первая.</w:t>
      </w:r>
    </w:p>
    <w:p w14:paraId="3499FA57" w14:textId="6B34B68D" w:rsidR="00AE7FCB" w:rsidRPr="0002533E" w:rsidRDefault="001409DD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</w:t>
      </w:r>
      <w:r w:rsidR="00AE7FCB" w:rsidRPr="0002533E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024DD0" w:rsidRPr="0002533E">
        <w:rPr>
          <w:rFonts w:ascii="Times New Roman" w:hAnsi="Times New Roman" w:cs="Times New Roman"/>
          <w:sz w:val="24"/>
          <w:szCs w:val="24"/>
        </w:rPr>
        <w:t>учителя 2021</w:t>
      </w:r>
      <w:r w:rsidR="00AE7FCB" w:rsidRPr="0002533E">
        <w:rPr>
          <w:rFonts w:ascii="Times New Roman" w:hAnsi="Times New Roman" w:cs="Times New Roman"/>
          <w:sz w:val="24"/>
          <w:szCs w:val="24"/>
        </w:rPr>
        <w:t>-2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2 </w:t>
      </w:r>
      <w:r w:rsidR="003F1330" w:rsidRPr="0002533E">
        <w:rPr>
          <w:rFonts w:ascii="Times New Roman" w:hAnsi="Times New Roman" w:cs="Times New Roman"/>
          <w:sz w:val="24"/>
          <w:szCs w:val="24"/>
        </w:rPr>
        <w:t>(данные СГО)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567"/>
        <w:gridCol w:w="2835"/>
        <w:gridCol w:w="1417"/>
      </w:tblGrid>
      <w:tr w:rsidR="0002533E" w:rsidRPr="0002533E" w14:paraId="40212806" w14:textId="77777777" w:rsidTr="005A45F8">
        <w:tc>
          <w:tcPr>
            <w:tcW w:w="675" w:type="dxa"/>
          </w:tcPr>
          <w:p w14:paraId="1225B91E" w14:textId="6418B3C1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4C3B81C0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14:paraId="21ED7207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</w:tcPr>
          <w:p w14:paraId="2D3C30C4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92787D9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14:paraId="7C9375F5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2533E" w:rsidRPr="0002533E" w14:paraId="1C84E4B1" w14:textId="77777777" w:rsidTr="005A45F8">
        <w:tc>
          <w:tcPr>
            <w:tcW w:w="675" w:type="dxa"/>
          </w:tcPr>
          <w:p w14:paraId="530936EF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8D56FA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Смирнова С.М.</w:t>
            </w:r>
          </w:p>
        </w:tc>
        <w:tc>
          <w:tcPr>
            <w:tcW w:w="1560" w:type="dxa"/>
          </w:tcPr>
          <w:p w14:paraId="004E7ABC" w14:textId="62ED69C9" w:rsidR="00AE7FCB" w:rsidRPr="0002533E" w:rsidRDefault="0047458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567" w:type="dxa"/>
          </w:tcPr>
          <w:p w14:paraId="5DC71D77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AC24DA7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Калдыркаева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17" w:type="dxa"/>
          </w:tcPr>
          <w:p w14:paraId="4B29C55A" w14:textId="2F15D000" w:rsidR="00AE7FCB" w:rsidRPr="0002533E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2533E" w:rsidRPr="0002533E" w14:paraId="33C01154" w14:textId="77777777" w:rsidTr="005A45F8">
        <w:tc>
          <w:tcPr>
            <w:tcW w:w="675" w:type="dxa"/>
          </w:tcPr>
          <w:p w14:paraId="3146095B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6E1C498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1560" w:type="dxa"/>
          </w:tcPr>
          <w:p w14:paraId="7E3FE191" w14:textId="4C5DC168" w:rsidR="00AE7FCB" w:rsidRPr="0002533E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567" w:type="dxa"/>
          </w:tcPr>
          <w:p w14:paraId="73BD7C85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75EFC77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Любчик Н.С.</w:t>
            </w:r>
          </w:p>
        </w:tc>
        <w:tc>
          <w:tcPr>
            <w:tcW w:w="1417" w:type="dxa"/>
          </w:tcPr>
          <w:p w14:paraId="22084EB4" w14:textId="0C5DEE3D" w:rsidR="00AE7FCB" w:rsidRPr="0002533E" w:rsidRDefault="002E696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2533E" w:rsidRPr="0002533E" w14:paraId="6D6449C6" w14:textId="77777777" w:rsidTr="005A45F8">
        <w:tc>
          <w:tcPr>
            <w:tcW w:w="675" w:type="dxa"/>
          </w:tcPr>
          <w:p w14:paraId="6A65975C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66C8813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Марочкина Е.А.</w:t>
            </w:r>
          </w:p>
        </w:tc>
        <w:tc>
          <w:tcPr>
            <w:tcW w:w="1560" w:type="dxa"/>
          </w:tcPr>
          <w:p w14:paraId="1CAD3113" w14:textId="29C6BB67" w:rsidR="00AE7FCB" w:rsidRPr="0002533E" w:rsidRDefault="002E696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14:paraId="3B405628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E361579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1417" w:type="dxa"/>
          </w:tcPr>
          <w:p w14:paraId="6BE28DBC" w14:textId="42CE7302" w:rsidR="00AE7FCB" w:rsidRPr="0002533E" w:rsidRDefault="008D649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02533E" w:rsidRPr="0002533E" w14:paraId="5552166B" w14:textId="77777777" w:rsidTr="005A45F8">
        <w:tc>
          <w:tcPr>
            <w:tcW w:w="675" w:type="dxa"/>
          </w:tcPr>
          <w:p w14:paraId="3B6F2119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15592C6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1560" w:type="dxa"/>
          </w:tcPr>
          <w:p w14:paraId="3AEC95D7" w14:textId="111426FD" w:rsidR="00AE7FCB" w:rsidRPr="0002533E" w:rsidRDefault="008D649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567" w:type="dxa"/>
          </w:tcPr>
          <w:p w14:paraId="213D1FC4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0F860B2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1417" w:type="dxa"/>
          </w:tcPr>
          <w:p w14:paraId="13A252E0" w14:textId="688F38AF" w:rsidR="00AE7FCB" w:rsidRPr="0002533E" w:rsidRDefault="0047458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2533E" w:rsidRPr="0002533E" w14:paraId="206FE486" w14:textId="77777777" w:rsidTr="005A45F8">
        <w:tc>
          <w:tcPr>
            <w:tcW w:w="675" w:type="dxa"/>
          </w:tcPr>
          <w:p w14:paraId="4932E5CE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0A6EEFF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Кулевацкая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14:paraId="5F2B7A56" w14:textId="663DAEA0" w:rsidR="00AE7FCB" w:rsidRPr="0002533E" w:rsidRDefault="008D649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567" w:type="dxa"/>
          </w:tcPr>
          <w:p w14:paraId="22011CF2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FC03261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Сидельникова А.В.</w:t>
            </w:r>
          </w:p>
        </w:tc>
        <w:tc>
          <w:tcPr>
            <w:tcW w:w="1417" w:type="dxa"/>
          </w:tcPr>
          <w:p w14:paraId="2B596B23" w14:textId="2674A187" w:rsidR="00AE7FCB" w:rsidRPr="0002533E" w:rsidRDefault="0047458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02533E" w:rsidRPr="0002533E" w14:paraId="229792F5" w14:textId="77777777" w:rsidTr="005A45F8">
        <w:tc>
          <w:tcPr>
            <w:tcW w:w="675" w:type="dxa"/>
          </w:tcPr>
          <w:p w14:paraId="7F9EB51A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696B124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Олейник С.А.</w:t>
            </w:r>
          </w:p>
        </w:tc>
        <w:tc>
          <w:tcPr>
            <w:tcW w:w="1560" w:type="dxa"/>
          </w:tcPr>
          <w:p w14:paraId="5E166DF2" w14:textId="12337E93" w:rsidR="00AE7FCB" w:rsidRPr="0002533E" w:rsidRDefault="002E696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67" w:type="dxa"/>
          </w:tcPr>
          <w:p w14:paraId="1D84BBC7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8247320" w14:textId="0F3DCDA2" w:rsidR="00AE7FCB" w:rsidRPr="0002533E" w:rsidRDefault="00C26CD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Гурчева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AE7FCB" w:rsidRPr="0002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9613E15" w14:textId="01DCE7B1" w:rsidR="00AE7FCB" w:rsidRPr="00B41B06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4,22</w:t>
            </w:r>
          </w:p>
        </w:tc>
      </w:tr>
      <w:tr w:rsidR="0002533E" w:rsidRPr="0002533E" w14:paraId="28A87E90" w14:textId="77777777" w:rsidTr="005A45F8">
        <w:tc>
          <w:tcPr>
            <w:tcW w:w="675" w:type="dxa"/>
          </w:tcPr>
          <w:p w14:paraId="2BED8710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2634448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Рыбенец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14:paraId="453F6555" w14:textId="352D1B9F" w:rsidR="00AE7FCB" w:rsidRPr="0002533E" w:rsidRDefault="0047458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6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567" w:type="dxa"/>
          </w:tcPr>
          <w:p w14:paraId="2C1F4C4A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7BE87A0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1417" w:type="dxa"/>
          </w:tcPr>
          <w:p w14:paraId="7365EFAC" w14:textId="4F132910" w:rsidR="00AE7FCB" w:rsidRPr="0002533E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2533E" w:rsidRPr="0002533E" w14:paraId="161C52D6" w14:textId="77777777" w:rsidTr="005A45F8">
        <w:tc>
          <w:tcPr>
            <w:tcW w:w="675" w:type="dxa"/>
          </w:tcPr>
          <w:p w14:paraId="630C3580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66D4B83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Клименко Н.С.</w:t>
            </w:r>
          </w:p>
        </w:tc>
        <w:tc>
          <w:tcPr>
            <w:tcW w:w="1560" w:type="dxa"/>
          </w:tcPr>
          <w:p w14:paraId="09F6BC88" w14:textId="1A4E6D92" w:rsidR="00AE7FCB" w:rsidRPr="0002533E" w:rsidRDefault="002E696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AB5C03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DF5B82F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1417" w:type="dxa"/>
          </w:tcPr>
          <w:p w14:paraId="76A7956C" w14:textId="0D332B11" w:rsidR="00AE7FCB" w:rsidRPr="0002533E" w:rsidRDefault="002E696C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FCB" w:rsidRPr="0002533E" w14:paraId="6C1FB449" w14:textId="77777777" w:rsidTr="005A45F8">
        <w:tc>
          <w:tcPr>
            <w:tcW w:w="675" w:type="dxa"/>
          </w:tcPr>
          <w:p w14:paraId="57A2A64B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5D28130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02533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60" w:type="dxa"/>
          </w:tcPr>
          <w:p w14:paraId="47B2BE2B" w14:textId="78483B83" w:rsidR="00AE7FCB" w:rsidRPr="0002533E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6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567" w:type="dxa"/>
          </w:tcPr>
          <w:p w14:paraId="2F364626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502DE111" w14:textId="77777777" w:rsidR="00AE7FCB" w:rsidRPr="0002533E" w:rsidRDefault="00AE7FCB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3E">
              <w:rPr>
                <w:rFonts w:ascii="Times New Roman" w:hAnsi="Times New Roman" w:cs="Times New Roman"/>
                <w:sz w:val="24"/>
                <w:szCs w:val="24"/>
              </w:rPr>
              <w:t>Беляевская А.В.</w:t>
            </w:r>
          </w:p>
        </w:tc>
        <w:tc>
          <w:tcPr>
            <w:tcW w:w="1417" w:type="dxa"/>
          </w:tcPr>
          <w:p w14:paraId="0B202B09" w14:textId="34559686" w:rsidR="00AE7FCB" w:rsidRPr="0002533E" w:rsidRDefault="00B41B06" w:rsidP="00FA405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</w:tbl>
    <w:p w14:paraId="17544151" w14:textId="77777777" w:rsidR="00AE7FCB" w:rsidRPr="0002533E" w:rsidRDefault="00AE7FCB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65A9061" w14:textId="2042C93E" w:rsidR="00AE7FCB" w:rsidRPr="0002533E" w:rsidRDefault="001409DD" w:rsidP="0002533E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7FCB" w:rsidRPr="0002533E">
        <w:rPr>
          <w:rFonts w:ascii="Times New Roman" w:hAnsi="Times New Roman" w:cs="Times New Roman"/>
          <w:sz w:val="24"/>
          <w:szCs w:val="24"/>
        </w:rPr>
        <w:t xml:space="preserve">Средний балл по школе 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AA6BDF">
        <w:rPr>
          <w:rFonts w:ascii="Times New Roman" w:hAnsi="Times New Roman" w:cs="Times New Roman"/>
          <w:sz w:val="24"/>
          <w:szCs w:val="24"/>
        </w:rPr>
        <w:t>4.3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  (в прошлом году </w:t>
      </w:r>
      <w:r w:rsidR="00AE7FCB" w:rsidRPr="0002533E">
        <w:rPr>
          <w:rFonts w:ascii="Times New Roman" w:hAnsi="Times New Roman" w:cs="Times New Roman"/>
          <w:sz w:val="24"/>
          <w:szCs w:val="24"/>
        </w:rPr>
        <w:t>4.4</w:t>
      </w:r>
      <w:r w:rsidR="00C26CDB" w:rsidRPr="0002533E">
        <w:rPr>
          <w:rFonts w:ascii="Times New Roman" w:hAnsi="Times New Roman" w:cs="Times New Roman"/>
          <w:sz w:val="24"/>
          <w:szCs w:val="24"/>
        </w:rPr>
        <w:t>)</w:t>
      </w:r>
    </w:p>
    <w:p w14:paraId="7D1519DC" w14:textId="34FD9DB9" w:rsidR="00A05639" w:rsidRPr="0002533E" w:rsidRDefault="00A05639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«Я – исследователь» 8 учителей подали заяв</w:t>
      </w:r>
      <w:r w:rsidR="008D63ED" w:rsidRPr="0002533E">
        <w:rPr>
          <w:rFonts w:ascii="Times New Roman" w:hAnsi="Times New Roman" w:cs="Times New Roman"/>
          <w:sz w:val="24"/>
          <w:szCs w:val="24"/>
        </w:rPr>
        <w:t>к</w:t>
      </w:r>
      <w:r w:rsidRPr="0002533E">
        <w:rPr>
          <w:rFonts w:ascii="Times New Roman" w:hAnsi="Times New Roman" w:cs="Times New Roman"/>
          <w:sz w:val="24"/>
          <w:szCs w:val="24"/>
        </w:rPr>
        <w:t>и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с ученическими проектами</w:t>
      </w:r>
      <w:r w:rsidRPr="0002533E">
        <w:rPr>
          <w:rFonts w:ascii="Times New Roman" w:hAnsi="Times New Roman" w:cs="Times New Roman"/>
          <w:sz w:val="24"/>
          <w:szCs w:val="24"/>
        </w:rPr>
        <w:t xml:space="preserve">, отметили </w:t>
      </w:r>
      <w:r w:rsidR="00357D84" w:rsidRPr="0002533E">
        <w:rPr>
          <w:rFonts w:ascii="Times New Roman" w:hAnsi="Times New Roman" w:cs="Times New Roman"/>
          <w:sz w:val="24"/>
          <w:szCs w:val="24"/>
        </w:rPr>
        <w:t>работу: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Беляевской А.В., </w:t>
      </w:r>
      <w:r w:rsidRPr="0002533E">
        <w:rPr>
          <w:rFonts w:ascii="Times New Roman" w:hAnsi="Times New Roman" w:cs="Times New Roman"/>
          <w:sz w:val="24"/>
          <w:szCs w:val="24"/>
        </w:rPr>
        <w:t>Клименко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Н.С., 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Крюковой И.А., </w:t>
      </w:r>
      <w:r w:rsidRPr="0002533E">
        <w:rPr>
          <w:rFonts w:ascii="Times New Roman" w:hAnsi="Times New Roman" w:cs="Times New Roman"/>
          <w:sz w:val="24"/>
          <w:szCs w:val="24"/>
        </w:rPr>
        <w:t>Черных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009887BF" w14:textId="2CABB9F5" w:rsidR="00356A48" w:rsidRPr="0002533E" w:rsidRDefault="00356A48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Фестиваль хоровых коллективов и вокальных групп 3 учителя Любчик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и ученики 5а, 6а, 8б</w:t>
      </w:r>
    </w:p>
    <w:p w14:paraId="5309B56F" w14:textId="37282A32" w:rsidR="00EB71FC" w:rsidRPr="0002533E" w:rsidRDefault="00EB71FC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Фестиваль ГТО Васина Крюкова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Карев</w:t>
      </w:r>
    </w:p>
    <w:p w14:paraId="1AE787DF" w14:textId="6DDCFCAA" w:rsidR="00EB71FC" w:rsidRPr="0002533E" w:rsidRDefault="00EB71FC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Стажировка учителей «Создание условий для вовлечения в коллективную творческую деятельность учеников разных возрастов» от шк.1</w:t>
      </w:r>
    </w:p>
    <w:p w14:paraId="2B618573" w14:textId="4EA2FB16" w:rsidR="008A4B89" w:rsidRPr="0002533E" w:rsidRDefault="008A4B89" w:rsidP="00AA6B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МО учителей начальной школы</w:t>
      </w:r>
    </w:p>
    <w:p w14:paraId="5D876670" w14:textId="7A0DC822" w:rsidR="00860191" w:rsidRPr="0002533E" w:rsidRDefault="00860191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Олимпиада в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нач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12 чел, из них 2 побед и 1 призер (Фоменко 1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, Глущенко, Чеснокова 3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>)</w:t>
      </w:r>
    </w:p>
    <w:p w14:paraId="03E14172" w14:textId="77777777" w:rsidR="00357D84" w:rsidRPr="0002533E" w:rsidRDefault="001409DD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      </w:t>
      </w:r>
      <w:r w:rsidR="00FF221A" w:rsidRPr="0002533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8A4B89" w:rsidRPr="0002533E">
        <w:rPr>
          <w:rFonts w:ascii="Times New Roman" w:hAnsi="Times New Roman" w:cs="Times New Roman"/>
          <w:sz w:val="24"/>
          <w:szCs w:val="24"/>
        </w:rPr>
        <w:t>Неделя начальных классов</w:t>
      </w:r>
      <w:r w:rsidR="00FF221A" w:rsidRPr="0002533E">
        <w:rPr>
          <w:rFonts w:ascii="Times New Roman" w:hAnsi="Times New Roman" w:cs="Times New Roman"/>
          <w:sz w:val="24"/>
          <w:szCs w:val="24"/>
        </w:rPr>
        <w:t>.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Клименко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 Н.С.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участвовала в муниц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ипальном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357D84" w:rsidRPr="0002533E">
        <w:rPr>
          <w:rFonts w:ascii="Times New Roman" w:hAnsi="Times New Roman" w:cs="Times New Roman"/>
          <w:sz w:val="24"/>
          <w:szCs w:val="24"/>
        </w:rPr>
        <w:t>Т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ехнологическая карта учителя начальной школы». </w:t>
      </w:r>
      <w:proofErr w:type="spellStart"/>
      <w:r w:rsidR="005D6C31" w:rsidRPr="0002533E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="005D6C31" w:rsidRPr="0002533E">
        <w:rPr>
          <w:rFonts w:ascii="Times New Roman" w:hAnsi="Times New Roman" w:cs="Times New Roman"/>
          <w:sz w:val="24"/>
          <w:szCs w:val="24"/>
        </w:rPr>
        <w:t xml:space="preserve"> М. – победитель муниц</w:t>
      </w:r>
      <w:r w:rsidR="00357D84" w:rsidRPr="0002533E">
        <w:rPr>
          <w:rFonts w:ascii="Times New Roman" w:hAnsi="Times New Roman" w:cs="Times New Roman"/>
          <w:sz w:val="24"/>
          <w:szCs w:val="24"/>
        </w:rPr>
        <w:t xml:space="preserve">ипального 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этапа Всерос</w:t>
      </w:r>
      <w:r w:rsidR="00357D84" w:rsidRPr="0002533E">
        <w:rPr>
          <w:rFonts w:ascii="Times New Roman" w:hAnsi="Times New Roman" w:cs="Times New Roman"/>
          <w:sz w:val="24"/>
          <w:szCs w:val="24"/>
        </w:rPr>
        <w:t>сийского</w:t>
      </w:r>
      <w:r w:rsidR="005D6C31" w:rsidRPr="0002533E">
        <w:rPr>
          <w:rFonts w:ascii="Times New Roman" w:hAnsi="Times New Roman" w:cs="Times New Roman"/>
          <w:sz w:val="24"/>
          <w:szCs w:val="24"/>
        </w:rPr>
        <w:t xml:space="preserve"> конкурса о Гагарине.</w:t>
      </w:r>
      <w:r w:rsidR="00501D22"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9933" w14:textId="440C69AF" w:rsidR="008A4B89" w:rsidRPr="0002533E" w:rsidRDefault="00357D84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На высоком уровне прошло открытие </w:t>
      </w:r>
      <w:r w:rsidR="00501D22" w:rsidRPr="0002533E">
        <w:rPr>
          <w:rFonts w:ascii="Times New Roman" w:hAnsi="Times New Roman" w:cs="Times New Roman"/>
          <w:sz w:val="24"/>
          <w:szCs w:val="24"/>
        </w:rPr>
        <w:t>Школ</w:t>
      </w:r>
      <w:r w:rsidRPr="0002533E">
        <w:rPr>
          <w:rFonts w:ascii="Times New Roman" w:hAnsi="Times New Roman" w:cs="Times New Roman"/>
          <w:sz w:val="24"/>
          <w:szCs w:val="24"/>
        </w:rPr>
        <w:t>ы</w:t>
      </w:r>
      <w:r w:rsidR="00501D22" w:rsidRPr="0002533E">
        <w:rPr>
          <w:rFonts w:ascii="Times New Roman" w:hAnsi="Times New Roman" w:cs="Times New Roman"/>
          <w:sz w:val="24"/>
          <w:szCs w:val="24"/>
        </w:rPr>
        <w:t xml:space="preserve"> будущего 1-классника</w:t>
      </w:r>
      <w:r w:rsidRPr="0002533E">
        <w:rPr>
          <w:rFonts w:ascii="Times New Roman" w:hAnsi="Times New Roman" w:cs="Times New Roman"/>
          <w:sz w:val="24"/>
          <w:szCs w:val="24"/>
        </w:rPr>
        <w:t xml:space="preserve"> и последующая работа. Смогли набрать два первых класса.</w:t>
      </w:r>
    </w:p>
    <w:p w14:paraId="14CF69A0" w14:textId="3CCF88A1" w:rsidR="00F00B90" w:rsidRPr="0002533E" w:rsidRDefault="00F00B90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Муниц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ипальный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этап «Наш дом – Россия»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: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в конкурсе стихов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Туркот</w:t>
      </w:r>
      <w:proofErr w:type="spellEnd"/>
      <w:r w:rsidR="00357D84" w:rsidRPr="0002533E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и Фоменко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 xml:space="preserve"> М.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- победители 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(1а, учитель Клименко Н.С.).</w:t>
      </w:r>
    </w:p>
    <w:p w14:paraId="592751A9" w14:textId="2EB40098" w:rsidR="00EA05D2" w:rsidRPr="0002533E" w:rsidRDefault="00EA05D2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6 конкурс проектно-исслед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овательской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деят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ельности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«</w:t>
      </w:r>
      <w:r w:rsidRPr="0002533E">
        <w:rPr>
          <w:rFonts w:ascii="Times New Roman" w:hAnsi="Times New Roman" w:cs="Times New Roman"/>
          <w:iCs/>
          <w:sz w:val="24"/>
          <w:szCs w:val="24"/>
        </w:rPr>
        <w:t>Шаг в будущее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»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– Клименко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 xml:space="preserve"> Н.С.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с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Туркот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 xml:space="preserve">В. заняли </w:t>
      </w:r>
      <w:r w:rsidRPr="0002533E">
        <w:rPr>
          <w:rFonts w:ascii="Times New Roman" w:hAnsi="Times New Roman" w:cs="Times New Roman"/>
          <w:iCs/>
          <w:sz w:val="24"/>
          <w:szCs w:val="24"/>
        </w:rPr>
        <w:t>1 место</w:t>
      </w:r>
      <w:r w:rsidR="00357D84" w:rsidRPr="000253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62417CA" w14:textId="079F5671" w:rsidR="00295F33" w:rsidRPr="0002533E" w:rsidRDefault="001409DD" w:rsidP="00AA6B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МО учит</w:t>
      </w:r>
      <w:r w:rsidR="00295F33" w:rsidRPr="0002533E">
        <w:rPr>
          <w:rFonts w:ascii="Times New Roman" w:hAnsi="Times New Roman" w:cs="Times New Roman"/>
          <w:i/>
          <w:sz w:val="24"/>
          <w:szCs w:val="24"/>
          <w:u w:val="single"/>
        </w:rPr>
        <w:t>елей русского языка и литературы</w:t>
      </w:r>
    </w:p>
    <w:p w14:paraId="06C3E972" w14:textId="737262FC" w:rsidR="00BE2819" w:rsidRPr="0002533E" w:rsidRDefault="00BE281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Бабичев Евгений призер олимпиады по русскому языку – учитель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</w:t>
      </w:r>
    </w:p>
    <w:p w14:paraId="11885048" w14:textId="77777777" w:rsidR="00BE2819" w:rsidRPr="0002533E" w:rsidRDefault="00BE281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В текущем году организованы следующие мероприятия:</w:t>
      </w:r>
    </w:p>
    <w:p w14:paraId="357CA0BD" w14:textId="77777777" w:rsidR="00BE2819" w:rsidRPr="0002533E" w:rsidRDefault="00BE2819" w:rsidP="00AA6BDF">
      <w:pPr>
        <w:numPr>
          <w:ilvl w:val="0"/>
          <w:numId w:val="18"/>
        </w:numPr>
        <w:spacing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в учебный план школы в 2020-21 учебном году были введены  предметы «Родной язык (русский)» и «Родная литература (русская)» в 3, 4 и 9 классах, в связи с чем учителя разнообразили и усилили работу над сочинениями и изложениями, совершенствовали чтение по ролям, инсценировку произведений </w:t>
      </w:r>
    </w:p>
    <w:p w14:paraId="092F508D" w14:textId="77777777" w:rsidR="00BE2819" w:rsidRPr="0002533E" w:rsidRDefault="00BE2819" w:rsidP="00AA6BDF">
      <w:pPr>
        <w:numPr>
          <w:ilvl w:val="0"/>
          <w:numId w:val="18"/>
        </w:numPr>
        <w:spacing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рамках муниципального семинара-практикума «Формирование и развитие речевой среды как условие становления личности ученика» проведено открытое внеклассное мероприятие «Финансовые уроки от литературных героев» в 7 и 10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 (уч. Сидельникова А.В.,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Т.Ю., Румянцева И.А.)</w:t>
      </w:r>
    </w:p>
    <w:p w14:paraId="7731D52F" w14:textId="77777777" w:rsidR="00BE2819" w:rsidRPr="0002533E" w:rsidRDefault="00BE2819" w:rsidP="00AA6BDF">
      <w:pPr>
        <w:numPr>
          <w:ilvl w:val="0"/>
          <w:numId w:val="17"/>
        </w:numPr>
        <w:spacing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организована внеурочная деятельность: «РОСТ: развитие, общение, самооценка, творчество», уч. Олейник С.А., «Радуга талантов»,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Николаеваа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Е.В.,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Водолажская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О.И., «Все сумею, все смогу», уч. 1-4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., клуб «Патриот», рук. Толкачева С.В., «Мой читательский формуляр», педагог-библиотекарь Смирнова С.М., «Культура общения»,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кл.рук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 5-9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CC7378" w14:textId="77777777" w:rsidR="00BE2819" w:rsidRPr="0002533E" w:rsidRDefault="00BE2819" w:rsidP="00AA6BDF">
      <w:pPr>
        <w:numPr>
          <w:ilvl w:val="0"/>
          <w:numId w:val="17"/>
        </w:numPr>
        <w:spacing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принимали участие в творческих конкурсах:</w:t>
      </w:r>
    </w:p>
    <w:p w14:paraId="3776A520" w14:textId="77777777" w:rsidR="00BE2819" w:rsidRPr="0002533E" w:rsidRDefault="00BE281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конкурсы сочинений всероссийского уровня (к юбилею Достоевского – Бабичев Е. , (9а, 2 место,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Т.Ю.; к новому году –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Рокотянская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О., 10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, 1 место,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 и др.)</w:t>
      </w:r>
    </w:p>
    <w:p w14:paraId="5DA990FE" w14:textId="77777777" w:rsidR="00BE2819" w:rsidRPr="0002533E" w:rsidRDefault="00BE281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конкурсы чтецов ( «Живая классика»,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муниц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 этап - Беляевская А., 7а, победитель по мнению альтернативного жюри, уч. Сидельникова А.В.; «Им покорилось время», обл. «Славянка» - Беляевская А., 7а, 3 место, «Россия читает Достоевского»,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всеросс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.,  9-11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, уч. Сидельникова А,В.,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Т.Ю., к юбилею Некрасова –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Капанецкий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В., участник, 5а,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Т.Ю., ко дню рождения Пушкина –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Э, 9а,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Т.Ю., «И помнит мир спасенный»,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всеросс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.,  - Катаева А., 7а, уч. Сидельникова А.В. и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>)</w:t>
      </w:r>
    </w:p>
    <w:p w14:paraId="4D2C4E58" w14:textId="77777777" w:rsidR="00BE2819" w:rsidRPr="0002533E" w:rsidRDefault="00BE281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конкурсы рисунков, фотографий  («Открытка ветерану»,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всеросс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Зайчикова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М., 7а, уч. Сидельникова А.В., «Дети о войне»,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всеросс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Э., 9а, Беляевская А., 7а, уч.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Гурчева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Т.Ю., Сидельникова А.В.) и др.    </w:t>
      </w:r>
    </w:p>
    <w:p w14:paraId="2C227A00" w14:textId="52AD9ECE" w:rsidR="00295F33" w:rsidRPr="0002533E" w:rsidRDefault="00295F33" w:rsidP="00AA6BDF">
      <w:pPr>
        <w:pStyle w:val="a9"/>
        <w:shd w:val="clear" w:color="auto" w:fill="FFFFFF"/>
        <w:spacing w:before="0" w:beforeAutospacing="0" w:after="150" w:afterAutospacing="0"/>
        <w:jc w:val="both"/>
        <w:rPr>
          <w:i/>
          <w:u w:val="single"/>
        </w:rPr>
      </w:pPr>
      <w:r w:rsidRPr="0002533E">
        <w:rPr>
          <w:i/>
          <w:u w:val="single"/>
        </w:rPr>
        <w:t>МО учителей иностранного языка</w:t>
      </w:r>
    </w:p>
    <w:p w14:paraId="69B21515" w14:textId="326147A8" w:rsidR="00D818DF" w:rsidRPr="0002533E" w:rsidRDefault="00D818DF" w:rsidP="00AA6BDF">
      <w:pPr>
        <w:pStyle w:val="a9"/>
        <w:shd w:val="clear" w:color="auto" w:fill="FFFFFF"/>
        <w:spacing w:before="0" w:beforeAutospacing="0" w:after="150" w:afterAutospacing="0"/>
        <w:jc w:val="both"/>
        <w:rPr>
          <w:iCs/>
        </w:rPr>
      </w:pPr>
      <w:proofErr w:type="spellStart"/>
      <w:r w:rsidRPr="0002533E">
        <w:rPr>
          <w:iCs/>
        </w:rPr>
        <w:t>Хоуади</w:t>
      </w:r>
      <w:proofErr w:type="spellEnd"/>
      <w:r w:rsidRPr="0002533E">
        <w:rPr>
          <w:iCs/>
        </w:rPr>
        <w:t xml:space="preserve"> Дана призер регионального этапа ВО</w:t>
      </w:r>
      <w:r w:rsidR="009B60CA" w:rsidRPr="0002533E">
        <w:rPr>
          <w:iCs/>
        </w:rPr>
        <w:t xml:space="preserve">Ш; </w:t>
      </w:r>
      <w:r w:rsidRPr="0002533E">
        <w:rPr>
          <w:iCs/>
        </w:rPr>
        <w:t xml:space="preserve"> </w:t>
      </w:r>
    </w:p>
    <w:p w14:paraId="7EB58212" w14:textId="4F1D31FA" w:rsidR="00232E24" w:rsidRPr="0002533E" w:rsidRDefault="00232E24" w:rsidP="00AA6BDF">
      <w:pPr>
        <w:pStyle w:val="a9"/>
        <w:shd w:val="clear" w:color="auto" w:fill="FFFFFF"/>
        <w:spacing w:after="150"/>
        <w:jc w:val="both"/>
        <w:rPr>
          <w:iCs/>
        </w:rPr>
      </w:pPr>
      <w:bookmarkStart w:id="2" w:name="_Hlk95602587"/>
      <w:r w:rsidRPr="0002533E">
        <w:rPr>
          <w:iCs/>
        </w:rPr>
        <w:t xml:space="preserve">Всероссийский фонетический конкурс на английском языке «English </w:t>
      </w:r>
      <w:proofErr w:type="spellStart"/>
      <w:r w:rsidRPr="0002533E">
        <w:rPr>
          <w:iCs/>
        </w:rPr>
        <w:t>Sounds</w:t>
      </w:r>
      <w:proofErr w:type="spellEnd"/>
      <w:r w:rsidRPr="0002533E">
        <w:rPr>
          <w:iCs/>
        </w:rPr>
        <w:t xml:space="preserve"> Magic – 2022» - призеры Чеснокова  Виктория, Карпов </w:t>
      </w:r>
      <w:proofErr w:type="spellStart"/>
      <w:r w:rsidR="00D818DF" w:rsidRPr="0002533E">
        <w:rPr>
          <w:iCs/>
        </w:rPr>
        <w:t>А</w:t>
      </w:r>
      <w:r w:rsidRPr="0002533E">
        <w:rPr>
          <w:iCs/>
        </w:rPr>
        <w:t>ресений</w:t>
      </w:r>
      <w:proofErr w:type="spellEnd"/>
      <w:r w:rsidR="00D818DF" w:rsidRPr="0002533E">
        <w:rPr>
          <w:iCs/>
        </w:rPr>
        <w:t xml:space="preserve">. Бондаренко Арсений, </w:t>
      </w:r>
    </w:p>
    <w:p w14:paraId="0BB1778E" w14:textId="55B8DF79" w:rsidR="00D818DF" w:rsidRPr="0002533E" w:rsidRDefault="00D818DF" w:rsidP="00AA6BDF">
      <w:pPr>
        <w:pStyle w:val="a9"/>
        <w:shd w:val="clear" w:color="auto" w:fill="FFFFFF"/>
        <w:spacing w:after="150"/>
        <w:jc w:val="both"/>
        <w:rPr>
          <w:iCs/>
          <w:lang w:bidi="ru-RU"/>
        </w:rPr>
      </w:pPr>
      <w:r w:rsidRPr="0002533E">
        <w:rPr>
          <w:iCs/>
          <w:lang w:bidi="ru-RU"/>
        </w:rPr>
        <w:t xml:space="preserve">I Всероссийском фонетическом конкурсе на английском языке "The Pink </w:t>
      </w:r>
      <w:proofErr w:type="spellStart"/>
      <w:r w:rsidRPr="0002533E">
        <w:rPr>
          <w:iCs/>
          <w:lang w:bidi="ru-RU"/>
        </w:rPr>
        <w:t>of</w:t>
      </w:r>
      <w:proofErr w:type="spellEnd"/>
      <w:r w:rsidRPr="0002533E">
        <w:rPr>
          <w:iCs/>
          <w:lang w:bidi="ru-RU"/>
        </w:rPr>
        <w:t xml:space="preserve"> </w:t>
      </w:r>
      <w:proofErr w:type="spellStart"/>
      <w:r w:rsidRPr="0002533E">
        <w:rPr>
          <w:iCs/>
          <w:lang w:bidi="ru-RU"/>
        </w:rPr>
        <w:t>Perfection</w:t>
      </w:r>
      <w:proofErr w:type="spellEnd"/>
      <w:r w:rsidRPr="0002533E">
        <w:rPr>
          <w:iCs/>
          <w:lang w:bidi="ru-RU"/>
        </w:rPr>
        <w:t>" – призер Беляевская Анастасия;</w:t>
      </w:r>
    </w:p>
    <w:p w14:paraId="2EA23A8D" w14:textId="77777777" w:rsidR="00D818DF" w:rsidRPr="0002533E" w:rsidRDefault="00D818DF" w:rsidP="00AA6BDF">
      <w:pPr>
        <w:pStyle w:val="a9"/>
        <w:shd w:val="clear" w:color="auto" w:fill="FFFFFF"/>
        <w:spacing w:after="150"/>
        <w:jc w:val="both"/>
        <w:rPr>
          <w:iCs/>
          <w:lang w:bidi="ru-RU"/>
        </w:rPr>
      </w:pPr>
      <w:bookmarkStart w:id="3" w:name="_Hlk95602387"/>
      <w:r w:rsidRPr="0002533E">
        <w:rPr>
          <w:iCs/>
          <w:lang w:bidi="ru-RU"/>
        </w:rPr>
        <w:t xml:space="preserve">Межрегиональный конкурс «Рождественские встречи» (на английском и немецком языках) – победители </w:t>
      </w:r>
      <w:proofErr w:type="spellStart"/>
      <w:r w:rsidRPr="0002533E">
        <w:rPr>
          <w:iCs/>
          <w:lang w:bidi="ru-RU"/>
        </w:rPr>
        <w:t>Зайчикова</w:t>
      </w:r>
      <w:proofErr w:type="spellEnd"/>
      <w:r w:rsidRPr="0002533E">
        <w:rPr>
          <w:iCs/>
          <w:lang w:bidi="ru-RU"/>
        </w:rPr>
        <w:t xml:space="preserve"> Мария 7 </w:t>
      </w:r>
      <w:proofErr w:type="spellStart"/>
      <w:r w:rsidRPr="0002533E">
        <w:rPr>
          <w:iCs/>
          <w:lang w:bidi="ru-RU"/>
        </w:rPr>
        <w:t>кл</w:t>
      </w:r>
      <w:proofErr w:type="spellEnd"/>
      <w:r w:rsidRPr="0002533E">
        <w:rPr>
          <w:iCs/>
          <w:lang w:bidi="ru-RU"/>
        </w:rPr>
        <w:t xml:space="preserve"> и Кузнецова Дарья 6 </w:t>
      </w:r>
      <w:proofErr w:type="spellStart"/>
      <w:r w:rsidRPr="0002533E">
        <w:rPr>
          <w:iCs/>
          <w:lang w:bidi="ru-RU"/>
        </w:rPr>
        <w:t>кл</w:t>
      </w:r>
      <w:proofErr w:type="spellEnd"/>
      <w:r w:rsidRPr="0002533E">
        <w:rPr>
          <w:iCs/>
          <w:lang w:bidi="ru-RU"/>
        </w:rPr>
        <w:t xml:space="preserve">; призер </w:t>
      </w:r>
      <w:proofErr w:type="spellStart"/>
      <w:r w:rsidRPr="0002533E">
        <w:rPr>
          <w:iCs/>
          <w:lang w:bidi="ru-RU"/>
        </w:rPr>
        <w:t>Маслобойников</w:t>
      </w:r>
      <w:proofErr w:type="spellEnd"/>
      <w:r w:rsidRPr="0002533E">
        <w:rPr>
          <w:iCs/>
          <w:lang w:bidi="ru-RU"/>
        </w:rPr>
        <w:t xml:space="preserve"> Иван 8 класс;</w:t>
      </w:r>
    </w:p>
    <w:p w14:paraId="1FA33116" w14:textId="4F562720" w:rsidR="00D818DF" w:rsidRPr="0002533E" w:rsidRDefault="00D818DF" w:rsidP="00AA6BDF">
      <w:pPr>
        <w:pStyle w:val="a9"/>
        <w:shd w:val="clear" w:color="auto" w:fill="FFFFFF"/>
        <w:spacing w:after="150"/>
        <w:jc w:val="both"/>
        <w:rPr>
          <w:iCs/>
          <w:lang w:bidi="ru-RU"/>
        </w:rPr>
      </w:pPr>
      <w:r w:rsidRPr="0002533E">
        <w:rPr>
          <w:iCs/>
          <w:lang w:bidi="ru-RU"/>
        </w:rPr>
        <w:t xml:space="preserve"> Региональный литературно-страноведческий конкурс «С днём рождения, Винни Пух» (на английском языке), посвящённый 95-летию романа «Винни Пух и все-все-все», 140-летию со дня рождения Алана Александра Милна среди учащихся 5-6 классов муниципальных общеобразовательных учреждений Волжского, Волгограда и Волгоградской области – команда 5-6 классов призер;</w:t>
      </w:r>
    </w:p>
    <w:p w14:paraId="7A9AD3DB" w14:textId="5B0B8EDF" w:rsidR="00232E24" w:rsidRPr="0002533E" w:rsidRDefault="00D818DF" w:rsidP="00AA6BDF">
      <w:pPr>
        <w:pStyle w:val="a9"/>
        <w:shd w:val="clear" w:color="auto" w:fill="FFFFFF"/>
        <w:spacing w:after="150"/>
        <w:jc w:val="both"/>
        <w:rPr>
          <w:i/>
          <w:u w:val="single"/>
        </w:rPr>
      </w:pPr>
      <w:bookmarkStart w:id="4" w:name="_Hlk95602949"/>
      <w:r w:rsidRPr="0002533E">
        <w:rPr>
          <w:iCs/>
          <w:lang w:bidi="ru-RU"/>
        </w:rPr>
        <w:t>Отборочный этап XXV</w:t>
      </w:r>
      <w:r w:rsidRPr="0002533E">
        <w:rPr>
          <w:iCs/>
          <w:lang w:val="en-US" w:bidi="ru-RU"/>
        </w:rPr>
        <w:t>I</w:t>
      </w:r>
      <w:r w:rsidRPr="0002533E">
        <w:rPr>
          <w:iCs/>
          <w:lang w:bidi="ru-RU"/>
        </w:rPr>
        <w:t xml:space="preserve"> Региональной конференции молодых ученых и исследователей Волгоградской области по направлениям: биология и география, педагогика и психология, филология – победители Крюкова Мария и Беляевская Анастасия 7 класс;</w:t>
      </w:r>
      <w:bookmarkEnd w:id="2"/>
      <w:bookmarkEnd w:id="3"/>
      <w:bookmarkEnd w:id="4"/>
    </w:p>
    <w:p w14:paraId="79734E87" w14:textId="77777777" w:rsidR="00295F33" w:rsidRPr="0002533E" w:rsidRDefault="00295F33" w:rsidP="00AA6B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МО учителей математики, физики, информатики и ИКТ</w:t>
      </w:r>
    </w:p>
    <w:p w14:paraId="57987A77" w14:textId="2DB55F0A" w:rsidR="00A34129" w:rsidRPr="0002533E" w:rsidRDefault="008952AB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В</w:t>
      </w:r>
      <w:r w:rsidR="00C26CDB" w:rsidRPr="0002533E">
        <w:rPr>
          <w:rFonts w:ascii="Times New Roman" w:hAnsi="Times New Roman" w:cs="Times New Roman"/>
          <w:sz w:val="24"/>
          <w:szCs w:val="24"/>
        </w:rPr>
        <w:t>торой раз</w:t>
      </w:r>
      <w:r w:rsidRPr="0002533E">
        <w:rPr>
          <w:rFonts w:ascii="Times New Roman" w:hAnsi="Times New Roman" w:cs="Times New Roman"/>
          <w:sz w:val="24"/>
          <w:szCs w:val="24"/>
        </w:rPr>
        <w:t xml:space="preserve"> проводилась м</w:t>
      </w:r>
      <w:r w:rsidR="00A34129" w:rsidRPr="0002533E">
        <w:rPr>
          <w:rFonts w:ascii="Times New Roman" w:hAnsi="Times New Roman" w:cs="Times New Roman"/>
          <w:sz w:val="24"/>
          <w:szCs w:val="24"/>
        </w:rPr>
        <w:t>униц</w:t>
      </w:r>
      <w:r w:rsidR="006C66EB" w:rsidRPr="0002533E">
        <w:rPr>
          <w:rFonts w:ascii="Times New Roman" w:hAnsi="Times New Roman" w:cs="Times New Roman"/>
          <w:sz w:val="24"/>
          <w:szCs w:val="24"/>
        </w:rPr>
        <w:t xml:space="preserve">ипальная </w:t>
      </w:r>
      <w:r w:rsidR="00A34129" w:rsidRPr="0002533E">
        <w:rPr>
          <w:rFonts w:ascii="Times New Roman" w:hAnsi="Times New Roman" w:cs="Times New Roman"/>
          <w:sz w:val="24"/>
          <w:szCs w:val="24"/>
        </w:rPr>
        <w:t xml:space="preserve"> олимпиада для 5-6 кл</w:t>
      </w:r>
      <w:r w:rsidR="006C66EB" w:rsidRPr="0002533E">
        <w:rPr>
          <w:rFonts w:ascii="Times New Roman" w:hAnsi="Times New Roman" w:cs="Times New Roman"/>
          <w:sz w:val="24"/>
          <w:szCs w:val="24"/>
        </w:rPr>
        <w:t>ассов</w:t>
      </w:r>
      <w:r w:rsidR="00501D22" w:rsidRPr="0002533E">
        <w:rPr>
          <w:rFonts w:ascii="Times New Roman" w:hAnsi="Times New Roman" w:cs="Times New Roman"/>
          <w:sz w:val="24"/>
          <w:szCs w:val="24"/>
        </w:rPr>
        <w:t xml:space="preserve"> «Юный Пифагор»</w:t>
      </w:r>
      <w:r w:rsidR="006C66EB" w:rsidRPr="0002533E">
        <w:rPr>
          <w:rFonts w:ascii="Times New Roman" w:hAnsi="Times New Roman" w:cs="Times New Roman"/>
          <w:sz w:val="24"/>
          <w:szCs w:val="24"/>
        </w:rPr>
        <w:t>,</w:t>
      </w:r>
      <w:r w:rsidR="00C26CDB"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DB" w:rsidRPr="0002533E">
        <w:rPr>
          <w:rFonts w:ascii="Times New Roman" w:hAnsi="Times New Roman" w:cs="Times New Roman"/>
          <w:sz w:val="24"/>
          <w:szCs w:val="24"/>
        </w:rPr>
        <w:t>Шкарпетина</w:t>
      </w:r>
      <w:proofErr w:type="spellEnd"/>
      <w:r w:rsidR="00C26CDB" w:rsidRPr="0002533E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6C66EB" w:rsidRPr="0002533E">
        <w:rPr>
          <w:rFonts w:ascii="Times New Roman" w:hAnsi="Times New Roman" w:cs="Times New Roman"/>
          <w:sz w:val="24"/>
          <w:szCs w:val="24"/>
        </w:rPr>
        <w:t>, 5а – призер олимпиады</w:t>
      </w:r>
      <w:r w:rsidR="00AE7FCB" w:rsidRPr="0002533E">
        <w:rPr>
          <w:rFonts w:ascii="Times New Roman" w:hAnsi="Times New Roman" w:cs="Times New Roman"/>
          <w:sz w:val="24"/>
          <w:szCs w:val="24"/>
        </w:rPr>
        <w:t xml:space="preserve">, уч. </w:t>
      </w:r>
      <w:proofErr w:type="spellStart"/>
      <w:r w:rsidR="00AE7FCB" w:rsidRPr="0002533E">
        <w:rPr>
          <w:rFonts w:ascii="Times New Roman" w:hAnsi="Times New Roman" w:cs="Times New Roman"/>
          <w:sz w:val="24"/>
          <w:szCs w:val="24"/>
        </w:rPr>
        <w:t>К</w:t>
      </w:r>
      <w:r w:rsidR="00C26CDB" w:rsidRPr="0002533E">
        <w:rPr>
          <w:rFonts w:ascii="Times New Roman" w:hAnsi="Times New Roman" w:cs="Times New Roman"/>
          <w:sz w:val="24"/>
          <w:szCs w:val="24"/>
        </w:rPr>
        <w:t>алдыркаева</w:t>
      </w:r>
      <w:proofErr w:type="spellEnd"/>
      <w:r w:rsidR="00C26CDB" w:rsidRPr="0002533E">
        <w:rPr>
          <w:rFonts w:ascii="Times New Roman" w:hAnsi="Times New Roman" w:cs="Times New Roman"/>
          <w:sz w:val="24"/>
          <w:szCs w:val="24"/>
        </w:rPr>
        <w:t xml:space="preserve"> Г.В</w:t>
      </w:r>
      <w:r w:rsidR="00AE7FCB" w:rsidRPr="0002533E">
        <w:rPr>
          <w:rFonts w:ascii="Times New Roman" w:hAnsi="Times New Roman" w:cs="Times New Roman"/>
          <w:sz w:val="24"/>
          <w:szCs w:val="24"/>
        </w:rPr>
        <w:t>.</w:t>
      </w:r>
    </w:p>
    <w:p w14:paraId="067F463A" w14:textId="23ABFD7E" w:rsidR="00316DE7" w:rsidRPr="0002533E" w:rsidRDefault="00316DE7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Крюкова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 И.А. проводила систематическую работу с 11 классом на платформе «</w:t>
      </w:r>
      <w:proofErr w:type="spellStart"/>
      <w:r w:rsidR="00705071" w:rsidRPr="0002533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705071" w:rsidRPr="0002533E">
        <w:rPr>
          <w:rFonts w:ascii="Times New Roman" w:hAnsi="Times New Roman" w:cs="Times New Roman"/>
          <w:sz w:val="24"/>
          <w:szCs w:val="24"/>
        </w:rPr>
        <w:t>», подготовила детей к областному конкурсу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="00705071" w:rsidRPr="0002533E">
        <w:rPr>
          <w:rFonts w:ascii="Times New Roman" w:hAnsi="Times New Roman" w:cs="Times New Roman"/>
          <w:sz w:val="24"/>
          <w:szCs w:val="24"/>
        </w:rPr>
        <w:t>«С</w:t>
      </w:r>
      <w:r w:rsidRPr="0002533E">
        <w:rPr>
          <w:rFonts w:ascii="Times New Roman" w:hAnsi="Times New Roman" w:cs="Times New Roman"/>
          <w:sz w:val="24"/>
          <w:szCs w:val="24"/>
        </w:rPr>
        <w:t>нежная геометрия</w:t>
      </w:r>
      <w:r w:rsidR="00705071" w:rsidRPr="0002533E">
        <w:rPr>
          <w:rFonts w:ascii="Times New Roman" w:hAnsi="Times New Roman" w:cs="Times New Roman"/>
          <w:sz w:val="24"/>
          <w:szCs w:val="24"/>
        </w:rPr>
        <w:t>». Ученики 7а представили творческие проекты.</w:t>
      </w:r>
    </w:p>
    <w:p w14:paraId="18288A65" w14:textId="1CDEDC07" w:rsidR="00EB71FC" w:rsidRPr="0002533E" w:rsidRDefault="00EB71FC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lastRenderedPageBreak/>
        <w:t xml:space="preserve">Воркшоп Вектор познания Крюкова И.А.  –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Маслобойников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и Бондаренко выполнили творческие работы по созданию модели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квадракоптера</w:t>
      </w:r>
      <w:proofErr w:type="spellEnd"/>
    </w:p>
    <w:p w14:paraId="0D15BD24" w14:textId="3ABD8FB2" w:rsidR="00B14130" w:rsidRPr="0002533E" w:rsidRDefault="00B14130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Красовская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 С.М. прошла </w:t>
      </w:r>
      <w:r w:rsidRPr="0002533E">
        <w:rPr>
          <w:rFonts w:ascii="Times New Roman" w:hAnsi="Times New Roman" w:cs="Times New Roman"/>
          <w:sz w:val="24"/>
          <w:szCs w:val="24"/>
        </w:rPr>
        <w:t xml:space="preserve"> курсы по менторству</w:t>
      </w:r>
      <w:r w:rsidR="00501D22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705071" w:rsidRPr="0002533E">
        <w:rPr>
          <w:rFonts w:ascii="Times New Roman" w:hAnsi="Times New Roman" w:cs="Times New Roman"/>
          <w:sz w:val="24"/>
          <w:szCs w:val="24"/>
        </w:rPr>
        <w:t>в Ш</w:t>
      </w:r>
      <w:r w:rsidR="00501D22" w:rsidRPr="0002533E">
        <w:rPr>
          <w:rFonts w:ascii="Times New Roman" w:hAnsi="Times New Roman" w:cs="Times New Roman"/>
          <w:sz w:val="24"/>
          <w:szCs w:val="24"/>
        </w:rPr>
        <w:t>кола современного учителя</w:t>
      </w:r>
      <w:r w:rsidR="00860191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60191" w:rsidRPr="0002533E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 по программе ШНОР в объеме </w:t>
      </w:r>
      <w:r w:rsidR="00860191" w:rsidRPr="0002533E">
        <w:rPr>
          <w:rFonts w:ascii="Times New Roman" w:hAnsi="Times New Roman" w:cs="Times New Roman"/>
          <w:sz w:val="24"/>
          <w:szCs w:val="24"/>
        </w:rPr>
        <w:t>36ч</w:t>
      </w:r>
      <w:r w:rsidR="00705071" w:rsidRPr="0002533E">
        <w:rPr>
          <w:rFonts w:ascii="Times New Roman" w:hAnsi="Times New Roman" w:cs="Times New Roman"/>
          <w:sz w:val="24"/>
          <w:szCs w:val="24"/>
        </w:rPr>
        <w:t>.</w:t>
      </w:r>
    </w:p>
    <w:p w14:paraId="6C357614" w14:textId="220BD7E7" w:rsidR="00A10F93" w:rsidRPr="0002533E" w:rsidRDefault="006C66EB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 Проводилась работа на платформе «</w:t>
      </w:r>
      <w:proofErr w:type="spellStart"/>
      <w:r w:rsidR="00D3324F" w:rsidRPr="0002533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>»</w:t>
      </w:r>
    </w:p>
    <w:p w14:paraId="3B668785" w14:textId="358EAF13" w:rsidR="00501D22" w:rsidRPr="0002533E" w:rsidRDefault="00501D22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Внеклассное мероприятие «Великолепная пятерка» для 8а и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8б, Крюкова</w:t>
      </w:r>
      <w:r w:rsidR="00705071" w:rsidRPr="0002533E">
        <w:rPr>
          <w:rFonts w:ascii="Times New Roman" w:hAnsi="Times New Roman" w:cs="Times New Roman"/>
          <w:sz w:val="24"/>
          <w:szCs w:val="24"/>
        </w:rPr>
        <w:t xml:space="preserve"> И.А.,</w:t>
      </w:r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="00705071" w:rsidRPr="0002533E">
        <w:rPr>
          <w:rFonts w:ascii="Times New Roman" w:hAnsi="Times New Roman" w:cs="Times New Roman"/>
          <w:sz w:val="24"/>
          <w:szCs w:val="24"/>
        </w:rPr>
        <w:t xml:space="preserve"> Н.Н. в рамках муниципального семинара по развитию речи.</w:t>
      </w:r>
    </w:p>
    <w:p w14:paraId="7102A9D2" w14:textId="18C91A60" w:rsidR="00F00B90" w:rsidRPr="0002533E" w:rsidRDefault="00705071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Подготовка р</w:t>
      </w:r>
      <w:r w:rsidR="00F00B90" w:rsidRPr="0002533E">
        <w:rPr>
          <w:rFonts w:ascii="Times New Roman" w:hAnsi="Times New Roman" w:cs="Times New Roman"/>
          <w:sz w:val="24"/>
          <w:szCs w:val="24"/>
        </w:rPr>
        <w:t>айонн</w:t>
      </w:r>
      <w:r w:rsidRPr="0002533E">
        <w:rPr>
          <w:rFonts w:ascii="Times New Roman" w:hAnsi="Times New Roman" w:cs="Times New Roman"/>
          <w:sz w:val="24"/>
          <w:szCs w:val="24"/>
        </w:rPr>
        <w:t>ого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2533E">
        <w:rPr>
          <w:rFonts w:ascii="Times New Roman" w:hAnsi="Times New Roman" w:cs="Times New Roman"/>
          <w:sz w:val="24"/>
          <w:szCs w:val="24"/>
        </w:rPr>
        <w:t>а по повышению качества образования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</w:t>
      </w:r>
      <w:r w:rsidRPr="0002533E">
        <w:rPr>
          <w:rFonts w:ascii="Times New Roman" w:hAnsi="Times New Roman" w:cs="Times New Roman"/>
          <w:sz w:val="24"/>
          <w:szCs w:val="24"/>
        </w:rPr>
        <w:t>(</w:t>
      </w:r>
      <w:r w:rsidR="00F00B90" w:rsidRPr="0002533E">
        <w:rPr>
          <w:rFonts w:ascii="Times New Roman" w:hAnsi="Times New Roman" w:cs="Times New Roman"/>
          <w:sz w:val="24"/>
          <w:szCs w:val="24"/>
        </w:rPr>
        <w:t>ШНОР</w:t>
      </w:r>
      <w:r w:rsidRPr="0002533E">
        <w:rPr>
          <w:rFonts w:ascii="Times New Roman" w:hAnsi="Times New Roman" w:cs="Times New Roman"/>
          <w:sz w:val="24"/>
          <w:szCs w:val="24"/>
        </w:rPr>
        <w:t>):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Красовская</w:t>
      </w:r>
      <w:r w:rsidRPr="0002533E">
        <w:rPr>
          <w:rFonts w:ascii="Times New Roman" w:hAnsi="Times New Roman" w:cs="Times New Roman"/>
          <w:sz w:val="24"/>
          <w:szCs w:val="24"/>
        </w:rPr>
        <w:t xml:space="preserve"> С.М., 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Крюкова</w:t>
      </w:r>
      <w:r w:rsidRPr="0002533E">
        <w:rPr>
          <w:rFonts w:ascii="Times New Roman" w:hAnsi="Times New Roman" w:cs="Times New Roman"/>
          <w:sz w:val="24"/>
          <w:szCs w:val="24"/>
        </w:rPr>
        <w:t xml:space="preserve"> И.А., </w:t>
      </w:r>
      <w:r w:rsidR="00F00B90"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90" w:rsidRPr="0002533E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760599E2" w14:textId="51D60489" w:rsidR="00356A48" w:rsidRPr="0002533E" w:rsidRDefault="00356A48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Районная интеллектуальная игра «Наука и фантазия» 8а, Красовская</w:t>
      </w:r>
    </w:p>
    <w:p w14:paraId="2D56DF4A" w14:textId="7DCCA3C5" w:rsidR="00EB71FC" w:rsidRPr="0002533E" w:rsidRDefault="00EB71FC" w:rsidP="00AA6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Урок цифры</w:t>
      </w:r>
      <w:r w:rsidR="005B041B" w:rsidRPr="0002533E">
        <w:rPr>
          <w:rFonts w:ascii="Times New Roman" w:hAnsi="Times New Roman" w:cs="Times New Roman"/>
          <w:sz w:val="24"/>
          <w:szCs w:val="24"/>
        </w:rPr>
        <w:t xml:space="preserve">, </w:t>
      </w:r>
      <w:r w:rsidRPr="0002533E">
        <w:rPr>
          <w:rFonts w:ascii="Times New Roman" w:hAnsi="Times New Roman" w:cs="Times New Roman"/>
          <w:sz w:val="24"/>
          <w:szCs w:val="24"/>
        </w:rPr>
        <w:t>Исследование кибератак</w:t>
      </w:r>
      <w:r w:rsidR="005B041B" w:rsidRPr="0002533E">
        <w:rPr>
          <w:rFonts w:ascii="Times New Roman" w:hAnsi="Times New Roman" w:cs="Times New Roman"/>
          <w:sz w:val="24"/>
          <w:szCs w:val="24"/>
        </w:rPr>
        <w:t xml:space="preserve"> – Крюкова </w:t>
      </w:r>
    </w:p>
    <w:p w14:paraId="59FFCC29" w14:textId="0B784AC0" w:rsidR="00201A80" w:rsidRPr="0002533E" w:rsidRDefault="00201A80" w:rsidP="00AA6B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МО учителей-</w:t>
      </w:r>
      <w:proofErr w:type="spellStart"/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>природников</w:t>
      </w:r>
      <w:proofErr w:type="spellEnd"/>
      <w:r w:rsidRPr="000253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7707AD" w14:textId="53111261" w:rsidR="00F00B90" w:rsidRPr="0002533E" w:rsidRDefault="00F00B90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Черных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А.С.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курсы по Точке роста, инклюзии и ОВЗ, цифровым технологиям</w:t>
      </w:r>
    </w:p>
    <w:p w14:paraId="4C722F0B" w14:textId="14C8BF70" w:rsidR="00F00B90" w:rsidRPr="0002533E" w:rsidRDefault="00F00B90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День леса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– отчет Черных А.С.</w:t>
      </w:r>
    </w:p>
    <w:p w14:paraId="7464D63E" w14:textId="47AAA52D" w:rsidR="00356A48" w:rsidRPr="0002533E" w:rsidRDefault="00356A48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Открытый урок химии в 8а на базе Точки роста</w:t>
      </w:r>
    </w:p>
    <w:p w14:paraId="3AB390F6" w14:textId="0A2574BF" w:rsidR="00F00B90" w:rsidRPr="0002533E" w:rsidRDefault="00F00B90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Муниц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ипальный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этап «Наш дом – Россия» в конкурсе рисунков Чурляева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М.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– побед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итель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Маслиева</w:t>
      </w:r>
      <w:proofErr w:type="spellEnd"/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Е.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05D2" w:rsidRPr="0002533E">
        <w:rPr>
          <w:rFonts w:ascii="Times New Roman" w:hAnsi="Times New Roman" w:cs="Times New Roman"/>
          <w:iCs/>
          <w:sz w:val="24"/>
          <w:szCs w:val="24"/>
        </w:rPr>
        <w:t>–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призер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, учитель Черных </w:t>
      </w:r>
      <w:proofErr w:type="spellStart"/>
      <w:r w:rsidR="00705071" w:rsidRPr="0002533E">
        <w:rPr>
          <w:rFonts w:ascii="Times New Roman" w:hAnsi="Times New Roman" w:cs="Times New Roman"/>
          <w:iCs/>
          <w:sz w:val="24"/>
          <w:szCs w:val="24"/>
        </w:rPr>
        <w:t>а.С</w:t>
      </w:r>
      <w:proofErr w:type="spellEnd"/>
      <w:r w:rsidR="00705071" w:rsidRPr="000253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CF8B77F" w14:textId="20510804" w:rsidR="00EA05D2" w:rsidRPr="0002533E" w:rsidRDefault="000F292F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6 конкурс проектно-исслед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овательской 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деят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ельности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«</w:t>
      </w:r>
      <w:r w:rsidR="00EA05D2" w:rsidRPr="0002533E">
        <w:rPr>
          <w:rFonts w:ascii="Times New Roman" w:hAnsi="Times New Roman" w:cs="Times New Roman"/>
          <w:iCs/>
          <w:sz w:val="24"/>
          <w:szCs w:val="24"/>
        </w:rPr>
        <w:t>Шаг в будущее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»</w:t>
      </w:r>
      <w:r w:rsidR="00EA05D2" w:rsidRPr="0002533E">
        <w:rPr>
          <w:rFonts w:ascii="Times New Roman" w:hAnsi="Times New Roman" w:cs="Times New Roman"/>
          <w:iCs/>
          <w:sz w:val="24"/>
          <w:szCs w:val="24"/>
        </w:rPr>
        <w:t xml:space="preserve"> – Черных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А.С.</w:t>
      </w:r>
      <w:r w:rsidR="00EA05D2" w:rsidRPr="0002533E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работой </w:t>
      </w:r>
      <w:r w:rsidR="00EA05D2" w:rsidRPr="0002533E">
        <w:rPr>
          <w:rFonts w:ascii="Times New Roman" w:hAnsi="Times New Roman" w:cs="Times New Roman"/>
          <w:iCs/>
          <w:sz w:val="24"/>
          <w:szCs w:val="24"/>
        </w:rPr>
        <w:t>Васиной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В. заняли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2 место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3EEB23" w14:textId="1DE44E14" w:rsidR="00A05639" w:rsidRPr="0002533E" w:rsidRDefault="00A05639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Рокотянская</w:t>
      </w:r>
      <w:proofErr w:type="spellEnd"/>
      <w:r w:rsidR="00705071" w:rsidRPr="0002533E">
        <w:rPr>
          <w:rFonts w:ascii="Times New Roman" w:hAnsi="Times New Roman" w:cs="Times New Roman"/>
          <w:iCs/>
          <w:sz w:val="24"/>
          <w:szCs w:val="24"/>
        </w:rPr>
        <w:t xml:space="preserve"> О.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3 место в обл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астном</w:t>
      </w: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фестивале </w:t>
      </w:r>
      <w:r w:rsidR="00705071" w:rsidRPr="0002533E">
        <w:rPr>
          <w:rFonts w:ascii="Times New Roman" w:hAnsi="Times New Roman" w:cs="Times New Roman"/>
          <w:iCs/>
          <w:sz w:val="24"/>
          <w:szCs w:val="24"/>
        </w:rPr>
        <w:t>«</w:t>
      </w:r>
      <w:r w:rsidRPr="0002533E">
        <w:rPr>
          <w:rFonts w:ascii="Times New Roman" w:hAnsi="Times New Roman" w:cs="Times New Roman"/>
          <w:iCs/>
          <w:sz w:val="24"/>
          <w:szCs w:val="24"/>
        </w:rPr>
        <w:t>Эко-проект»</w:t>
      </w:r>
    </w:p>
    <w:p w14:paraId="5A9428F6" w14:textId="42D10A22" w:rsidR="00356A48" w:rsidRPr="0002533E" w:rsidRDefault="00356A48" w:rsidP="00AA6B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>Полевая школа (</w:t>
      </w:r>
      <w:proofErr w:type="spellStart"/>
      <w:r w:rsidRPr="0002533E">
        <w:rPr>
          <w:rFonts w:ascii="Times New Roman" w:hAnsi="Times New Roman" w:cs="Times New Roman"/>
          <w:iCs/>
          <w:sz w:val="24"/>
          <w:szCs w:val="24"/>
        </w:rPr>
        <w:t>с.Меловатка</w:t>
      </w:r>
      <w:proofErr w:type="spellEnd"/>
      <w:r w:rsidRPr="0002533E">
        <w:rPr>
          <w:rFonts w:ascii="Times New Roman" w:hAnsi="Times New Roman" w:cs="Times New Roman"/>
          <w:iCs/>
          <w:sz w:val="24"/>
          <w:szCs w:val="24"/>
        </w:rPr>
        <w:t>) Любчик, Черных и 4 ученика</w:t>
      </w:r>
    </w:p>
    <w:p w14:paraId="4C2F57DF" w14:textId="1971B408" w:rsidR="005A45F8" w:rsidRDefault="00F00B90" w:rsidP="00AA6BDF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45F8" w:rsidRPr="0002533E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14:paraId="3A14594B" w14:textId="3C178BDB" w:rsidR="00AA6BDF" w:rsidRDefault="00AA6BDF" w:rsidP="000706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BDF">
        <w:rPr>
          <w:rFonts w:ascii="Times New Roman" w:hAnsi="Times New Roman" w:cs="Times New Roman"/>
          <w:bCs/>
          <w:sz w:val="24"/>
          <w:szCs w:val="24"/>
        </w:rPr>
        <w:t>В 2021-2022 учебном году было вставлено 10 новых окон.</w:t>
      </w:r>
    </w:p>
    <w:p w14:paraId="0DFC63AC" w14:textId="36DDAB93" w:rsidR="0007065E" w:rsidRDefault="0007065E" w:rsidP="000706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Отр</w:t>
      </w:r>
      <w:r w:rsidRPr="0007065E">
        <w:rPr>
          <w:rFonts w:ascii="Times New Roman" w:hAnsi="Times New Roman" w:cs="Times New Roman"/>
          <w:bCs/>
          <w:sz w:val="24"/>
          <w:szCs w:val="24"/>
        </w:rPr>
        <w:t xml:space="preserve">емонтировали свои кабинеты </w:t>
      </w:r>
      <w:r w:rsidR="00596B05">
        <w:rPr>
          <w:rFonts w:ascii="Times New Roman" w:hAnsi="Times New Roman" w:cs="Times New Roman"/>
          <w:bCs/>
          <w:sz w:val="24"/>
          <w:szCs w:val="24"/>
        </w:rPr>
        <w:t xml:space="preserve">7а, </w:t>
      </w:r>
      <w:r>
        <w:rPr>
          <w:rFonts w:ascii="Times New Roman" w:hAnsi="Times New Roman" w:cs="Times New Roman"/>
          <w:bCs/>
          <w:sz w:val="24"/>
          <w:szCs w:val="24"/>
        </w:rPr>
        <w:t>5а</w:t>
      </w:r>
      <w:r w:rsidRPr="0007065E">
        <w:rPr>
          <w:rFonts w:ascii="Times New Roman" w:hAnsi="Times New Roman" w:cs="Times New Roman"/>
          <w:bCs/>
          <w:sz w:val="24"/>
          <w:szCs w:val="24"/>
        </w:rPr>
        <w:t xml:space="preserve"> класс, </w:t>
      </w:r>
      <w:proofErr w:type="spellStart"/>
      <w:r w:rsidRPr="0007065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7065E">
        <w:rPr>
          <w:rFonts w:ascii="Times New Roman" w:hAnsi="Times New Roman" w:cs="Times New Roman"/>
          <w:bCs/>
          <w:sz w:val="24"/>
          <w:szCs w:val="24"/>
        </w:rPr>
        <w:t xml:space="preserve">. рук. </w:t>
      </w:r>
      <w:r>
        <w:rPr>
          <w:rFonts w:ascii="Times New Roman" w:hAnsi="Times New Roman" w:cs="Times New Roman"/>
          <w:bCs/>
          <w:sz w:val="24"/>
          <w:szCs w:val="24"/>
        </w:rPr>
        <w:t>Васина Л.В.</w:t>
      </w:r>
      <w:r w:rsidRPr="000706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Сидельникова А.В.</w:t>
      </w:r>
      <w:r w:rsidRPr="0007065E">
        <w:rPr>
          <w:rFonts w:ascii="Times New Roman" w:hAnsi="Times New Roman" w:cs="Times New Roman"/>
          <w:bCs/>
          <w:sz w:val="24"/>
          <w:szCs w:val="24"/>
        </w:rPr>
        <w:t xml:space="preserve"> Остальные наши помещения требуют косметического ремонта и дальше. Освежить их побелкой просто необходимо. Приветствуется такая работа силами учителей и родителей.   </w:t>
      </w:r>
    </w:p>
    <w:p w14:paraId="6A1920B4" w14:textId="082BD0D0" w:rsidR="006038FA" w:rsidRPr="006038FA" w:rsidRDefault="006038FA" w:rsidP="006038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8FA">
        <w:rPr>
          <w:rFonts w:ascii="Times New Roman" w:hAnsi="Times New Roman" w:cs="Times New Roman"/>
          <w:bCs/>
          <w:sz w:val="24"/>
          <w:szCs w:val="24"/>
        </w:rPr>
        <w:t>Итак, школа к началу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038FA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038FA">
        <w:rPr>
          <w:rFonts w:ascii="Times New Roman" w:hAnsi="Times New Roman" w:cs="Times New Roman"/>
          <w:bCs/>
          <w:sz w:val="24"/>
          <w:szCs w:val="24"/>
        </w:rPr>
        <w:t xml:space="preserve"> учебного года готова. В год ее 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038FA">
        <w:rPr>
          <w:rFonts w:ascii="Times New Roman" w:hAnsi="Times New Roman" w:cs="Times New Roman"/>
          <w:bCs/>
          <w:sz w:val="24"/>
          <w:szCs w:val="24"/>
        </w:rPr>
        <w:t>-летия сделано немало. Необходимо продолжать работу по укреплению материально-технической базы, оснащению школы, экономному расходованию электроэнергии, воды. Особое внимание следует уделит бережному отношению ко всему имуществу.</w:t>
      </w:r>
    </w:p>
    <w:p w14:paraId="2AF6E336" w14:textId="292D813E" w:rsidR="008F279A" w:rsidRPr="0002533E" w:rsidRDefault="002A799A" w:rsidP="00AA6BDF">
      <w:pPr>
        <w:pStyle w:val="a7"/>
        <w:numPr>
          <w:ilvl w:val="0"/>
          <w:numId w:val="14"/>
        </w:numPr>
        <w:tabs>
          <w:tab w:val="left" w:pos="426"/>
        </w:tabs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02533E">
        <w:rPr>
          <w:rFonts w:ascii="Times New Roman" w:hAnsi="Times New Roman" w:cs="Times New Roman"/>
          <w:b/>
          <w:sz w:val="24"/>
          <w:szCs w:val="24"/>
        </w:rPr>
        <w:t>Система оценки качества образования</w:t>
      </w:r>
    </w:p>
    <w:p w14:paraId="7243F067" w14:textId="77777777" w:rsidR="00860191" w:rsidRPr="0002533E" w:rsidRDefault="00860191" w:rsidP="0002533E">
      <w:pPr>
        <w:pStyle w:val="a7"/>
        <w:tabs>
          <w:tab w:val="left" w:pos="8647"/>
        </w:tabs>
        <w:ind w:left="1080" w:right="-1" w:hanging="142"/>
        <w:rPr>
          <w:rFonts w:ascii="Times New Roman" w:hAnsi="Times New Roman" w:cs="Times New Roman"/>
          <w:bCs/>
          <w:sz w:val="24"/>
          <w:szCs w:val="24"/>
        </w:rPr>
      </w:pPr>
    </w:p>
    <w:p w14:paraId="596F8E07" w14:textId="146CB363" w:rsidR="00860191" w:rsidRPr="0002533E" w:rsidRDefault="00860191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ВПР приостановили с 21 марта</w:t>
      </w:r>
      <w:r w:rsidR="00EA05D2" w:rsidRPr="0002533E">
        <w:rPr>
          <w:rFonts w:ascii="Times New Roman" w:hAnsi="Times New Roman" w:cs="Times New Roman"/>
          <w:bCs/>
          <w:sz w:val="24"/>
          <w:szCs w:val="24"/>
        </w:rPr>
        <w:t>, успели провести 9 работ, остальные на осень 2022</w:t>
      </w:r>
    </w:p>
    <w:p w14:paraId="4CB023CB" w14:textId="57D675BC" w:rsidR="005D6C31" w:rsidRPr="0002533E" w:rsidRDefault="005D6C31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Административные срезы до 01 декабря</w:t>
      </w:r>
    </w:p>
    <w:p w14:paraId="2CBF7F70" w14:textId="015A7E98" w:rsidR="00482D86" w:rsidRPr="0002533E" w:rsidRDefault="00482D86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Качество образования</w:t>
      </w:r>
      <w:r w:rsidR="00AA6B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BC6267" w14:textId="77777777" w:rsidR="00B14130" w:rsidRPr="0002533E" w:rsidRDefault="001D1B7F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Тематическая проверка ФГОС СОО</w:t>
      </w:r>
    </w:p>
    <w:p w14:paraId="51C402B6" w14:textId="58A03A29" w:rsidR="001D1B7F" w:rsidRPr="0002533E" w:rsidRDefault="00B14130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Адаптированные программы</w:t>
      </w:r>
      <w:r w:rsidR="001D1B7F" w:rsidRPr="00025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E42EDC" w14:textId="0A6D2D49" w:rsidR="00482D86" w:rsidRPr="0002533E" w:rsidRDefault="00482D86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Выполнение образ программ в 1 полугодии</w:t>
      </w:r>
    </w:p>
    <w:p w14:paraId="61B5E432" w14:textId="0AF03735" w:rsidR="00B14130" w:rsidRPr="0002533E" w:rsidRDefault="00B14130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МСОКО – мониторинг за 2 четверть</w:t>
      </w:r>
    </w:p>
    <w:p w14:paraId="43E9CFDD" w14:textId="0484CBF5" w:rsidR="001D1B7F" w:rsidRPr="0002533E" w:rsidRDefault="001D1B7F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Мониторинг родных языков</w:t>
      </w:r>
    </w:p>
    <w:p w14:paraId="759131B8" w14:textId="0770781D" w:rsidR="00B14130" w:rsidRPr="0002533E" w:rsidRDefault="00B14130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 xml:space="preserve">Проверка тетрадей для контрольных работ 9 и 11 </w:t>
      </w:r>
      <w:proofErr w:type="spellStart"/>
      <w:r w:rsidRPr="0002533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</w:p>
    <w:p w14:paraId="54B8FE5B" w14:textId="5FC75569" w:rsidR="00A14D6F" w:rsidRPr="0002533E" w:rsidRDefault="00A14D6F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СГО, книги движения</w:t>
      </w:r>
      <w:r w:rsidR="00B14130" w:rsidRPr="0002533E">
        <w:rPr>
          <w:rFonts w:ascii="Times New Roman" w:hAnsi="Times New Roman" w:cs="Times New Roman"/>
          <w:bCs/>
          <w:sz w:val="24"/>
          <w:szCs w:val="24"/>
        </w:rPr>
        <w:t>, качество образования</w:t>
      </w:r>
    </w:p>
    <w:p w14:paraId="1AA5837C" w14:textId="34796743" w:rsidR="00316DE7" w:rsidRPr="0002533E" w:rsidRDefault="00316DE7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Русский язык в начальной школе</w:t>
      </w:r>
    </w:p>
    <w:p w14:paraId="307B4E0E" w14:textId="0E6AEEB5" w:rsidR="00482D86" w:rsidRPr="0002533E" w:rsidRDefault="00482D86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lastRenderedPageBreak/>
        <w:t>Внеурочная деятельность</w:t>
      </w:r>
    </w:p>
    <w:p w14:paraId="3754603C" w14:textId="62EC86AC" w:rsidR="00482D86" w:rsidRPr="0002533E" w:rsidRDefault="00482D86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Посещаемость занятий</w:t>
      </w:r>
    </w:p>
    <w:p w14:paraId="0F89AC7D" w14:textId="7D24872A" w:rsidR="005D6C31" w:rsidRPr="0002533E" w:rsidRDefault="005D6C31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Перепроверка ВПР мат-5 за прошлый год</w:t>
      </w:r>
    </w:p>
    <w:p w14:paraId="7D625748" w14:textId="39891050" w:rsidR="00B14130" w:rsidRPr="0002533E" w:rsidRDefault="00B14130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>Доступная среда</w:t>
      </w:r>
      <w:r w:rsidR="000D0085" w:rsidRPr="0002533E">
        <w:rPr>
          <w:rFonts w:ascii="Times New Roman" w:hAnsi="Times New Roman" w:cs="Times New Roman"/>
          <w:bCs/>
          <w:sz w:val="24"/>
          <w:szCs w:val="24"/>
        </w:rPr>
        <w:t xml:space="preserve">, антитеррор, инвалиды и ОВЗ </w:t>
      </w:r>
      <w:r w:rsidRPr="0002533E">
        <w:rPr>
          <w:rFonts w:ascii="Times New Roman" w:hAnsi="Times New Roman" w:cs="Times New Roman"/>
          <w:bCs/>
          <w:sz w:val="24"/>
          <w:szCs w:val="24"/>
        </w:rPr>
        <w:t>(прокуратура проверяла по сайту)</w:t>
      </w:r>
    </w:p>
    <w:p w14:paraId="5A4391D8" w14:textId="6F4997B8" w:rsidR="000D0085" w:rsidRPr="0002533E" w:rsidRDefault="000D0085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533E">
        <w:rPr>
          <w:rFonts w:ascii="Times New Roman" w:hAnsi="Times New Roman" w:cs="Times New Roman"/>
          <w:bCs/>
          <w:sz w:val="24"/>
          <w:szCs w:val="24"/>
        </w:rPr>
        <w:t>Нац</w:t>
      </w:r>
      <w:proofErr w:type="spellEnd"/>
      <w:r w:rsidRPr="0002533E">
        <w:rPr>
          <w:rFonts w:ascii="Times New Roman" w:hAnsi="Times New Roman" w:cs="Times New Roman"/>
          <w:bCs/>
          <w:sz w:val="24"/>
          <w:szCs w:val="24"/>
        </w:rPr>
        <w:t xml:space="preserve"> исследование «Употребление табака среди молодежи»</w:t>
      </w:r>
    </w:p>
    <w:p w14:paraId="5660736A" w14:textId="2E3CAFBE" w:rsidR="001D1B7F" w:rsidRPr="0002533E" w:rsidRDefault="000D0085" w:rsidP="00AA6BDF">
      <w:pPr>
        <w:pStyle w:val="a7"/>
        <w:tabs>
          <w:tab w:val="left" w:pos="8647"/>
        </w:tabs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533E">
        <w:rPr>
          <w:rFonts w:ascii="Times New Roman" w:hAnsi="Times New Roman" w:cs="Times New Roman"/>
          <w:bCs/>
          <w:sz w:val="24"/>
          <w:szCs w:val="24"/>
        </w:rPr>
        <w:t xml:space="preserve"> - глобальный тест на </w:t>
      </w:r>
      <w:proofErr w:type="spellStart"/>
      <w:r w:rsidRPr="0002533E">
        <w:rPr>
          <w:rFonts w:ascii="Times New Roman" w:hAnsi="Times New Roman" w:cs="Times New Roman"/>
          <w:bCs/>
          <w:sz w:val="24"/>
          <w:szCs w:val="24"/>
        </w:rPr>
        <w:t>англ</w:t>
      </w:r>
      <w:proofErr w:type="spellEnd"/>
      <w:r w:rsidRPr="0002533E">
        <w:rPr>
          <w:rFonts w:ascii="Times New Roman" w:hAnsi="Times New Roman" w:cs="Times New Roman"/>
          <w:bCs/>
          <w:sz w:val="24"/>
          <w:szCs w:val="24"/>
        </w:rPr>
        <w:t xml:space="preserve"> языке</w:t>
      </w:r>
    </w:p>
    <w:p w14:paraId="45FEAEED" w14:textId="77777777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Мониторинг состояния и развития родных языков народов РФ</w:t>
      </w:r>
    </w:p>
    <w:p w14:paraId="56898433" w14:textId="77777777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План по устранению недостатков, выявленных в ходе независимой оценки качества условий осуществления образ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деят</w:t>
      </w:r>
      <w:proofErr w:type="spellEnd"/>
    </w:p>
    <w:p w14:paraId="745F0745" w14:textId="18EF2964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Тематическая проверка выполнения учебных планов и программ в 1 полугодии </w:t>
      </w:r>
    </w:p>
    <w:p w14:paraId="7CA6D4C7" w14:textId="77777777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Проверка качества знаний и успеваемости за 1 полугодии</w:t>
      </w:r>
    </w:p>
    <w:p w14:paraId="273DDA18" w14:textId="77777777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Анализ кандидатур на золотые медали и аттестаты особого образца,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контр срезы для 9 и 11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, графики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конс</w:t>
      </w:r>
      <w:proofErr w:type="spellEnd"/>
    </w:p>
    <w:p w14:paraId="0AE491AE" w14:textId="77777777" w:rsidR="001211BB" w:rsidRPr="0002533E" w:rsidRDefault="001211BB" w:rsidP="00AA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проверка по реализации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программ  (ноя 2021)</w:t>
      </w:r>
    </w:p>
    <w:p w14:paraId="7DB57435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Проверка реал дор карты по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гиа</w:t>
      </w:r>
      <w:proofErr w:type="spellEnd"/>
    </w:p>
    <w:p w14:paraId="353817B4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Тематическая проверка «Организация внеурочной деятельности в образ орг»</w:t>
      </w:r>
    </w:p>
    <w:p w14:paraId="5C583E57" w14:textId="77777777" w:rsidR="00356A48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мониторинг «Система оценки качества подготовки обучающихся в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Жирн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районе в 2021-22 с 20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апр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по 5 июля</w:t>
      </w:r>
    </w:p>
    <w:p w14:paraId="43F2375F" w14:textId="5B9D1A0F" w:rsidR="001211BB" w:rsidRPr="0002533E" w:rsidRDefault="00356A48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Проверка классных журналов в 9 и 11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11BB" w:rsidRPr="0002533E">
        <w:rPr>
          <w:rFonts w:ascii="Times New Roman" w:hAnsi="Times New Roman" w:cs="Times New Roman"/>
          <w:sz w:val="24"/>
          <w:szCs w:val="24"/>
        </w:rPr>
        <w:tab/>
      </w:r>
    </w:p>
    <w:p w14:paraId="2DAFDEDC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Дневники учащихся 5-9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5737D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Крюкова проект «Цифровая школа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>»</w:t>
      </w:r>
    </w:p>
    <w:p w14:paraId="1F2C6CE3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 xml:space="preserve">Неделя </w:t>
      </w:r>
      <w:proofErr w:type="spellStart"/>
      <w:r w:rsidRPr="0002533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2533E"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0659F837" w14:textId="77777777" w:rsidR="001211BB" w:rsidRPr="0002533E" w:rsidRDefault="001211BB" w:rsidP="00AA6BD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3E">
        <w:rPr>
          <w:rFonts w:ascii="Times New Roman" w:hAnsi="Times New Roman" w:cs="Times New Roman"/>
          <w:sz w:val="24"/>
          <w:szCs w:val="24"/>
        </w:rPr>
        <w:t>Марочкина руководитель ППЭ</w:t>
      </w:r>
    </w:p>
    <w:p w14:paraId="692EDDC5" w14:textId="77777777" w:rsidR="001211BB" w:rsidRPr="0002533E" w:rsidRDefault="001211BB" w:rsidP="0002533E">
      <w:pPr>
        <w:pStyle w:val="a7"/>
        <w:tabs>
          <w:tab w:val="left" w:pos="8647"/>
        </w:tabs>
        <w:ind w:left="-142" w:right="-1" w:hanging="142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B11991F" w14:textId="4A38558D" w:rsidR="00626961" w:rsidRPr="0002533E" w:rsidRDefault="00626961" w:rsidP="00AA6BDF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33E">
        <w:rPr>
          <w:rFonts w:ascii="Times New Roman" w:eastAsia="Times New Roman" w:hAnsi="Times New Roman" w:cs="Times New Roman"/>
          <w:sz w:val="24"/>
          <w:szCs w:val="24"/>
        </w:rPr>
        <w:t>В завершении необходимо отметить качественную, высокопрофессиональную, добросовестную работу всего педагогического коллектива, поблагодарить за взаимопомощь, поддержку и неравнодушие, пожелать реализации всех своих творческих идей, взаимопонимания с родителями, новых успехов учащихся.</w:t>
      </w:r>
    </w:p>
    <w:p w14:paraId="2E45A40B" w14:textId="2C9FCE3A" w:rsidR="00A226AD" w:rsidRPr="0002533E" w:rsidRDefault="00626961" w:rsidP="00AA6BDF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sz w:val="24"/>
          <w:szCs w:val="24"/>
        </w:rPr>
        <w:t>Удачи в новом учебном году!</w:t>
      </w:r>
    </w:p>
    <w:sectPr w:rsidR="00A226AD" w:rsidRPr="0002533E" w:rsidSect="000253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5E50" w14:textId="77777777" w:rsidR="00FA21E5" w:rsidRDefault="00FA21E5" w:rsidP="00D60D3B">
      <w:pPr>
        <w:spacing w:after="0" w:line="240" w:lineRule="auto"/>
      </w:pPr>
      <w:r>
        <w:separator/>
      </w:r>
    </w:p>
  </w:endnote>
  <w:endnote w:type="continuationSeparator" w:id="0">
    <w:p w14:paraId="36353DEB" w14:textId="77777777" w:rsidR="00FA21E5" w:rsidRDefault="00FA21E5" w:rsidP="00D6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№Е"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CFB3" w14:textId="77777777" w:rsidR="00FA21E5" w:rsidRDefault="00FA21E5" w:rsidP="00D60D3B">
      <w:pPr>
        <w:spacing w:after="0" w:line="240" w:lineRule="auto"/>
      </w:pPr>
      <w:r>
        <w:separator/>
      </w:r>
    </w:p>
  </w:footnote>
  <w:footnote w:type="continuationSeparator" w:id="0">
    <w:p w14:paraId="562FF236" w14:textId="77777777" w:rsidR="00FA21E5" w:rsidRDefault="00FA21E5" w:rsidP="00D6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4C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3A7793"/>
    <w:multiLevelType w:val="hybridMultilevel"/>
    <w:tmpl w:val="286C2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7484"/>
    <w:multiLevelType w:val="hybridMultilevel"/>
    <w:tmpl w:val="135CF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7333C"/>
    <w:multiLevelType w:val="hybridMultilevel"/>
    <w:tmpl w:val="544E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B986CC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842"/>
    <w:multiLevelType w:val="hybridMultilevel"/>
    <w:tmpl w:val="E6F4CD56"/>
    <w:lvl w:ilvl="0" w:tplc="A62E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A0D"/>
    <w:multiLevelType w:val="hybridMultilevel"/>
    <w:tmpl w:val="C06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3ADB"/>
    <w:multiLevelType w:val="hybridMultilevel"/>
    <w:tmpl w:val="E57C89FC"/>
    <w:lvl w:ilvl="0" w:tplc="56C64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2445C"/>
    <w:multiLevelType w:val="hybridMultilevel"/>
    <w:tmpl w:val="E406705C"/>
    <w:lvl w:ilvl="0" w:tplc="06F67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172C1"/>
    <w:multiLevelType w:val="multilevel"/>
    <w:tmpl w:val="446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77CE1"/>
    <w:multiLevelType w:val="hybridMultilevel"/>
    <w:tmpl w:val="BCEEA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57C0"/>
    <w:multiLevelType w:val="hybridMultilevel"/>
    <w:tmpl w:val="3558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1B02"/>
    <w:multiLevelType w:val="hybridMultilevel"/>
    <w:tmpl w:val="A8B24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68570">
    <w:abstractNumId w:val="0"/>
  </w:num>
  <w:num w:numId="2" w16cid:durableId="1985501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698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0546032">
    <w:abstractNumId w:val="8"/>
  </w:num>
  <w:num w:numId="5" w16cid:durableId="696738791">
    <w:abstractNumId w:val="10"/>
  </w:num>
  <w:num w:numId="6" w16cid:durableId="1408579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67140">
    <w:abstractNumId w:val="12"/>
  </w:num>
  <w:num w:numId="8" w16cid:durableId="529496985">
    <w:abstractNumId w:val="0"/>
  </w:num>
  <w:num w:numId="9" w16cid:durableId="578953125">
    <w:abstractNumId w:val="7"/>
  </w:num>
  <w:num w:numId="10" w16cid:durableId="1665743966">
    <w:abstractNumId w:val="6"/>
  </w:num>
  <w:num w:numId="11" w16cid:durableId="1032615137">
    <w:abstractNumId w:val="13"/>
  </w:num>
  <w:num w:numId="12" w16cid:durableId="1114179545">
    <w:abstractNumId w:val="9"/>
  </w:num>
  <w:num w:numId="13" w16cid:durableId="543173566">
    <w:abstractNumId w:val="5"/>
  </w:num>
  <w:num w:numId="14" w16cid:durableId="1093209689">
    <w:abstractNumId w:val="11"/>
  </w:num>
  <w:num w:numId="15" w16cid:durableId="1866014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8349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079512">
    <w:abstractNumId w:val="15"/>
  </w:num>
  <w:num w:numId="18" w16cid:durableId="1275480296">
    <w:abstractNumId w:val="14"/>
  </w:num>
  <w:num w:numId="19" w16cid:durableId="693269349">
    <w:abstractNumId w:val="1"/>
  </w:num>
  <w:num w:numId="20" w16cid:durableId="858668006">
    <w:abstractNumId w:val="2"/>
  </w:num>
  <w:num w:numId="21" w16cid:durableId="809060266">
    <w:abstractNumId w:val="3"/>
  </w:num>
  <w:num w:numId="22" w16cid:durableId="40226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3B"/>
    <w:rsid w:val="0000200C"/>
    <w:rsid w:val="000020DE"/>
    <w:rsid w:val="00005157"/>
    <w:rsid w:val="000072BD"/>
    <w:rsid w:val="0001026A"/>
    <w:rsid w:val="0002366C"/>
    <w:rsid w:val="00024DD0"/>
    <w:rsid w:val="0002533E"/>
    <w:rsid w:val="000306B6"/>
    <w:rsid w:val="00041647"/>
    <w:rsid w:val="00046F02"/>
    <w:rsid w:val="0005419B"/>
    <w:rsid w:val="0007065E"/>
    <w:rsid w:val="00071FA5"/>
    <w:rsid w:val="00074E82"/>
    <w:rsid w:val="00077933"/>
    <w:rsid w:val="000844F6"/>
    <w:rsid w:val="0008474C"/>
    <w:rsid w:val="000878CD"/>
    <w:rsid w:val="000B1FB7"/>
    <w:rsid w:val="000D0085"/>
    <w:rsid w:val="000F292F"/>
    <w:rsid w:val="00101D92"/>
    <w:rsid w:val="00112A8E"/>
    <w:rsid w:val="00116C9D"/>
    <w:rsid w:val="001211BB"/>
    <w:rsid w:val="00130B26"/>
    <w:rsid w:val="00136894"/>
    <w:rsid w:val="00136EAE"/>
    <w:rsid w:val="001404F2"/>
    <w:rsid w:val="001409DD"/>
    <w:rsid w:val="00147131"/>
    <w:rsid w:val="001503DD"/>
    <w:rsid w:val="001640C9"/>
    <w:rsid w:val="00172833"/>
    <w:rsid w:val="00194E09"/>
    <w:rsid w:val="001A16DE"/>
    <w:rsid w:val="001A2ADA"/>
    <w:rsid w:val="001B0E7D"/>
    <w:rsid w:val="001D1B7F"/>
    <w:rsid w:val="001D2F43"/>
    <w:rsid w:val="001D3B94"/>
    <w:rsid w:val="001D5C7D"/>
    <w:rsid w:val="001E7879"/>
    <w:rsid w:val="001F1662"/>
    <w:rsid w:val="00201A80"/>
    <w:rsid w:val="00203D8D"/>
    <w:rsid w:val="00217675"/>
    <w:rsid w:val="0021791D"/>
    <w:rsid w:val="002230AD"/>
    <w:rsid w:val="00232E24"/>
    <w:rsid w:val="002435A3"/>
    <w:rsid w:val="00245DF3"/>
    <w:rsid w:val="00265994"/>
    <w:rsid w:val="00275D2F"/>
    <w:rsid w:val="00295F33"/>
    <w:rsid w:val="002A26E1"/>
    <w:rsid w:val="002A799A"/>
    <w:rsid w:val="002C1779"/>
    <w:rsid w:val="002D71A6"/>
    <w:rsid w:val="002E4AD4"/>
    <w:rsid w:val="002E696C"/>
    <w:rsid w:val="002F2B03"/>
    <w:rsid w:val="002F78E3"/>
    <w:rsid w:val="00316DE7"/>
    <w:rsid w:val="00343E85"/>
    <w:rsid w:val="00343F54"/>
    <w:rsid w:val="00356A48"/>
    <w:rsid w:val="00357D84"/>
    <w:rsid w:val="00396333"/>
    <w:rsid w:val="003C5095"/>
    <w:rsid w:val="003C605C"/>
    <w:rsid w:val="003D60CF"/>
    <w:rsid w:val="003E12EC"/>
    <w:rsid w:val="003E1614"/>
    <w:rsid w:val="003E3169"/>
    <w:rsid w:val="003F1330"/>
    <w:rsid w:val="003F13AD"/>
    <w:rsid w:val="003F6FC8"/>
    <w:rsid w:val="004040A6"/>
    <w:rsid w:val="00450D97"/>
    <w:rsid w:val="004604FB"/>
    <w:rsid w:val="00462CA3"/>
    <w:rsid w:val="00462E74"/>
    <w:rsid w:val="00466C5E"/>
    <w:rsid w:val="00474586"/>
    <w:rsid w:val="00480455"/>
    <w:rsid w:val="00480A39"/>
    <w:rsid w:val="00482D86"/>
    <w:rsid w:val="0048376F"/>
    <w:rsid w:val="00484E86"/>
    <w:rsid w:val="0049095C"/>
    <w:rsid w:val="004B3A65"/>
    <w:rsid w:val="004C6A43"/>
    <w:rsid w:val="004D29FE"/>
    <w:rsid w:val="004E1A84"/>
    <w:rsid w:val="004E74BB"/>
    <w:rsid w:val="004F0982"/>
    <w:rsid w:val="00500892"/>
    <w:rsid w:val="00501D22"/>
    <w:rsid w:val="005042B6"/>
    <w:rsid w:val="00505C6E"/>
    <w:rsid w:val="005142B5"/>
    <w:rsid w:val="00516566"/>
    <w:rsid w:val="00520EFA"/>
    <w:rsid w:val="00522042"/>
    <w:rsid w:val="00535FCC"/>
    <w:rsid w:val="0053669D"/>
    <w:rsid w:val="0055312A"/>
    <w:rsid w:val="00567E02"/>
    <w:rsid w:val="005712C2"/>
    <w:rsid w:val="0058124E"/>
    <w:rsid w:val="00596B05"/>
    <w:rsid w:val="00596F1D"/>
    <w:rsid w:val="005A45F8"/>
    <w:rsid w:val="005A71A4"/>
    <w:rsid w:val="005B041B"/>
    <w:rsid w:val="005D6C31"/>
    <w:rsid w:val="005E1277"/>
    <w:rsid w:val="005E6D37"/>
    <w:rsid w:val="005F2AF5"/>
    <w:rsid w:val="006038FA"/>
    <w:rsid w:val="0060559A"/>
    <w:rsid w:val="00607C81"/>
    <w:rsid w:val="00610A1C"/>
    <w:rsid w:val="006172D8"/>
    <w:rsid w:val="00622197"/>
    <w:rsid w:val="00622F55"/>
    <w:rsid w:val="00626788"/>
    <w:rsid w:val="00626961"/>
    <w:rsid w:val="0062731B"/>
    <w:rsid w:val="00636883"/>
    <w:rsid w:val="00640877"/>
    <w:rsid w:val="00641F63"/>
    <w:rsid w:val="00680F2D"/>
    <w:rsid w:val="006A7449"/>
    <w:rsid w:val="006C5037"/>
    <w:rsid w:val="006C66EB"/>
    <w:rsid w:val="006E0039"/>
    <w:rsid w:val="006E1C18"/>
    <w:rsid w:val="006F5341"/>
    <w:rsid w:val="00705071"/>
    <w:rsid w:val="00705C86"/>
    <w:rsid w:val="007249FC"/>
    <w:rsid w:val="00742F5B"/>
    <w:rsid w:val="00744933"/>
    <w:rsid w:val="00744FAD"/>
    <w:rsid w:val="00753E5D"/>
    <w:rsid w:val="00770AC9"/>
    <w:rsid w:val="00771D29"/>
    <w:rsid w:val="00771F61"/>
    <w:rsid w:val="00791F3A"/>
    <w:rsid w:val="0079406C"/>
    <w:rsid w:val="007A17A8"/>
    <w:rsid w:val="007A2D07"/>
    <w:rsid w:val="007B61BC"/>
    <w:rsid w:val="007B770E"/>
    <w:rsid w:val="007C6DD8"/>
    <w:rsid w:val="007D7706"/>
    <w:rsid w:val="007E633E"/>
    <w:rsid w:val="00812818"/>
    <w:rsid w:val="008261A6"/>
    <w:rsid w:val="00832C78"/>
    <w:rsid w:val="00837832"/>
    <w:rsid w:val="0085224D"/>
    <w:rsid w:val="008557E9"/>
    <w:rsid w:val="00860191"/>
    <w:rsid w:val="008825B8"/>
    <w:rsid w:val="0088313F"/>
    <w:rsid w:val="0088723B"/>
    <w:rsid w:val="008935BD"/>
    <w:rsid w:val="008952AB"/>
    <w:rsid w:val="008A4B89"/>
    <w:rsid w:val="008B132D"/>
    <w:rsid w:val="008B6197"/>
    <w:rsid w:val="008B7C9B"/>
    <w:rsid w:val="008D63ED"/>
    <w:rsid w:val="008D649C"/>
    <w:rsid w:val="008E2778"/>
    <w:rsid w:val="008E4F0C"/>
    <w:rsid w:val="008E6BD7"/>
    <w:rsid w:val="008F279A"/>
    <w:rsid w:val="008F476E"/>
    <w:rsid w:val="00923C21"/>
    <w:rsid w:val="0093626C"/>
    <w:rsid w:val="00940105"/>
    <w:rsid w:val="00956067"/>
    <w:rsid w:val="00963B5F"/>
    <w:rsid w:val="00964AA3"/>
    <w:rsid w:val="009739C2"/>
    <w:rsid w:val="009774A4"/>
    <w:rsid w:val="009B60CA"/>
    <w:rsid w:val="009C6996"/>
    <w:rsid w:val="009E347C"/>
    <w:rsid w:val="009F04FC"/>
    <w:rsid w:val="00A05639"/>
    <w:rsid w:val="00A10F93"/>
    <w:rsid w:val="00A14D6F"/>
    <w:rsid w:val="00A17E4D"/>
    <w:rsid w:val="00A226AD"/>
    <w:rsid w:val="00A32F74"/>
    <w:rsid w:val="00A34129"/>
    <w:rsid w:val="00A74BFA"/>
    <w:rsid w:val="00A818FF"/>
    <w:rsid w:val="00A837F7"/>
    <w:rsid w:val="00A837F8"/>
    <w:rsid w:val="00A87613"/>
    <w:rsid w:val="00A91629"/>
    <w:rsid w:val="00A975B4"/>
    <w:rsid w:val="00AA174E"/>
    <w:rsid w:val="00AA3B85"/>
    <w:rsid w:val="00AA5482"/>
    <w:rsid w:val="00AA6BDF"/>
    <w:rsid w:val="00AB0983"/>
    <w:rsid w:val="00AB3F67"/>
    <w:rsid w:val="00AB443F"/>
    <w:rsid w:val="00AB63B7"/>
    <w:rsid w:val="00AC1A79"/>
    <w:rsid w:val="00AC2338"/>
    <w:rsid w:val="00AD249B"/>
    <w:rsid w:val="00AD5652"/>
    <w:rsid w:val="00AE4402"/>
    <w:rsid w:val="00AE7FCB"/>
    <w:rsid w:val="00B04A32"/>
    <w:rsid w:val="00B06610"/>
    <w:rsid w:val="00B14130"/>
    <w:rsid w:val="00B22EDA"/>
    <w:rsid w:val="00B23F6B"/>
    <w:rsid w:val="00B3474B"/>
    <w:rsid w:val="00B41787"/>
    <w:rsid w:val="00B41B06"/>
    <w:rsid w:val="00B41D95"/>
    <w:rsid w:val="00B47A04"/>
    <w:rsid w:val="00B47D8C"/>
    <w:rsid w:val="00B579E4"/>
    <w:rsid w:val="00B647FD"/>
    <w:rsid w:val="00B70932"/>
    <w:rsid w:val="00B74D6F"/>
    <w:rsid w:val="00B76002"/>
    <w:rsid w:val="00B776B3"/>
    <w:rsid w:val="00B77BEF"/>
    <w:rsid w:val="00B871F3"/>
    <w:rsid w:val="00BA72AD"/>
    <w:rsid w:val="00BE2819"/>
    <w:rsid w:val="00BE37F4"/>
    <w:rsid w:val="00BF614D"/>
    <w:rsid w:val="00C10373"/>
    <w:rsid w:val="00C26CDB"/>
    <w:rsid w:val="00C51B7B"/>
    <w:rsid w:val="00C52672"/>
    <w:rsid w:val="00C70695"/>
    <w:rsid w:val="00C87675"/>
    <w:rsid w:val="00C93E5F"/>
    <w:rsid w:val="00CD2D77"/>
    <w:rsid w:val="00CE02A2"/>
    <w:rsid w:val="00CE2339"/>
    <w:rsid w:val="00CE233B"/>
    <w:rsid w:val="00CE74FC"/>
    <w:rsid w:val="00CE7967"/>
    <w:rsid w:val="00CF2E96"/>
    <w:rsid w:val="00D03275"/>
    <w:rsid w:val="00D05B9D"/>
    <w:rsid w:val="00D260FA"/>
    <w:rsid w:val="00D3324F"/>
    <w:rsid w:val="00D52222"/>
    <w:rsid w:val="00D56868"/>
    <w:rsid w:val="00D60D3B"/>
    <w:rsid w:val="00D648DB"/>
    <w:rsid w:val="00D66CCF"/>
    <w:rsid w:val="00D72467"/>
    <w:rsid w:val="00D818DF"/>
    <w:rsid w:val="00D83571"/>
    <w:rsid w:val="00DB4DEA"/>
    <w:rsid w:val="00DB7B15"/>
    <w:rsid w:val="00DD3CC6"/>
    <w:rsid w:val="00DD7676"/>
    <w:rsid w:val="00DF6AF5"/>
    <w:rsid w:val="00E024A7"/>
    <w:rsid w:val="00E10F3B"/>
    <w:rsid w:val="00E12139"/>
    <w:rsid w:val="00E12F76"/>
    <w:rsid w:val="00E15C11"/>
    <w:rsid w:val="00E16A90"/>
    <w:rsid w:val="00E316C3"/>
    <w:rsid w:val="00E535F9"/>
    <w:rsid w:val="00E716D6"/>
    <w:rsid w:val="00E72815"/>
    <w:rsid w:val="00E75D92"/>
    <w:rsid w:val="00E77EBA"/>
    <w:rsid w:val="00E8181E"/>
    <w:rsid w:val="00E8678A"/>
    <w:rsid w:val="00EA05D2"/>
    <w:rsid w:val="00EB71FC"/>
    <w:rsid w:val="00EC5A4B"/>
    <w:rsid w:val="00EE39DC"/>
    <w:rsid w:val="00EF3580"/>
    <w:rsid w:val="00F00B90"/>
    <w:rsid w:val="00F05AAB"/>
    <w:rsid w:val="00F11AEC"/>
    <w:rsid w:val="00F12B69"/>
    <w:rsid w:val="00F13D94"/>
    <w:rsid w:val="00F22459"/>
    <w:rsid w:val="00F32C0A"/>
    <w:rsid w:val="00F3769E"/>
    <w:rsid w:val="00F413BF"/>
    <w:rsid w:val="00F41FC4"/>
    <w:rsid w:val="00F425CD"/>
    <w:rsid w:val="00F469AB"/>
    <w:rsid w:val="00F4793F"/>
    <w:rsid w:val="00F5045D"/>
    <w:rsid w:val="00F52782"/>
    <w:rsid w:val="00F52885"/>
    <w:rsid w:val="00F533FB"/>
    <w:rsid w:val="00F7173C"/>
    <w:rsid w:val="00F97AFE"/>
    <w:rsid w:val="00FA21E5"/>
    <w:rsid w:val="00FA4054"/>
    <w:rsid w:val="00FB653B"/>
    <w:rsid w:val="00FC1808"/>
    <w:rsid w:val="00FC43C1"/>
    <w:rsid w:val="00FD27BA"/>
    <w:rsid w:val="00FD3CC5"/>
    <w:rsid w:val="00FE1320"/>
    <w:rsid w:val="00FF221A"/>
    <w:rsid w:val="00FF421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0DE"/>
  <w15:docId w15:val="{8614DA9C-D501-477D-8D24-0935470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15"/>
  </w:style>
  <w:style w:type="paragraph" w:styleId="1">
    <w:name w:val="heading 1"/>
    <w:basedOn w:val="a"/>
    <w:next w:val="a"/>
    <w:link w:val="10"/>
    <w:uiPriority w:val="9"/>
    <w:qFormat/>
    <w:rsid w:val="00603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D3B"/>
  </w:style>
  <w:style w:type="paragraph" w:styleId="a5">
    <w:name w:val="footer"/>
    <w:basedOn w:val="a"/>
    <w:link w:val="a6"/>
    <w:uiPriority w:val="99"/>
    <w:semiHidden/>
    <w:unhideWhenUsed/>
    <w:rsid w:val="00D6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D3B"/>
  </w:style>
  <w:style w:type="paragraph" w:styleId="a7">
    <w:name w:val="List Paragraph"/>
    <w:basedOn w:val="a"/>
    <w:uiPriority w:val="34"/>
    <w:qFormat/>
    <w:rsid w:val="0093626C"/>
    <w:pPr>
      <w:spacing w:after="0" w:line="240" w:lineRule="auto"/>
      <w:ind w:left="720" w:right="-312"/>
      <w:contextualSpacing/>
      <w:jc w:val="both"/>
    </w:pPr>
  </w:style>
  <w:style w:type="table" w:styleId="a8">
    <w:name w:val="Table Grid"/>
    <w:basedOn w:val="a1"/>
    <w:uiPriority w:val="59"/>
    <w:rsid w:val="0093626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D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CD2D7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99"/>
    <w:rsid w:val="00CD2D7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C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semiHidden/>
    <w:unhideWhenUsed/>
    <w:rsid w:val="00622197"/>
    <w:rPr>
      <w:color w:val="0000FF"/>
      <w:u w:val="single"/>
    </w:rPr>
  </w:style>
  <w:style w:type="paragraph" w:customStyle="1" w:styleId="11">
    <w:name w:val="Абзац списка1"/>
    <w:basedOn w:val="a"/>
    <w:rsid w:val="00622197"/>
    <w:pPr>
      <w:suppressAutoHyphens/>
      <w:ind w:left="720"/>
    </w:pPr>
    <w:rPr>
      <w:rFonts w:ascii="Calibri" w:eastAsia="SimSun" w:hAnsi="Calibri" w:cs="Tahoma"/>
      <w:kern w:val="2"/>
      <w:lang w:eastAsia="ar-SA"/>
    </w:rPr>
  </w:style>
  <w:style w:type="table" w:customStyle="1" w:styleId="12">
    <w:name w:val="Сетка таблицы1"/>
    <w:basedOn w:val="a1"/>
    <w:next w:val="a8"/>
    <w:uiPriority w:val="59"/>
    <w:rsid w:val="00AA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C876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3D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3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A7A6-56AF-4375-A321-6CB2D5A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19</Pages>
  <Words>8797</Words>
  <Characters>50146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LenovoPC</cp:lastModifiedBy>
  <cp:revision>97</cp:revision>
  <cp:lastPrinted>2021-09-02T12:31:00Z</cp:lastPrinted>
  <dcterms:created xsi:type="dcterms:W3CDTF">2021-05-29T07:31:00Z</dcterms:created>
  <dcterms:modified xsi:type="dcterms:W3CDTF">2022-09-01T08:23:00Z</dcterms:modified>
</cp:coreProperties>
</file>